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1E7" w:rsidRPr="00F9501A" w:rsidRDefault="00FB41E7" w:rsidP="00384884">
      <w:pPr>
        <w:tabs>
          <w:tab w:val="left" w:pos="891"/>
        </w:tabs>
        <w:jc w:val="both"/>
        <w:rPr>
          <w:rFonts w:ascii="Simplified Arabic" w:hAnsi="Simplified Arabic" w:cs="Simplified Arabic" w:hint="cs"/>
          <w:b/>
          <w:bCs/>
          <w:sz w:val="32"/>
          <w:szCs w:val="3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Pr="00FB252A" w:rsidRDefault="00FB41E7" w:rsidP="00384884">
      <w:pPr>
        <w:tabs>
          <w:tab w:val="left" w:pos="891"/>
        </w:tabs>
        <w:jc w:val="both"/>
        <w:rPr>
          <w:rFonts w:ascii="Simplified Arabic" w:hAnsi="Simplified Arabic" w:cs="Simplified Arabic"/>
          <w:b/>
          <w:bCs/>
          <w:sz w:val="52"/>
          <w:szCs w:val="5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Default="008A497B" w:rsidP="008A497B">
      <w:pPr>
        <w:tabs>
          <w:tab w:val="left" w:pos="891"/>
        </w:tabs>
        <w:jc w:val="center"/>
        <w:rPr>
          <w:rFonts w:ascii="Simplified Arabic" w:hAnsi="Simplified Arabic" w:cs="Simplified Arabic"/>
          <w:b/>
          <w:bCs/>
          <w:sz w:val="52"/>
          <w:szCs w:val="52"/>
          <w:rtl/>
          <w:lang w:bidi="ar-IQ"/>
        </w:rPr>
      </w:pPr>
      <w:r>
        <w:rPr>
          <w:rFonts w:ascii="Simplified Arabic" w:hAnsi="Simplified Arabic" w:cs="Simplified Arabic" w:hint="cs"/>
          <w:b/>
          <w:bCs/>
          <w:sz w:val="52"/>
          <w:szCs w:val="52"/>
          <w:rtl/>
          <w:lang w:bidi="ar-IQ"/>
        </w:rPr>
        <w:t xml:space="preserve">أعداد </w:t>
      </w:r>
    </w:p>
    <w:p w:rsidR="008A497B" w:rsidRDefault="008A497B" w:rsidP="008A497B">
      <w:pPr>
        <w:tabs>
          <w:tab w:val="left" w:pos="891"/>
        </w:tabs>
        <w:rPr>
          <w:rFonts w:ascii="Simplified Arabic" w:hAnsi="Simplified Arabic" w:cs="Simplified Arabic"/>
          <w:b/>
          <w:bCs/>
          <w:sz w:val="52"/>
          <w:szCs w:val="52"/>
          <w:rtl/>
          <w:lang w:bidi="ar-IQ"/>
        </w:rPr>
      </w:pPr>
      <w:r>
        <w:rPr>
          <w:rFonts w:ascii="Simplified Arabic" w:hAnsi="Simplified Arabic" w:cs="Simplified Arabic" w:hint="cs"/>
          <w:b/>
          <w:bCs/>
          <w:sz w:val="52"/>
          <w:szCs w:val="52"/>
          <w:rtl/>
          <w:lang w:bidi="ar-IQ"/>
        </w:rPr>
        <w:t xml:space="preserve">المحاسب القانوني وسام حسن أحمد زيني </w:t>
      </w:r>
    </w:p>
    <w:p w:rsidR="00E9072A" w:rsidRDefault="00E9072A" w:rsidP="00EF4D59">
      <w:pPr>
        <w:tabs>
          <w:tab w:val="left" w:pos="891"/>
        </w:tabs>
        <w:jc w:val="center"/>
        <w:rPr>
          <w:rFonts w:ascii="Simplified Arabic" w:hAnsi="Simplified Arabic" w:cs="Simplified Arabic"/>
          <w:b/>
          <w:bCs/>
          <w:sz w:val="52"/>
          <w:szCs w:val="52"/>
          <w:rtl/>
          <w:lang w:bidi="ar-IQ"/>
        </w:rPr>
      </w:pPr>
      <w:r>
        <w:rPr>
          <w:rFonts w:ascii="Simplified Arabic" w:hAnsi="Simplified Arabic" w:cs="Simplified Arabic" w:hint="cs"/>
          <w:b/>
          <w:bCs/>
          <w:sz w:val="52"/>
          <w:szCs w:val="52"/>
          <w:rtl/>
          <w:lang w:bidi="ar-IQ"/>
        </w:rPr>
        <w:t xml:space="preserve">كلية </w:t>
      </w:r>
      <w:r w:rsidR="00EF4D59">
        <w:rPr>
          <w:rFonts w:ascii="Simplified Arabic" w:hAnsi="Simplified Arabic" w:cs="Simplified Arabic" w:hint="cs"/>
          <w:b/>
          <w:bCs/>
          <w:sz w:val="52"/>
          <w:szCs w:val="52"/>
          <w:rtl/>
          <w:lang w:bidi="ar-IQ"/>
        </w:rPr>
        <w:t xml:space="preserve">أقتصاديات الاعمال </w:t>
      </w:r>
    </w:p>
    <w:p w:rsidR="00EF4D59" w:rsidRDefault="00EF4D59" w:rsidP="00EF4D59">
      <w:pPr>
        <w:tabs>
          <w:tab w:val="left" w:pos="891"/>
        </w:tabs>
        <w:jc w:val="center"/>
        <w:rPr>
          <w:rFonts w:ascii="Simplified Arabic" w:hAnsi="Simplified Arabic" w:cs="Simplified Arabic"/>
          <w:b/>
          <w:bCs/>
          <w:sz w:val="52"/>
          <w:szCs w:val="52"/>
          <w:rtl/>
          <w:lang w:bidi="ar-IQ"/>
        </w:rPr>
      </w:pPr>
      <w:r>
        <w:rPr>
          <w:rFonts w:ascii="Simplified Arabic" w:hAnsi="Simplified Arabic" w:cs="Simplified Arabic" w:hint="cs"/>
          <w:b/>
          <w:bCs/>
          <w:sz w:val="52"/>
          <w:szCs w:val="52"/>
          <w:rtl/>
          <w:lang w:bidi="ar-IQ"/>
        </w:rPr>
        <w:t>جامعة النهرين</w:t>
      </w: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FB41E7" w:rsidRDefault="00FB41E7" w:rsidP="00384884">
      <w:pPr>
        <w:tabs>
          <w:tab w:val="left" w:pos="891"/>
        </w:tabs>
        <w:jc w:val="both"/>
        <w:rPr>
          <w:rFonts w:ascii="Simplified Arabic" w:hAnsi="Simplified Arabic" w:cs="Simplified Arabic"/>
          <w:b/>
          <w:bCs/>
          <w:sz w:val="32"/>
          <w:szCs w:val="32"/>
          <w:rtl/>
          <w:lang w:bidi="ar-IQ"/>
        </w:rPr>
      </w:pPr>
    </w:p>
    <w:p w:rsidR="00D01598" w:rsidRDefault="00D01598" w:rsidP="00384884">
      <w:pPr>
        <w:tabs>
          <w:tab w:val="left" w:pos="891"/>
        </w:tabs>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المقدمة</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يعد الحديث عن التنمية الشاملة في الوقت الحاضر مهم جدا وذلك لكونها تهدف الى تحقيق مجموعة أهداف بالنسبة لمجموعة قطاعات ففي القطاع الاقتصادي تسعى لزيادة الانتاج ورفع المستوى وذلك ايجاد الحلول المناسبة وزيادة الاستثمارات وضمان حق المواطن في الحصول على حياة كريمة وعلى الصعيد الاجتماعي تحاول التنمية الشاملة تنمية العنصر البشري وزيادة قدراته ومهارته لتحقيق الرفاهية وزيادة الوعي والثقافة لدى المواطنين وذلك بنشر المعرفة والحرص على زيادة الخبراء والعلماء واصحاب الكفاءات وعلى الصعيد السياسي تهدف التنمية الشاملة الى المحافظة على كيان الدولة وزيادة قوته والحفاظ ايضا على استقلاليته وذلك حتى يقدر على مواجهة كافة التحديات سواء ان كانت على الصعيد الداخلي أو الخارجي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ان وجود مثل هذه المؤشرات يقدم المعلومات  الدقيقة اللازمة لمتخذي القرارات في الوصول الى القرار الاكثر صوابا ودقة لما فيه المصلحة العامة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من هنا يأتي ضرورة التعرف على المعايير والمناهج الرقابية المعتمدة من قبل ديوان الرقابة المالية الاتحادي  لتحقيق مؤشرات التنمية الشاملة </w:t>
      </w:r>
    </w:p>
    <w:p w:rsidR="00D01598" w:rsidRDefault="00D01598" w:rsidP="008529D3">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وقد اعتمدت الباحثة على عرض وتحليل عينة من الملاحظات المثبتة في تقارير التدقيق التخص</w:t>
      </w:r>
      <w:r w:rsidR="008529D3">
        <w:rPr>
          <w:rFonts w:ascii="Simplified Arabic" w:hAnsi="Simplified Arabic" w:cs="Simplified Arabic" w:hint="cs"/>
          <w:sz w:val="28"/>
          <w:szCs w:val="28"/>
          <w:rtl/>
          <w:lang w:bidi="ar-IQ"/>
        </w:rPr>
        <w:t>صي</w:t>
      </w:r>
      <w:r>
        <w:rPr>
          <w:rFonts w:ascii="Simplified Arabic" w:hAnsi="Simplified Arabic" w:cs="Simplified Arabic" w:hint="cs"/>
          <w:sz w:val="28"/>
          <w:szCs w:val="28"/>
          <w:rtl/>
          <w:lang w:bidi="ar-IQ"/>
        </w:rPr>
        <w:t xml:space="preserve"> لديوان الرقابة المالية الاتحادي </w:t>
      </w:r>
    </w:p>
    <w:p w:rsidR="00AC58EA" w:rsidRDefault="00AC58EA" w:rsidP="00AC58EA">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وقد تناولت الباحثة في الجانب العملي </w:t>
      </w:r>
      <w:r w:rsidR="00D01598">
        <w:rPr>
          <w:rFonts w:ascii="Simplified Arabic" w:hAnsi="Simplified Arabic" w:cs="Simplified Arabic" w:hint="cs"/>
          <w:sz w:val="28"/>
          <w:szCs w:val="28"/>
          <w:rtl/>
          <w:lang w:bidi="ar-IQ"/>
        </w:rPr>
        <w:t xml:space="preserve"> دراسة وتحليل تقارير ديوان الرقابة المالية الاتحادي لمعرفة مدى الامكانية </w:t>
      </w:r>
      <w:r>
        <w:rPr>
          <w:rFonts w:ascii="Simplified Arabic" w:hAnsi="Simplified Arabic" w:cs="Simplified Arabic" w:hint="cs"/>
          <w:sz w:val="28"/>
          <w:szCs w:val="28"/>
          <w:rtl/>
          <w:lang w:bidi="ar-IQ"/>
        </w:rPr>
        <w:t>من تحقيق مؤشرات التنمية الشاملة</w:t>
      </w:r>
    </w:p>
    <w:p w:rsidR="00AC58EA" w:rsidRPr="00AC3604" w:rsidRDefault="00D01598" w:rsidP="00AC360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وأخيرا تأمل الباحثة في تشخيص الملاحظات التي تعيق تحقيق مؤشرات التنمية الشاملة محاولة الى تصحيحها</w:t>
      </w:r>
    </w:p>
    <w:p w:rsidR="00AC58EA" w:rsidRDefault="00AC58EA" w:rsidP="00384884">
      <w:pPr>
        <w:jc w:val="both"/>
        <w:rPr>
          <w:rFonts w:ascii="Simplified Arabic" w:hAnsi="Simplified Arabic" w:cs="Simplified Arabic"/>
          <w:b/>
          <w:bCs/>
          <w:sz w:val="32"/>
          <w:szCs w:val="32"/>
          <w:rtl/>
          <w:lang w:bidi="ar-IQ"/>
        </w:rPr>
      </w:pPr>
    </w:p>
    <w:p w:rsidR="00D01598" w:rsidRDefault="00D01598" w:rsidP="00384884">
      <w:pPr>
        <w:tabs>
          <w:tab w:val="left" w:pos="891"/>
        </w:tabs>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المستخلص  :</w:t>
      </w:r>
    </w:p>
    <w:p w:rsidR="00D01598" w:rsidRDefault="00D01598" w:rsidP="00484C3A">
      <w:pPr>
        <w:tabs>
          <w:tab w:val="left" w:pos="891"/>
        </w:tabs>
        <w:jc w:val="both"/>
        <w:rPr>
          <w:rFonts w:ascii="Simplified Arabic" w:hAnsi="Simplified Arabic" w:cs="Simplified Arabic"/>
          <w:sz w:val="28"/>
          <w:szCs w:val="28"/>
          <w:rtl/>
          <w:lang w:bidi="ar-IQ"/>
        </w:rPr>
      </w:pPr>
      <w:r w:rsidRPr="00AA79C8">
        <w:rPr>
          <w:rFonts w:ascii="Simplified Arabic" w:hAnsi="Simplified Arabic" w:cs="Simplified Arabic" w:hint="cs"/>
          <w:sz w:val="28"/>
          <w:szCs w:val="28"/>
          <w:rtl/>
          <w:lang w:bidi="ar-IQ"/>
        </w:rPr>
        <w:t xml:space="preserve">يستعرض البحث </w:t>
      </w:r>
      <w:r>
        <w:rPr>
          <w:rFonts w:ascii="Simplified Arabic" w:hAnsi="Simplified Arabic" w:cs="Simplified Arabic" w:hint="cs"/>
          <w:sz w:val="28"/>
          <w:szCs w:val="28"/>
          <w:rtl/>
          <w:lang w:bidi="ar-IQ"/>
        </w:rPr>
        <w:t xml:space="preserve">مفهوم التنمية الشاملة واهميتها هي عملية متوازنة تشمل مختلف أنشطة المجتمع وتساهم في رفاهية الانسان وتؤدي الى ازدهار القطاع الاقتصادي وتنمي الحياة السياسية والاجتماعية </w:t>
      </w:r>
      <w:r>
        <w:rPr>
          <w:rFonts w:ascii="Simplified Arabic" w:hAnsi="Simplified Arabic" w:cs="Simplified Arabic" w:hint="cs"/>
          <w:sz w:val="28"/>
          <w:szCs w:val="28"/>
          <w:rtl/>
          <w:lang w:bidi="ar-IQ"/>
        </w:rPr>
        <w:lastRenderedPageBreak/>
        <w:t>غير ان ذلك لايتأكد الا في اطار المعايير الرقابية لديوان الرقابة المالية الاتحادي من خلال الرقابة والتدقيق التخص</w:t>
      </w:r>
      <w:r w:rsidR="00484C3A">
        <w:rPr>
          <w:rFonts w:ascii="Simplified Arabic" w:hAnsi="Simplified Arabic" w:cs="Simplified Arabic" w:hint="cs"/>
          <w:sz w:val="28"/>
          <w:szCs w:val="28"/>
          <w:rtl/>
          <w:lang w:bidi="ar-IQ"/>
        </w:rPr>
        <w:t xml:space="preserve">صي </w:t>
      </w:r>
      <w:r>
        <w:rPr>
          <w:rFonts w:ascii="Simplified Arabic" w:hAnsi="Simplified Arabic" w:cs="Simplified Arabic" w:hint="cs"/>
          <w:sz w:val="28"/>
          <w:szCs w:val="28"/>
          <w:rtl/>
          <w:lang w:bidi="ar-IQ"/>
        </w:rPr>
        <w:t xml:space="preserve"> في تشخيص الملاحظات التي تعيق تحقيق مؤشرات التنمية الشاملة محاولة تصحيحها وقد قمنا بدراسة وتحليل لعينة من الوحدات الخاضعة للرقابة في ديوان الرقابة المالية الاتحادي ومدى جدية الهيئات الرقابية بمتطلبات المعايير الرقابية لتحقيق التنمية الشاملة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وفد استخدمت الباحثة التحليل عينة تمثل تقارير ديوان الرقابة المالية للعدد من الوحدات الاقتصادية فهناك نقاط ضعف متمثلة بغياب سياسة تخطيطية </w:t>
      </w:r>
    </w:p>
    <w:p w:rsidR="0058697C" w:rsidRDefault="0058697C" w:rsidP="00E03B78">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ومن اهم ال</w:t>
      </w:r>
      <w:r w:rsidR="00E03B78">
        <w:rPr>
          <w:rFonts w:ascii="Simplified Arabic" w:hAnsi="Simplified Arabic" w:cs="Simplified Arabic" w:hint="cs"/>
          <w:sz w:val="28"/>
          <w:szCs w:val="28"/>
          <w:rtl/>
          <w:lang w:bidi="ar-IQ"/>
        </w:rPr>
        <w:t>استنتاجات</w:t>
      </w:r>
      <w:r>
        <w:rPr>
          <w:rFonts w:ascii="Simplified Arabic" w:hAnsi="Simplified Arabic" w:cs="Simplified Arabic" w:hint="cs"/>
          <w:sz w:val="28"/>
          <w:szCs w:val="28"/>
          <w:rtl/>
          <w:lang w:bidi="ar-IQ"/>
        </w:rPr>
        <w:t xml:space="preserve">  التي توصلت لها الباحثة :</w:t>
      </w:r>
    </w:p>
    <w:p w:rsidR="0058697C" w:rsidRPr="0058697C" w:rsidRDefault="0058697C" w:rsidP="0058697C">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غياب سياسة تخطيط واضحة للاستثمارات وعدم وضع جدوى اقتصادية لمعظم المشاريع الاقتصادية </w:t>
      </w:r>
      <w:r w:rsidR="00A05883">
        <w:rPr>
          <w:rFonts w:ascii="Simplified Arabic" w:hAnsi="Simplified Arabic" w:cs="Simplified Arabic" w:hint="cs"/>
          <w:sz w:val="28"/>
          <w:szCs w:val="28"/>
          <w:rtl/>
          <w:lang w:bidi="ar-IQ"/>
        </w:rPr>
        <w:t>المتعا</w:t>
      </w:r>
      <w:r>
        <w:rPr>
          <w:rFonts w:ascii="Simplified Arabic" w:hAnsi="Simplified Arabic" w:cs="Simplified Arabic" w:hint="cs"/>
          <w:sz w:val="28"/>
          <w:szCs w:val="28"/>
          <w:rtl/>
          <w:lang w:bidi="ar-IQ"/>
        </w:rPr>
        <w:t xml:space="preserve">قد على تنفيذها </w:t>
      </w:r>
    </w:p>
    <w:p w:rsidR="00D01598" w:rsidRDefault="009E16F4" w:rsidP="00E03B78">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w:t>
      </w:r>
      <w:r w:rsidR="00A05883">
        <w:rPr>
          <w:rFonts w:ascii="Simplified Arabic" w:hAnsi="Simplified Arabic" w:cs="Simplified Arabic" w:hint="cs"/>
          <w:sz w:val="28"/>
          <w:szCs w:val="28"/>
          <w:rtl/>
          <w:lang w:bidi="ar-IQ"/>
        </w:rPr>
        <w:t>من اهم ال</w:t>
      </w:r>
      <w:r w:rsidR="00E03B78">
        <w:rPr>
          <w:rFonts w:ascii="Simplified Arabic" w:hAnsi="Simplified Arabic" w:cs="Simplified Arabic" w:hint="cs"/>
          <w:sz w:val="28"/>
          <w:szCs w:val="28"/>
          <w:rtl/>
          <w:lang w:bidi="ar-IQ"/>
        </w:rPr>
        <w:t>توصيات</w:t>
      </w:r>
      <w:r w:rsidR="00A05883">
        <w:rPr>
          <w:rFonts w:ascii="Simplified Arabic" w:hAnsi="Simplified Arabic" w:cs="Simplified Arabic" w:hint="cs"/>
          <w:sz w:val="28"/>
          <w:szCs w:val="28"/>
          <w:rtl/>
          <w:lang w:bidi="ar-IQ"/>
        </w:rPr>
        <w:t xml:space="preserve"> التي توصلت لها الباحثة :</w:t>
      </w:r>
    </w:p>
    <w:p w:rsidR="00AC3604" w:rsidRDefault="00A05883" w:rsidP="00AC360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يجب ان تلتزم الهيئات الرقابية بالمناهج الرقابية المعتمدة من قبل الديوان لوضع سياسة تخطيطية واضحة للاستثمارات ووضع جدوى اقتصادية لمعظم المشاريع الاقتصادية المتعاقد على تنفيذها والاسراع بعملية استكمال بناء مؤسسات الدولة والاستفادة من التجارب الخاطئة السابقة لغرض تلافيها ومحاربة الفساد وتوفي الامن والاستقرار لتنفيذ المشاريع فلا </w:t>
      </w:r>
      <w:r w:rsidR="00661379">
        <w:rPr>
          <w:rFonts w:ascii="Simplified Arabic" w:hAnsi="Simplified Arabic" w:cs="Simplified Arabic" w:hint="cs"/>
          <w:sz w:val="28"/>
          <w:szCs w:val="28"/>
          <w:rtl/>
          <w:lang w:bidi="ar-IQ"/>
        </w:rPr>
        <w:t>تنمية بدون أمن واستقرار</w:t>
      </w:r>
    </w:p>
    <w:p w:rsidR="00DC1208" w:rsidRPr="00DC1208" w:rsidRDefault="00DC1208" w:rsidP="00DC1208">
      <w:pPr>
        <w:bidi w:val="0"/>
        <w:rPr>
          <w:rFonts w:ascii="Simplified Arabic" w:hAnsi="Simplified Arabic" w:cs="Simplified Arabic"/>
          <w:sz w:val="28"/>
          <w:szCs w:val="28"/>
          <w:lang w:bidi="ar-IQ"/>
        </w:rPr>
      </w:pPr>
      <w:r w:rsidRPr="00DC1208">
        <w:rPr>
          <w:rFonts w:ascii="Simplified Arabic" w:hAnsi="Simplified Arabic" w:cs="Simplified Arabic"/>
          <w:sz w:val="28"/>
          <w:szCs w:val="28"/>
          <w:lang w:bidi="ar-IQ"/>
        </w:rPr>
        <w:t>Abstract</w:t>
      </w:r>
      <w:r w:rsidRPr="00DC1208">
        <w:rPr>
          <w:rFonts w:ascii="Simplified Arabic" w:hAnsi="Simplified Arabic" w:cs="Simplified Arabic"/>
          <w:sz w:val="28"/>
          <w:szCs w:val="28"/>
          <w:rtl/>
          <w:lang w:bidi="ar-IQ"/>
        </w:rPr>
        <w:t>:</w:t>
      </w:r>
    </w:p>
    <w:p w:rsidR="00DC1208" w:rsidRPr="00DC1208" w:rsidRDefault="00DC1208" w:rsidP="00DC1208">
      <w:pPr>
        <w:bidi w:val="0"/>
        <w:rPr>
          <w:rFonts w:ascii="Simplified Arabic" w:hAnsi="Simplified Arabic" w:cs="Simplified Arabic"/>
          <w:sz w:val="28"/>
          <w:szCs w:val="28"/>
          <w:lang w:bidi="ar-IQ"/>
        </w:rPr>
      </w:pPr>
      <w:r w:rsidRPr="00DC1208">
        <w:rPr>
          <w:rFonts w:ascii="Simplified Arabic" w:hAnsi="Simplified Arabic" w:cs="Simplified Arabic"/>
          <w:sz w:val="28"/>
          <w:szCs w:val="28"/>
          <w:lang w:bidi="ar-IQ"/>
        </w:rPr>
        <w:t xml:space="preserve">The study examines the concept of comprehensive development and its importance is a balanced process that includes various activities of society and contributes to the well-being of the human being and lead to the prosperity of the economic sector and the development of political and social life, but this can only be ensured within the framework of the supervisory standards of the Federal Financial Control Bureau through monitoring and Comprehensive Development Indicators An attempt to correct them We have studied and analyzed a sample of the audited units in the Federal Audit Bureau and the extent of the seriousness of the </w:t>
      </w:r>
      <w:r w:rsidRPr="00DC1208">
        <w:rPr>
          <w:rFonts w:ascii="Simplified Arabic" w:hAnsi="Simplified Arabic" w:cs="Simplified Arabic"/>
          <w:sz w:val="28"/>
          <w:szCs w:val="28"/>
          <w:lang w:bidi="ar-IQ"/>
        </w:rPr>
        <w:lastRenderedPageBreak/>
        <w:t>regulatory bodies with the requirements of the regulatory standards to achieve comprehensive development</w:t>
      </w:r>
    </w:p>
    <w:p w:rsidR="00DC1208" w:rsidRPr="00DC1208" w:rsidRDefault="00DC1208" w:rsidP="00DC1208">
      <w:pPr>
        <w:bidi w:val="0"/>
        <w:rPr>
          <w:rFonts w:ascii="Simplified Arabic" w:hAnsi="Simplified Arabic" w:cs="Simplified Arabic"/>
          <w:sz w:val="28"/>
          <w:szCs w:val="28"/>
          <w:lang w:bidi="ar-IQ"/>
        </w:rPr>
      </w:pPr>
      <w:r w:rsidRPr="00DC1208">
        <w:rPr>
          <w:rFonts w:ascii="Simplified Arabic" w:hAnsi="Simplified Arabic" w:cs="Simplified Arabic"/>
          <w:sz w:val="28"/>
          <w:szCs w:val="28"/>
          <w:lang w:bidi="ar-IQ"/>
        </w:rPr>
        <w:t>The researcher used a sample analysis that represents the reports of the Financial Control Bureau for the number of economic units. There are weak points represented by the absence of a planning policy</w:t>
      </w:r>
    </w:p>
    <w:p w:rsidR="00DC1208" w:rsidRPr="00DC1208" w:rsidRDefault="00DC1208" w:rsidP="00DC1208">
      <w:pPr>
        <w:bidi w:val="0"/>
        <w:rPr>
          <w:rFonts w:ascii="Simplified Arabic" w:hAnsi="Simplified Arabic" w:cs="Simplified Arabic"/>
          <w:sz w:val="28"/>
          <w:szCs w:val="28"/>
          <w:lang w:bidi="ar-IQ"/>
        </w:rPr>
      </w:pPr>
      <w:r w:rsidRPr="00DC1208">
        <w:rPr>
          <w:rFonts w:ascii="Simplified Arabic" w:hAnsi="Simplified Arabic" w:cs="Simplified Arabic"/>
          <w:sz w:val="28"/>
          <w:szCs w:val="28"/>
          <w:lang w:bidi="ar-IQ"/>
        </w:rPr>
        <w:t>The most important recommendations of the researcher</w:t>
      </w:r>
      <w:r w:rsidRPr="00DC1208">
        <w:rPr>
          <w:rFonts w:ascii="Simplified Arabic" w:hAnsi="Simplified Arabic" w:cs="Simplified Arabic"/>
          <w:sz w:val="28"/>
          <w:szCs w:val="28"/>
          <w:rtl/>
          <w:lang w:bidi="ar-IQ"/>
        </w:rPr>
        <w:t>:</w:t>
      </w:r>
    </w:p>
    <w:p w:rsidR="00DC1208" w:rsidRPr="00DC1208" w:rsidRDefault="00DC1208" w:rsidP="00DC1208">
      <w:pPr>
        <w:bidi w:val="0"/>
        <w:rPr>
          <w:rFonts w:ascii="Simplified Arabic" w:hAnsi="Simplified Arabic" w:cs="Simplified Arabic"/>
          <w:sz w:val="28"/>
          <w:szCs w:val="28"/>
          <w:lang w:bidi="ar-IQ"/>
        </w:rPr>
      </w:pPr>
      <w:r w:rsidRPr="00DC1208">
        <w:rPr>
          <w:rFonts w:ascii="Simplified Arabic" w:hAnsi="Simplified Arabic" w:cs="Simplified Arabic"/>
          <w:sz w:val="28"/>
          <w:szCs w:val="28"/>
          <w:lang w:bidi="ar-IQ"/>
        </w:rPr>
        <w:t>Absence of a clear planning policy for investments and the lack of economic feasibility for most of the contracted economic projects</w:t>
      </w:r>
    </w:p>
    <w:p w:rsidR="00DC1208" w:rsidRPr="00DC1208" w:rsidRDefault="00DC1208" w:rsidP="00DC1208">
      <w:pPr>
        <w:bidi w:val="0"/>
        <w:rPr>
          <w:rFonts w:ascii="Simplified Arabic" w:hAnsi="Simplified Arabic" w:cs="Simplified Arabic"/>
          <w:sz w:val="28"/>
          <w:szCs w:val="28"/>
          <w:lang w:bidi="ar-IQ"/>
        </w:rPr>
      </w:pPr>
      <w:r w:rsidRPr="00DC1208">
        <w:rPr>
          <w:rFonts w:ascii="Simplified Arabic" w:hAnsi="Simplified Arabic" w:cs="Simplified Arabic"/>
          <w:sz w:val="28"/>
          <w:szCs w:val="28"/>
          <w:lang w:bidi="ar-IQ"/>
        </w:rPr>
        <w:t>The most important conclusions reached by the researcher</w:t>
      </w:r>
      <w:r w:rsidRPr="00DC1208">
        <w:rPr>
          <w:rFonts w:ascii="Simplified Arabic" w:hAnsi="Simplified Arabic" w:cs="Simplified Arabic"/>
          <w:sz w:val="28"/>
          <w:szCs w:val="28"/>
          <w:rtl/>
          <w:lang w:bidi="ar-IQ"/>
        </w:rPr>
        <w:t>:</w:t>
      </w:r>
    </w:p>
    <w:p w:rsidR="00DC1208" w:rsidRPr="00661379" w:rsidRDefault="00DC1208" w:rsidP="00DC1208">
      <w:pPr>
        <w:bidi w:val="0"/>
        <w:rPr>
          <w:rFonts w:ascii="Simplified Arabic" w:hAnsi="Simplified Arabic" w:cs="Simplified Arabic"/>
          <w:sz w:val="28"/>
          <w:szCs w:val="28"/>
          <w:lang w:bidi="ar-IQ"/>
        </w:rPr>
      </w:pPr>
      <w:r w:rsidRPr="00DC1208">
        <w:rPr>
          <w:rFonts w:ascii="Simplified Arabic" w:hAnsi="Simplified Arabic" w:cs="Simplified Arabic"/>
          <w:sz w:val="28"/>
          <w:szCs w:val="28"/>
          <w:lang w:bidi="ar-IQ"/>
        </w:rPr>
        <w:t>The regulatory bodies should adhere to the supervisory methods adopted by the SAI to develop a clear planning policy for investments and to establish economic feasibility for most of the contracted economic projects and to expedite the process of completing the construction of state institutions and taking advantage of the previous mistakes in order to avoid them and fight corruption</w:t>
      </w:r>
      <w:r w:rsidRPr="00DC1208">
        <w:rPr>
          <w:rFonts w:ascii="Simplified Arabic" w:hAnsi="Simplified Arabic" w:cs="Simplified Arabic"/>
          <w:sz w:val="28"/>
          <w:szCs w:val="28"/>
          <w:rtl/>
          <w:lang w:bidi="ar-IQ"/>
        </w:rPr>
        <w:t>.</w:t>
      </w:r>
    </w:p>
    <w:p w:rsidR="00AC3604" w:rsidRDefault="00AC3604" w:rsidP="00384884">
      <w:pPr>
        <w:tabs>
          <w:tab w:val="left" w:pos="891"/>
        </w:tabs>
        <w:jc w:val="both"/>
        <w:rPr>
          <w:rFonts w:ascii="Simplified Arabic" w:hAnsi="Simplified Arabic" w:cs="Simplified Arabic"/>
          <w:b/>
          <w:bCs/>
          <w:sz w:val="32"/>
          <w:szCs w:val="32"/>
          <w:rtl/>
          <w:lang w:bidi="ar-IQ"/>
        </w:rPr>
      </w:pPr>
    </w:p>
    <w:p w:rsidR="00AC3604" w:rsidRDefault="00AC3604" w:rsidP="00384884">
      <w:pPr>
        <w:tabs>
          <w:tab w:val="left" w:pos="891"/>
        </w:tabs>
        <w:jc w:val="both"/>
        <w:rPr>
          <w:rFonts w:ascii="Simplified Arabic" w:hAnsi="Simplified Arabic" w:cs="Simplified Arabic"/>
          <w:b/>
          <w:bCs/>
          <w:sz w:val="32"/>
          <w:szCs w:val="32"/>
          <w:rtl/>
          <w:lang w:bidi="ar-IQ"/>
        </w:rPr>
      </w:pPr>
    </w:p>
    <w:p w:rsidR="00AC3604" w:rsidRDefault="00AC3604" w:rsidP="00384884">
      <w:pPr>
        <w:tabs>
          <w:tab w:val="left" w:pos="891"/>
        </w:tabs>
        <w:jc w:val="both"/>
        <w:rPr>
          <w:rFonts w:ascii="Simplified Arabic" w:hAnsi="Simplified Arabic" w:cs="Simplified Arabic"/>
          <w:b/>
          <w:bCs/>
          <w:sz w:val="32"/>
          <w:szCs w:val="32"/>
          <w:rtl/>
          <w:lang w:bidi="ar-IQ"/>
        </w:rPr>
      </w:pPr>
    </w:p>
    <w:p w:rsidR="00AC3604" w:rsidRDefault="00AC3604" w:rsidP="00384884">
      <w:pPr>
        <w:tabs>
          <w:tab w:val="left" w:pos="891"/>
        </w:tabs>
        <w:jc w:val="both"/>
        <w:rPr>
          <w:rFonts w:ascii="Simplified Arabic" w:hAnsi="Simplified Arabic" w:cs="Simplified Arabic"/>
          <w:b/>
          <w:bCs/>
          <w:sz w:val="32"/>
          <w:szCs w:val="32"/>
          <w:rtl/>
          <w:lang w:bidi="ar-IQ"/>
        </w:rPr>
      </w:pPr>
    </w:p>
    <w:p w:rsidR="00AC3604" w:rsidRDefault="00AC3604" w:rsidP="00384884">
      <w:pPr>
        <w:tabs>
          <w:tab w:val="left" w:pos="891"/>
        </w:tabs>
        <w:jc w:val="both"/>
        <w:rPr>
          <w:rFonts w:ascii="Simplified Arabic" w:hAnsi="Simplified Arabic" w:cs="Simplified Arabic"/>
          <w:b/>
          <w:bCs/>
          <w:sz w:val="32"/>
          <w:szCs w:val="32"/>
          <w:rtl/>
          <w:lang w:bidi="ar-IQ"/>
        </w:rPr>
      </w:pPr>
    </w:p>
    <w:p w:rsidR="00D01598" w:rsidRDefault="00D01598" w:rsidP="00384884">
      <w:pPr>
        <w:tabs>
          <w:tab w:val="left" w:pos="891"/>
        </w:tabs>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منهجية البحث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أولا : مشكلة البحث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تعاني أغلب القطاعات في بلدنا نتيجة الظروف التي مر بها والتغيرات التي طرأت في مختلف الجوانب الاقتصادية والاجتماعية والسياسية وللنهوض بواقع البلد ولغرض احداث تطورات نوعية يتطلب مراعاة تحقيق التنمية الشاملة وهذا يقودنا الى وجود أجهزة رقابة تتولى مهام الرقابة على الوحدات الاقتصادية لتحقيق التنمية الشاملة لذا تأتي مشكلة البحث من خلال التساؤلات الاتية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1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مدى التزام الهيئات الرقابية بمتطلبات المعايير الرقابية لتحقيق التنمية الشاملة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2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مدى التزام الهيئات الرقابية بالمناهج الثابتة المعتمدة من قبل الديوان </w:t>
      </w:r>
    </w:p>
    <w:p w:rsidR="00D01598" w:rsidRPr="00AA79C8" w:rsidRDefault="00D01598" w:rsidP="00AC360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3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شفافية تقارير الديوان فيما يخص الملاحظات المثبتة عن الوحدات الخاضعة للرقابة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ثانيا : أهداف البحث  :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1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التعرف على مفهوم التنمية الشاملة ومؤشراتها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2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التعرف على المعايير والمناهج الرقابية المعتمدة من قبل ديوان الرقابة المالية الاتحادي لتحقيق مؤشرات التنمية الشاملة </w:t>
      </w:r>
    </w:p>
    <w:p w:rsidR="00D01598" w:rsidRDefault="00D01598" w:rsidP="00A81A78">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3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عرض وتحليل عينة من الملاحظات المثبتة في تقارير التدقيق التخص</w:t>
      </w:r>
      <w:r w:rsidR="00A81A78">
        <w:rPr>
          <w:rFonts w:ascii="Simplified Arabic" w:hAnsi="Simplified Arabic" w:cs="Simplified Arabic" w:hint="cs"/>
          <w:sz w:val="28"/>
          <w:szCs w:val="28"/>
          <w:rtl/>
          <w:lang w:bidi="ar-IQ"/>
        </w:rPr>
        <w:t>صي</w:t>
      </w:r>
      <w:r>
        <w:rPr>
          <w:rFonts w:ascii="Simplified Arabic" w:hAnsi="Simplified Arabic" w:cs="Simplified Arabic" w:hint="cs"/>
          <w:sz w:val="28"/>
          <w:szCs w:val="28"/>
          <w:rtl/>
          <w:lang w:bidi="ar-IQ"/>
        </w:rPr>
        <w:t xml:space="preserve"> لديوان الرقابة المالية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ثالثا : أهمية البحث : </w:t>
      </w:r>
    </w:p>
    <w:p w:rsidR="00D01598" w:rsidRDefault="00D01598" w:rsidP="00A33B08">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تأتي أهمية البحث من أهمية موضوع التنمية الشاملة وأهمية الجهات الرقابية المتمثلة في ديوان الرقابة المالية الاتحادي من خلال الرقابة والتدقيق التخص</w:t>
      </w:r>
      <w:r w:rsidR="00A33B08">
        <w:rPr>
          <w:rFonts w:ascii="Simplified Arabic" w:hAnsi="Simplified Arabic" w:cs="Simplified Arabic" w:hint="cs"/>
          <w:sz w:val="28"/>
          <w:szCs w:val="28"/>
          <w:rtl/>
          <w:lang w:bidi="ar-IQ"/>
        </w:rPr>
        <w:t>صي</w:t>
      </w:r>
      <w:r>
        <w:rPr>
          <w:rFonts w:ascii="Simplified Arabic" w:hAnsi="Simplified Arabic" w:cs="Simplified Arabic" w:hint="cs"/>
          <w:sz w:val="28"/>
          <w:szCs w:val="28"/>
          <w:rtl/>
          <w:lang w:bidi="ar-IQ"/>
        </w:rPr>
        <w:t xml:space="preserve"> في تشخيص الملاحظات التي تعيق تحقيق مؤشرات التنمية الشاملة محاولة الى تصحيحها </w:t>
      </w:r>
    </w:p>
    <w:p w:rsidR="00D01598" w:rsidRDefault="00D01598" w:rsidP="00384884">
      <w:pPr>
        <w:tabs>
          <w:tab w:val="left" w:pos="891"/>
        </w:tabs>
        <w:jc w:val="both"/>
        <w:rPr>
          <w:rFonts w:ascii="Simplified Arabic" w:hAnsi="Simplified Arabic" w:cs="Simplified Arabic"/>
          <w:sz w:val="28"/>
          <w:szCs w:val="28"/>
          <w:rtl/>
          <w:lang w:bidi="ar-IQ"/>
        </w:rPr>
      </w:pPr>
    </w:p>
    <w:p w:rsidR="00AC3604" w:rsidRDefault="00AC3604" w:rsidP="00384884">
      <w:pPr>
        <w:tabs>
          <w:tab w:val="left" w:pos="891"/>
        </w:tabs>
        <w:jc w:val="both"/>
        <w:rPr>
          <w:rFonts w:ascii="Simplified Arabic" w:hAnsi="Simplified Arabic" w:cs="Simplified Arabic"/>
          <w:sz w:val="28"/>
          <w:szCs w:val="28"/>
          <w:rtl/>
          <w:lang w:bidi="ar-IQ"/>
        </w:rPr>
      </w:pPr>
    </w:p>
    <w:p w:rsidR="00AC3604" w:rsidRDefault="00AC3604" w:rsidP="00384884">
      <w:pPr>
        <w:tabs>
          <w:tab w:val="left" w:pos="891"/>
        </w:tabs>
        <w:jc w:val="both"/>
        <w:rPr>
          <w:rFonts w:ascii="Simplified Arabic" w:hAnsi="Simplified Arabic" w:cs="Simplified Arabic"/>
          <w:sz w:val="28"/>
          <w:szCs w:val="28"/>
          <w:rtl/>
          <w:lang w:bidi="ar-IQ"/>
        </w:rPr>
      </w:pP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رابعا : فرضية البحث : يستند البحث الى فرضية أساسية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 xml:space="preserve">التزام الهيئات الرقابية التابعة لديوان الرقابة المالية الاتحادي بالمعايير والمناهج واعتماد الشفافية في اصدار التقارير المالية لتحقيق مؤشرات التنمية الشاملة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خامسا : مجتمع وعينة البحث :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تمثل مجتمع البحث في تقارير ديوان الرقابة المالية الاتحادي لعام 2016 -2017 </w:t>
      </w:r>
    </w:p>
    <w:p w:rsidR="00D01598" w:rsidRDefault="00D01598" w:rsidP="00A33B08">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أما عينة البحث تمثلت بتقارير التدقيق التخص</w:t>
      </w:r>
      <w:r w:rsidR="00A33B08">
        <w:rPr>
          <w:rFonts w:ascii="Simplified Arabic" w:hAnsi="Simplified Arabic" w:cs="Simplified Arabic" w:hint="cs"/>
          <w:sz w:val="28"/>
          <w:szCs w:val="28"/>
          <w:rtl/>
          <w:lang w:bidi="ar-IQ"/>
        </w:rPr>
        <w:t>صي</w:t>
      </w:r>
      <w:r>
        <w:rPr>
          <w:rFonts w:ascii="Simplified Arabic" w:hAnsi="Simplified Arabic" w:cs="Simplified Arabic" w:hint="cs"/>
          <w:sz w:val="28"/>
          <w:szCs w:val="28"/>
          <w:rtl/>
          <w:lang w:bidi="ar-IQ"/>
        </w:rPr>
        <w:t xml:space="preserve"> لعام 2016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2017 لعدد من الوحدات الاقتصادية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سادسا : أسلوب جمع البيانات </w:t>
      </w:r>
    </w:p>
    <w:p w:rsidR="00D01598" w:rsidRDefault="00D0159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في الجانب النظري يتم الاعتماد على الابحاث والدوريات فضلا الى المنشور على شبكة الانترنيت </w:t>
      </w:r>
    </w:p>
    <w:p w:rsidR="00D01598" w:rsidRPr="00661379" w:rsidRDefault="00D01598" w:rsidP="00661379">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أما فيما يخص الجانب العملي تم اعتماد المنهج التحليلي لتقارير ديوان الرقابة المالية الاتحادي </w:t>
      </w:r>
      <w:r>
        <w:rPr>
          <w:rFonts w:ascii="Simplified Arabic" w:hAnsi="Simplified Arabic" w:cs="Simplified Arabic"/>
          <w:sz w:val="28"/>
          <w:szCs w:val="28"/>
          <w:rtl/>
          <w:lang w:bidi="ar-IQ"/>
        </w:rPr>
        <w:t>–</w:t>
      </w:r>
      <w:r w:rsidR="00382C9E">
        <w:rPr>
          <w:rFonts w:ascii="Simplified Arabic" w:hAnsi="Simplified Arabic" w:cs="Simplified Arabic" w:hint="cs"/>
          <w:sz w:val="28"/>
          <w:szCs w:val="28"/>
          <w:rtl/>
          <w:lang w:bidi="ar-IQ"/>
        </w:rPr>
        <w:t xml:space="preserve"> تقارير التدقيق التخصصي</w:t>
      </w:r>
    </w:p>
    <w:p w:rsidR="00D01598" w:rsidRDefault="00D01598" w:rsidP="00384884">
      <w:pPr>
        <w:jc w:val="both"/>
        <w:rPr>
          <w:rFonts w:ascii="Simplified Arabic" w:hAnsi="Simplified Arabic" w:cs="Simplified Arabic"/>
          <w:b/>
          <w:bCs/>
          <w:sz w:val="32"/>
          <w:szCs w:val="32"/>
          <w:rtl/>
          <w:lang w:bidi="ar-IQ"/>
        </w:rPr>
      </w:pPr>
    </w:p>
    <w:p w:rsidR="00B65777" w:rsidRDefault="00B65777" w:rsidP="00384884">
      <w:pPr>
        <w:jc w:val="both"/>
        <w:rPr>
          <w:rFonts w:ascii="Simplified Arabic" w:hAnsi="Simplified Arabic" w:cs="Simplified Arabic"/>
          <w:b/>
          <w:bCs/>
          <w:sz w:val="32"/>
          <w:szCs w:val="32"/>
          <w:rtl/>
          <w:lang w:bidi="ar-IQ"/>
        </w:rPr>
      </w:pPr>
    </w:p>
    <w:p w:rsidR="005716B2" w:rsidRDefault="005716B2" w:rsidP="00384884">
      <w:pPr>
        <w:jc w:val="both"/>
        <w:rPr>
          <w:rFonts w:ascii="Simplified Arabic" w:hAnsi="Simplified Arabic" w:cs="Simplified Arabic"/>
          <w:b/>
          <w:bCs/>
          <w:sz w:val="32"/>
          <w:szCs w:val="32"/>
          <w:rtl/>
          <w:lang w:bidi="ar-IQ"/>
        </w:rPr>
      </w:pPr>
    </w:p>
    <w:p w:rsidR="005716B2" w:rsidRDefault="005716B2" w:rsidP="00384884">
      <w:pPr>
        <w:jc w:val="both"/>
        <w:rPr>
          <w:rFonts w:ascii="Simplified Arabic" w:hAnsi="Simplified Arabic" w:cs="Simplified Arabic"/>
          <w:b/>
          <w:bCs/>
          <w:sz w:val="32"/>
          <w:szCs w:val="32"/>
          <w:rtl/>
          <w:lang w:bidi="ar-IQ"/>
        </w:rPr>
      </w:pPr>
    </w:p>
    <w:p w:rsidR="005716B2" w:rsidRDefault="005716B2" w:rsidP="00384884">
      <w:pPr>
        <w:jc w:val="both"/>
        <w:rPr>
          <w:rFonts w:ascii="Simplified Arabic" w:hAnsi="Simplified Arabic" w:cs="Simplified Arabic"/>
          <w:b/>
          <w:bCs/>
          <w:sz w:val="32"/>
          <w:szCs w:val="32"/>
          <w:rtl/>
          <w:lang w:bidi="ar-IQ"/>
        </w:rPr>
      </w:pPr>
    </w:p>
    <w:p w:rsidR="005716B2" w:rsidRDefault="005716B2" w:rsidP="00384884">
      <w:pPr>
        <w:jc w:val="both"/>
        <w:rPr>
          <w:rFonts w:ascii="Simplified Arabic" w:hAnsi="Simplified Arabic" w:cs="Simplified Arabic"/>
          <w:b/>
          <w:bCs/>
          <w:sz w:val="32"/>
          <w:szCs w:val="32"/>
          <w:rtl/>
          <w:lang w:bidi="ar-IQ"/>
        </w:rPr>
      </w:pPr>
    </w:p>
    <w:p w:rsidR="005716B2" w:rsidRDefault="005716B2" w:rsidP="00384884">
      <w:pPr>
        <w:jc w:val="both"/>
        <w:rPr>
          <w:rFonts w:ascii="Simplified Arabic" w:hAnsi="Simplified Arabic" w:cs="Simplified Arabic"/>
          <w:b/>
          <w:bCs/>
          <w:sz w:val="32"/>
          <w:szCs w:val="32"/>
          <w:rtl/>
          <w:lang w:bidi="ar-IQ"/>
        </w:rPr>
      </w:pPr>
    </w:p>
    <w:p w:rsidR="005716B2" w:rsidRDefault="005716B2" w:rsidP="00384884">
      <w:pPr>
        <w:jc w:val="both"/>
        <w:rPr>
          <w:rFonts w:ascii="Simplified Arabic" w:hAnsi="Simplified Arabic" w:cs="Simplified Arabic"/>
          <w:b/>
          <w:bCs/>
          <w:sz w:val="32"/>
          <w:szCs w:val="32"/>
          <w:rtl/>
          <w:lang w:bidi="ar-IQ"/>
        </w:rPr>
      </w:pPr>
    </w:p>
    <w:p w:rsidR="00B65777" w:rsidRPr="00B65777" w:rsidRDefault="00B65777" w:rsidP="00384884">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التنمية الشاملة </w:t>
      </w:r>
    </w:p>
    <w:p w:rsidR="00916527" w:rsidRPr="00811F5C" w:rsidRDefault="00916527" w:rsidP="00384884">
      <w:pPr>
        <w:jc w:val="both"/>
        <w:rPr>
          <w:rFonts w:ascii="Simplified Arabic" w:hAnsi="Simplified Arabic" w:cs="Simplified Arabic"/>
          <w:b/>
          <w:bCs/>
          <w:sz w:val="28"/>
          <w:szCs w:val="28"/>
          <w:rtl/>
          <w:lang w:bidi="ar-IQ"/>
        </w:rPr>
      </w:pPr>
      <w:r w:rsidRPr="00811F5C">
        <w:rPr>
          <w:rFonts w:ascii="Simplified Arabic" w:hAnsi="Simplified Arabic" w:cs="Simplified Arabic"/>
          <w:b/>
          <w:bCs/>
          <w:sz w:val="28"/>
          <w:szCs w:val="28"/>
          <w:rtl/>
          <w:lang w:bidi="ar-IQ"/>
        </w:rPr>
        <w:lastRenderedPageBreak/>
        <w:t>مقدمة :</w:t>
      </w:r>
    </w:p>
    <w:p w:rsidR="00916527" w:rsidRDefault="00916527" w:rsidP="00384884">
      <w:pPr>
        <w:jc w:val="both"/>
        <w:rPr>
          <w:rFonts w:ascii="Simplified Arabic" w:hAnsi="Simplified Arabic" w:cs="Simplified Arabic"/>
          <w:sz w:val="28"/>
          <w:szCs w:val="28"/>
          <w:rtl/>
          <w:lang w:bidi="ar-IQ"/>
        </w:rPr>
      </w:pPr>
      <w:r w:rsidRPr="00811F5C">
        <w:rPr>
          <w:rFonts w:ascii="Simplified Arabic" w:hAnsi="Simplified Arabic" w:cs="Simplified Arabic"/>
          <w:sz w:val="28"/>
          <w:szCs w:val="28"/>
          <w:rtl/>
          <w:lang w:bidi="ar-IQ"/>
        </w:rPr>
        <w:t>ان التنمية ظاهرة نشأت مع نشأة البشرية الا أنها</w:t>
      </w:r>
      <w:r w:rsidR="009922AE">
        <w:rPr>
          <w:rFonts w:ascii="Simplified Arabic" w:hAnsi="Simplified Arabic" w:cs="Simplified Arabic" w:hint="cs"/>
          <w:sz w:val="28"/>
          <w:szCs w:val="28"/>
          <w:rtl/>
          <w:lang w:bidi="ar-IQ"/>
        </w:rPr>
        <w:t xml:space="preserve"> </w:t>
      </w:r>
      <w:r w:rsidR="00F36AE5">
        <w:rPr>
          <w:rFonts w:ascii="Simplified Arabic" w:hAnsi="Simplified Arabic" w:cs="Simplified Arabic" w:hint="cs"/>
          <w:sz w:val="28"/>
          <w:szCs w:val="28"/>
          <w:rtl/>
          <w:lang w:bidi="ar-IQ"/>
        </w:rPr>
        <w:t>لم</w:t>
      </w:r>
      <w:r w:rsidRPr="00811F5C">
        <w:rPr>
          <w:rFonts w:ascii="Simplified Arabic" w:hAnsi="Simplified Arabic" w:cs="Simplified Arabic"/>
          <w:sz w:val="28"/>
          <w:szCs w:val="28"/>
          <w:rtl/>
          <w:lang w:bidi="ar-IQ"/>
        </w:rPr>
        <w:t xml:space="preserve"> تأخذ اهمية كبيرة من حيث </w:t>
      </w:r>
      <w:r w:rsidR="006A78D2" w:rsidRPr="00811F5C">
        <w:rPr>
          <w:rFonts w:ascii="Simplified Arabic" w:hAnsi="Simplified Arabic" w:cs="Simplified Arabic"/>
          <w:sz w:val="28"/>
          <w:szCs w:val="28"/>
          <w:rtl/>
          <w:lang w:bidi="ar-IQ"/>
        </w:rPr>
        <w:t xml:space="preserve">البحث الا بعد </w:t>
      </w:r>
      <w:r w:rsidR="0033009E" w:rsidRPr="00811F5C">
        <w:rPr>
          <w:rFonts w:ascii="Simplified Arabic" w:hAnsi="Simplified Arabic" w:cs="Simplified Arabic"/>
          <w:sz w:val="28"/>
          <w:szCs w:val="28"/>
          <w:rtl/>
          <w:lang w:bidi="ar-IQ"/>
        </w:rPr>
        <w:t xml:space="preserve">الحرب العالمية </w:t>
      </w:r>
      <w:r w:rsidR="009922AE">
        <w:rPr>
          <w:rFonts w:ascii="Simplified Arabic" w:hAnsi="Simplified Arabic" w:cs="Simplified Arabic" w:hint="cs"/>
          <w:sz w:val="28"/>
          <w:szCs w:val="28"/>
          <w:rtl/>
          <w:lang w:bidi="ar-IQ"/>
        </w:rPr>
        <w:t xml:space="preserve">الثانية </w:t>
      </w:r>
      <w:r w:rsidR="000861FE" w:rsidRPr="00811F5C">
        <w:rPr>
          <w:rFonts w:ascii="Simplified Arabic" w:hAnsi="Simplified Arabic" w:cs="Simplified Arabic"/>
          <w:sz w:val="28"/>
          <w:szCs w:val="28"/>
          <w:rtl/>
          <w:lang w:bidi="ar-IQ"/>
        </w:rPr>
        <w:t xml:space="preserve">، بعدما تمحورت اشكاليتها في </w:t>
      </w:r>
      <w:r w:rsidR="00D329A7" w:rsidRPr="00811F5C">
        <w:rPr>
          <w:rFonts w:ascii="Simplified Arabic" w:hAnsi="Simplified Arabic" w:cs="Simplified Arabic"/>
          <w:sz w:val="28"/>
          <w:szCs w:val="28"/>
          <w:rtl/>
          <w:lang w:bidi="ar-IQ"/>
        </w:rPr>
        <w:t xml:space="preserve">سؤال انساني </w:t>
      </w:r>
      <w:r w:rsidR="003458CB">
        <w:rPr>
          <w:rFonts w:ascii="Simplified Arabic" w:hAnsi="Simplified Arabic" w:cs="Simplified Arabic" w:hint="cs"/>
          <w:sz w:val="28"/>
          <w:szCs w:val="28"/>
          <w:rtl/>
          <w:lang w:bidi="ar-IQ"/>
        </w:rPr>
        <w:t xml:space="preserve">بسيط هو لماذا هناك شعوب أصبحت غنية واخرى </w:t>
      </w:r>
      <w:r w:rsidR="00F12579">
        <w:rPr>
          <w:rFonts w:ascii="Simplified Arabic" w:hAnsi="Simplified Arabic" w:cs="Simplified Arabic" w:hint="cs"/>
          <w:sz w:val="28"/>
          <w:szCs w:val="28"/>
          <w:rtl/>
          <w:lang w:bidi="ar-IQ"/>
        </w:rPr>
        <w:t xml:space="preserve">لاتزال فقيرة </w:t>
      </w:r>
      <w:r w:rsidR="00DC70C9">
        <w:rPr>
          <w:rFonts w:ascii="Simplified Arabic" w:hAnsi="Simplified Arabic" w:cs="Simplified Arabic" w:hint="cs"/>
          <w:sz w:val="28"/>
          <w:szCs w:val="28"/>
          <w:rtl/>
          <w:lang w:bidi="ar-IQ"/>
        </w:rPr>
        <w:t xml:space="preserve">؟ ومن هنا أصبح موضوع التنمية من المواضيع الهامة التي لقيت اهتماما من الباحثين في مختلف الميادين الاقتصادية والاجتماعية والسياسية والثقافية والبيئية واعتبرته المنظمات العالمية </w:t>
      </w:r>
      <w:r w:rsidR="00371A4B">
        <w:rPr>
          <w:rFonts w:ascii="Simplified Arabic" w:hAnsi="Simplified Arabic" w:cs="Simplified Arabic" w:hint="cs"/>
          <w:sz w:val="28"/>
          <w:szCs w:val="28"/>
          <w:rtl/>
          <w:lang w:bidi="ar-IQ"/>
        </w:rPr>
        <w:t>وعلى رأسها منظمة الامم المتحدة للتنمية حقاً مكرساً</w:t>
      </w:r>
      <w:r w:rsidR="00B67347">
        <w:rPr>
          <w:rFonts w:ascii="Simplified Arabic" w:hAnsi="Simplified Arabic" w:cs="Simplified Arabic" w:hint="cs"/>
          <w:sz w:val="28"/>
          <w:szCs w:val="28"/>
          <w:rtl/>
          <w:lang w:bidi="ar-IQ"/>
        </w:rPr>
        <w:t xml:space="preserve"> لكل الشعوب ، خاصة الشعوب والدول النامي</w:t>
      </w:r>
      <w:r w:rsidR="009922AE">
        <w:rPr>
          <w:rFonts w:ascii="Simplified Arabic" w:hAnsi="Simplified Arabic" w:cs="Simplified Arabic" w:hint="cs"/>
          <w:sz w:val="28"/>
          <w:szCs w:val="28"/>
          <w:rtl/>
          <w:lang w:bidi="ar-IQ"/>
        </w:rPr>
        <w:t xml:space="preserve">ة </w:t>
      </w:r>
      <w:r w:rsidR="007C2A61">
        <w:rPr>
          <w:rFonts w:ascii="Simplified Arabic" w:hAnsi="Simplified Arabic" w:cs="Simplified Arabic" w:hint="cs"/>
          <w:sz w:val="28"/>
          <w:szCs w:val="28"/>
          <w:rtl/>
          <w:lang w:bidi="ar-IQ"/>
        </w:rPr>
        <w:t>حتى تستطيع اللحاق بالدول المتقدمة.</w:t>
      </w:r>
    </w:p>
    <w:p w:rsidR="009B4F98" w:rsidRPr="00F60B11" w:rsidRDefault="00F60B11" w:rsidP="009B4F98">
      <w:pPr>
        <w:jc w:val="both"/>
        <w:rPr>
          <w:rFonts w:ascii="Simplified Arabic" w:hAnsi="Simplified Arabic" w:cs="Simplified Arabic"/>
          <w:b/>
          <w:bCs/>
          <w:sz w:val="28"/>
          <w:szCs w:val="28"/>
          <w:rtl/>
          <w:lang w:bidi="ar-IQ"/>
        </w:rPr>
      </w:pPr>
      <w:r w:rsidRPr="00F60B11">
        <w:rPr>
          <w:rFonts w:ascii="Simplified Arabic" w:hAnsi="Simplified Arabic" w:cs="Simplified Arabic" w:hint="cs"/>
          <w:b/>
          <w:bCs/>
          <w:sz w:val="28"/>
          <w:szCs w:val="28"/>
          <w:rtl/>
          <w:lang w:bidi="ar-IQ"/>
        </w:rPr>
        <w:t>مفهوم التنمية:</w:t>
      </w:r>
      <w:r w:rsidR="00116151">
        <w:rPr>
          <w:rFonts w:ascii="Simplified Arabic" w:hAnsi="Simplified Arabic" w:cs="Simplified Arabic" w:hint="cs"/>
          <w:b/>
          <w:bCs/>
          <w:sz w:val="28"/>
          <w:szCs w:val="28"/>
          <w:rtl/>
          <w:lang w:bidi="ar-IQ"/>
        </w:rPr>
        <w:t>(عبد الجبار محمود العبيدي : 42 : 2006</w:t>
      </w:r>
      <w:r w:rsidR="009B4F98">
        <w:rPr>
          <w:rFonts w:ascii="Simplified Arabic" w:hAnsi="Simplified Arabic" w:cs="Simplified Arabic" w:hint="cs"/>
          <w:b/>
          <w:bCs/>
          <w:sz w:val="28"/>
          <w:szCs w:val="28"/>
          <w:rtl/>
          <w:lang w:bidi="ar-IQ"/>
        </w:rPr>
        <w:t>)</w:t>
      </w:r>
    </w:p>
    <w:p w:rsidR="00F60B11" w:rsidRDefault="00B714BA" w:rsidP="0038488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تعني القدرة على معالجة جميع جوانب </w:t>
      </w:r>
      <w:r w:rsidR="00FD642F">
        <w:rPr>
          <w:rFonts w:ascii="Simplified Arabic" w:hAnsi="Simplified Arabic" w:cs="Simplified Arabic" w:hint="cs"/>
          <w:sz w:val="28"/>
          <w:szCs w:val="28"/>
          <w:rtl/>
          <w:lang w:bidi="ar-IQ"/>
        </w:rPr>
        <w:t xml:space="preserve">الضعف في كافة القطاعات والمجالات الموجودة في الدول سواء كانت </w:t>
      </w:r>
      <w:r w:rsidR="00521EA4">
        <w:rPr>
          <w:rFonts w:ascii="Simplified Arabic" w:hAnsi="Simplified Arabic" w:cs="Simplified Arabic" w:hint="cs"/>
          <w:sz w:val="28"/>
          <w:szCs w:val="28"/>
          <w:rtl/>
          <w:lang w:bidi="ar-IQ"/>
        </w:rPr>
        <w:t xml:space="preserve">سياسية أو </w:t>
      </w:r>
      <w:r w:rsidR="009922AE">
        <w:rPr>
          <w:rFonts w:ascii="Simplified Arabic" w:hAnsi="Simplified Arabic" w:cs="Simplified Arabic" w:hint="cs"/>
          <w:sz w:val="28"/>
          <w:szCs w:val="28"/>
          <w:rtl/>
          <w:lang w:bidi="ar-IQ"/>
        </w:rPr>
        <w:t>ا</w:t>
      </w:r>
      <w:r w:rsidR="00521EA4">
        <w:rPr>
          <w:rFonts w:ascii="Simplified Arabic" w:hAnsi="Simplified Arabic" w:cs="Simplified Arabic" w:hint="cs"/>
          <w:sz w:val="28"/>
          <w:szCs w:val="28"/>
          <w:rtl/>
          <w:lang w:bidi="ar-IQ"/>
        </w:rPr>
        <w:t xml:space="preserve">قتصادية أو </w:t>
      </w:r>
      <w:r w:rsidR="009922AE">
        <w:rPr>
          <w:rFonts w:ascii="Simplified Arabic" w:hAnsi="Simplified Arabic" w:cs="Simplified Arabic" w:hint="cs"/>
          <w:sz w:val="28"/>
          <w:szCs w:val="28"/>
          <w:rtl/>
          <w:lang w:bidi="ar-IQ"/>
        </w:rPr>
        <w:t>ا</w:t>
      </w:r>
      <w:r w:rsidR="00521EA4">
        <w:rPr>
          <w:rFonts w:ascii="Simplified Arabic" w:hAnsi="Simplified Arabic" w:cs="Simplified Arabic" w:hint="cs"/>
          <w:sz w:val="28"/>
          <w:szCs w:val="28"/>
          <w:rtl/>
          <w:lang w:bidi="ar-IQ"/>
        </w:rPr>
        <w:t>جتماعية.</w:t>
      </w:r>
    </w:p>
    <w:p w:rsidR="00521EA4" w:rsidRDefault="00521EA4" w:rsidP="0038488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أي انها </w:t>
      </w:r>
      <w:r w:rsidR="00000841">
        <w:rPr>
          <w:rFonts w:ascii="Simplified Arabic" w:hAnsi="Simplified Arabic" w:cs="Simplified Arabic" w:hint="cs"/>
          <w:sz w:val="28"/>
          <w:szCs w:val="28"/>
          <w:rtl/>
          <w:lang w:bidi="ar-IQ"/>
        </w:rPr>
        <w:t>نشاط مخطط يسع</w:t>
      </w:r>
      <w:r w:rsidR="009922AE">
        <w:rPr>
          <w:rFonts w:ascii="Simplified Arabic" w:hAnsi="Simplified Arabic" w:cs="Simplified Arabic" w:hint="cs"/>
          <w:sz w:val="28"/>
          <w:szCs w:val="28"/>
          <w:rtl/>
          <w:lang w:bidi="ar-IQ"/>
        </w:rPr>
        <w:t>ى ل</w:t>
      </w:r>
      <w:r w:rsidR="006575CE">
        <w:rPr>
          <w:rFonts w:ascii="Simplified Arabic" w:hAnsi="Simplified Arabic" w:cs="Simplified Arabic" w:hint="cs"/>
          <w:sz w:val="28"/>
          <w:szCs w:val="28"/>
          <w:rtl/>
          <w:lang w:bidi="ar-IQ"/>
        </w:rPr>
        <w:t>ا ا</w:t>
      </w:r>
      <w:r w:rsidR="001E72BC">
        <w:rPr>
          <w:rFonts w:ascii="Simplified Arabic" w:hAnsi="Simplified Arabic" w:cs="Simplified Arabic" w:hint="cs"/>
          <w:sz w:val="28"/>
          <w:szCs w:val="28"/>
          <w:rtl/>
          <w:lang w:bidi="ar-IQ"/>
        </w:rPr>
        <w:t>نجاز</w:t>
      </w:r>
      <w:r w:rsidR="00D90A51">
        <w:rPr>
          <w:rFonts w:ascii="Simplified Arabic" w:hAnsi="Simplified Arabic" w:cs="Simplified Arabic" w:hint="cs"/>
          <w:sz w:val="28"/>
          <w:szCs w:val="28"/>
          <w:rtl/>
          <w:lang w:bidi="ar-IQ"/>
        </w:rPr>
        <w:t xml:space="preserve"> اهداف محددة سواء على </w:t>
      </w:r>
      <w:r w:rsidR="00000841">
        <w:rPr>
          <w:rFonts w:ascii="Simplified Arabic" w:hAnsi="Simplified Arabic" w:cs="Simplified Arabic" w:hint="cs"/>
          <w:sz w:val="28"/>
          <w:szCs w:val="28"/>
          <w:rtl/>
          <w:lang w:bidi="ar-IQ"/>
        </w:rPr>
        <w:t xml:space="preserve">مستوى </w:t>
      </w:r>
      <w:r w:rsidR="00D90A51">
        <w:rPr>
          <w:rFonts w:ascii="Simplified Arabic" w:hAnsi="Simplified Arabic" w:cs="Simplified Arabic" w:hint="cs"/>
          <w:sz w:val="28"/>
          <w:szCs w:val="28"/>
          <w:rtl/>
          <w:lang w:bidi="ar-IQ"/>
        </w:rPr>
        <w:t xml:space="preserve">الفرد او الجماعة في كافة الجوانب سواء في الأداء او قدرات وخبرات العمل والاتجاهات والسلوك حتى يصبح هناك قوى بشرية قادرة على أداء الوظائف والمهام بكفاءة واحترافية او هي عملية ديناميكية تتكون من سلسلة من التغييرات الهيكلية والوظيفية في المجتمع وتحدث نتيجة للتدخل في توجيه حجم رفاهية الغالبية من افراد المجتمع عن طريق زيادة فعالية افراده في استثمار طاقات المجتمع الى الحد الاقصى </w:t>
      </w:r>
    </w:p>
    <w:p w:rsidR="00D90A51" w:rsidRDefault="008A2DA6" w:rsidP="0038488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وحسب الأمم المتحدة هي : </w:t>
      </w:r>
      <w:r w:rsidR="00624E93">
        <w:rPr>
          <w:rFonts w:ascii="Simplified Arabic" w:hAnsi="Simplified Arabic" w:cs="Simplified Arabic" w:hint="cs"/>
          <w:sz w:val="28"/>
          <w:szCs w:val="28"/>
          <w:rtl/>
          <w:lang w:bidi="ar-IQ"/>
        </w:rPr>
        <w:t xml:space="preserve">تلك العمليات التي يمكنها توحيد جهود المواطنين والحكومة لتحسين الاحوال الاقتصادية والاجتماعية والثقافية في المجتمعات المحلية , ومساعدتها على الاندماج في حياة الامة والمساهمة في تقدمها بأقصى قدر مستطاع . </w:t>
      </w:r>
    </w:p>
    <w:p w:rsidR="00EB279E" w:rsidRDefault="00624E93" w:rsidP="00C119D8">
      <w:pPr>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ومن خلال تعريفات التنمية المختلفة يتضح اشتراكها في عدة صفات اهمها انها عملية شاملة والاخرى انها تحاول تنمية الموارد المتاحة وحسن الاستفادة منها وذلك للانتقال من الوضع الحالي الى وضع اكثر تقدما . </w:t>
      </w:r>
    </w:p>
    <w:p w:rsidR="004B78A8" w:rsidRDefault="004B78A8" w:rsidP="00C119D8">
      <w:pPr>
        <w:jc w:val="both"/>
        <w:rPr>
          <w:rFonts w:ascii="Simplified Arabic" w:hAnsi="Simplified Arabic" w:cs="Simplified Arabic"/>
          <w:sz w:val="28"/>
          <w:szCs w:val="28"/>
          <w:rtl/>
          <w:lang w:bidi="ar-IQ"/>
        </w:rPr>
      </w:pPr>
    </w:p>
    <w:p w:rsidR="00EB279E" w:rsidRPr="00C51028" w:rsidRDefault="00EB279E" w:rsidP="00384884">
      <w:pPr>
        <w:jc w:val="both"/>
        <w:rPr>
          <w:rFonts w:ascii="Simplified Arabic" w:hAnsi="Simplified Arabic" w:cs="Simplified Arabic"/>
          <w:b/>
          <w:bCs/>
          <w:sz w:val="28"/>
          <w:szCs w:val="28"/>
          <w:rtl/>
          <w:lang w:bidi="ar-IQ"/>
        </w:rPr>
      </w:pPr>
      <w:r w:rsidRPr="00C51028">
        <w:rPr>
          <w:rFonts w:ascii="Simplified Arabic" w:hAnsi="Simplified Arabic" w:cs="Simplified Arabic" w:hint="cs"/>
          <w:b/>
          <w:bCs/>
          <w:sz w:val="28"/>
          <w:szCs w:val="28"/>
          <w:rtl/>
          <w:lang w:bidi="ar-IQ"/>
        </w:rPr>
        <w:t xml:space="preserve">انواع التنمية :- </w:t>
      </w:r>
      <w:r w:rsidR="00942C02">
        <w:rPr>
          <w:rFonts w:ascii="Simplified Arabic" w:hAnsi="Simplified Arabic" w:cs="Simplified Arabic" w:hint="cs"/>
          <w:b/>
          <w:bCs/>
          <w:sz w:val="28"/>
          <w:szCs w:val="28"/>
          <w:rtl/>
          <w:lang w:bidi="ar-IQ"/>
        </w:rPr>
        <w:t>(ابراهيم العيسوي :2003)</w:t>
      </w:r>
    </w:p>
    <w:p w:rsidR="00EB279E" w:rsidRDefault="00EB279E" w:rsidP="00384884">
      <w:pPr>
        <w:pStyle w:val="ListParagraph"/>
        <w:numPr>
          <w:ilvl w:val="0"/>
          <w:numId w:val="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التنمية المستدامة : تقوم التنمية المستدامة على </w:t>
      </w:r>
      <w:r w:rsidR="00693EB1">
        <w:rPr>
          <w:rFonts w:ascii="Simplified Arabic" w:hAnsi="Simplified Arabic" w:cs="Simplified Arabic" w:hint="cs"/>
          <w:sz w:val="28"/>
          <w:szCs w:val="28"/>
          <w:rtl/>
          <w:lang w:bidi="ar-IQ"/>
        </w:rPr>
        <w:t xml:space="preserve">حسن استغلال الموارد  والمواد المتاحة من اجل تلبية حاجات الافراد في الوقت الحاضر </w:t>
      </w:r>
      <w:r w:rsidR="00BA5A44">
        <w:rPr>
          <w:rFonts w:ascii="Simplified Arabic" w:hAnsi="Simplified Arabic" w:cs="Simplified Arabic" w:hint="cs"/>
          <w:sz w:val="28"/>
          <w:szCs w:val="28"/>
          <w:rtl/>
          <w:lang w:bidi="ar-IQ"/>
        </w:rPr>
        <w:t xml:space="preserve">مع الاحتفاظ بحق الاجيال القادمة </w:t>
      </w:r>
      <w:r w:rsidR="00BD725F">
        <w:rPr>
          <w:rFonts w:ascii="Simplified Arabic" w:hAnsi="Simplified Arabic" w:cs="Simplified Arabic" w:hint="cs"/>
          <w:sz w:val="28"/>
          <w:szCs w:val="28"/>
          <w:rtl/>
          <w:lang w:bidi="ar-IQ"/>
        </w:rPr>
        <w:t>من الاستفادة من هذه الموارد.</w:t>
      </w:r>
    </w:p>
    <w:p w:rsidR="005B125E" w:rsidRDefault="005B125E" w:rsidP="00384884">
      <w:pPr>
        <w:pStyle w:val="ListParagraph"/>
        <w:numPr>
          <w:ilvl w:val="0"/>
          <w:numId w:val="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التنمية المتخصصة: تعرف من اسمها بأن التنمية التي تتعلق بتخصيص لقطاع محدد سواء </w:t>
      </w:r>
      <w:r w:rsidR="00690AE1">
        <w:rPr>
          <w:rFonts w:ascii="Simplified Arabic" w:hAnsi="Simplified Arabic" w:cs="Simplified Arabic" w:hint="cs"/>
          <w:sz w:val="28"/>
          <w:szCs w:val="28"/>
          <w:rtl/>
          <w:lang w:bidi="ar-IQ"/>
        </w:rPr>
        <w:t>ا</w:t>
      </w:r>
      <w:r>
        <w:rPr>
          <w:rFonts w:ascii="Simplified Arabic" w:hAnsi="Simplified Arabic" w:cs="Simplified Arabic" w:hint="cs"/>
          <w:sz w:val="28"/>
          <w:szCs w:val="28"/>
          <w:rtl/>
          <w:lang w:bidi="ar-IQ"/>
        </w:rPr>
        <w:t xml:space="preserve">لاقتصاد </w:t>
      </w:r>
      <w:r w:rsidR="008F53F4">
        <w:rPr>
          <w:rFonts w:ascii="Simplified Arabic" w:hAnsi="Simplified Arabic" w:cs="Simplified Arabic" w:hint="cs"/>
          <w:sz w:val="28"/>
          <w:szCs w:val="28"/>
          <w:rtl/>
          <w:lang w:bidi="ar-IQ"/>
        </w:rPr>
        <w:t>أو الزراعة أو الصناعة وغير ذلك.</w:t>
      </w:r>
    </w:p>
    <w:p w:rsidR="008F53F4" w:rsidRDefault="008F53F4" w:rsidP="00384884">
      <w:pPr>
        <w:pStyle w:val="ListParagraph"/>
        <w:numPr>
          <w:ilvl w:val="0"/>
          <w:numId w:val="1"/>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التنمية الشاملة:</w:t>
      </w:r>
      <w:r w:rsidR="00946B30">
        <w:rPr>
          <w:rFonts w:ascii="Simplified Arabic" w:hAnsi="Simplified Arabic" w:cs="Simplified Arabic" w:hint="cs"/>
          <w:sz w:val="28"/>
          <w:szCs w:val="28"/>
          <w:rtl/>
          <w:lang w:bidi="ar-IQ"/>
        </w:rPr>
        <w:t xml:space="preserve"> </w:t>
      </w:r>
      <w:r w:rsidR="004E6F45">
        <w:rPr>
          <w:rFonts w:ascii="Simplified Arabic" w:hAnsi="Simplified Arabic" w:cs="Simplified Arabic" w:hint="cs"/>
          <w:sz w:val="28"/>
          <w:szCs w:val="28"/>
          <w:rtl/>
          <w:lang w:bidi="ar-IQ"/>
        </w:rPr>
        <w:t xml:space="preserve">تهدف التنمية الشاملة الى تحقيق مجموعة اهداف </w:t>
      </w:r>
      <w:r w:rsidR="000357D5">
        <w:rPr>
          <w:rFonts w:ascii="Simplified Arabic" w:hAnsi="Simplified Arabic" w:cs="Simplified Arabic" w:hint="cs"/>
          <w:sz w:val="28"/>
          <w:szCs w:val="28"/>
          <w:rtl/>
          <w:lang w:bidi="ar-IQ"/>
        </w:rPr>
        <w:t xml:space="preserve">بالنسبة لمجموعة قطاعات ففي القطاع </w:t>
      </w:r>
      <w:r w:rsidR="0059590F">
        <w:rPr>
          <w:rFonts w:ascii="Simplified Arabic" w:hAnsi="Simplified Arabic" w:cs="Simplified Arabic" w:hint="cs"/>
          <w:sz w:val="28"/>
          <w:szCs w:val="28"/>
          <w:rtl/>
          <w:lang w:bidi="ar-IQ"/>
        </w:rPr>
        <w:t xml:space="preserve">الاقتصادي تسعى </w:t>
      </w:r>
      <w:r w:rsidR="00FB6270">
        <w:rPr>
          <w:rFonts w:ascii="Simplified Arabic" w:hAnsi="Simplified Arabic" w:cs="Simplified Arabic" w:hint="cs"/>
          <w:sz w:val="28"/>
          <w:szCs w:val="28"/>
          <w:rtl/>
          <w:lang w:bidi="ar-IQ"/>
        </w:rPr>
        <w:t>لزيادة الانتاج ورفع مستوى وذلك اي</w:t>
      </w:r>
      <w:r w:rsidR="0059590F">
        <w:rPr>
          <w:rFonts w:ascii="Simplified Arabic" w:hAnsi="Simplified Arabic" w:cs="Simplified Arabic" w:hint="cs"/>
          <w:sz w:val="28"/>
          <w:szCs w:val="28"/>
          <w:rtl/>
          <w:lang w:bidi="ar-IQ"/>
        </w:rPr>
        <w:t>جاد الحلول المناسبة زيادة الاستثمارات وضمان حق المواطن</w:t>
      </w:r>
      <w:r w:rsidR="000B669B">
        <w:rPr>
          <w:rFonts w:ascii="Simplified Arabic" w:hAnsi="Simplified Arabic" w:cs="Simplified Arabic" w:hint="cs"/>
          <w:sz w:val="28"/>
          <w:szCs w:val="28"/>
          <w:rtl/>
          <w:lang w:bidi="ar-IQ"/>
        </w:rPr>
        <w:t xml:space="preserve"> في الحصول على حياة كريمة وعلى الصعيد الاجتماعي تحاول التنمية الشاملة </w:t>
      </w:r>
      <w:r w:rsidR="00D162FC">
        <w:rPr>
          <w:rFonts w:ascii="Simplified Arabic" w:hAnsi="Simplified Arabic" w:cs="Simplified Arabic" w:hint="cs"/>
          <w:sz w:val="28"/>
          <w:szCs w:val="28"/>
          <w:rtl/>
          <w:lang w:bidi="ar-IQ"/>
        </w:rPr>
        <w:t xml:space="preserve">تنمية العنصر البشري وزيادة قدراته ومهارته </w:t>
      </w:r>
      <w:r w:rsidR="00514FAD">
        <w:rPr>
          <w:rFonts w:ascii="Simplified Arabic" w:hAnsi="Simplified Arabic" w:cs="Simplified Arabic" w:hint="cs"/>
          <w:sz w:val="28"/>
          <w:szCs w:val="28"/>
          <w:rtl/>
          <w:lang w:bidi="ar-IQ"/>
        </w:rPr>
        <w:t xml:space="preserve">لتحقيق الرفاهية وزيادة الوعي والثقافة لدى المواطنين وذلك بنشر المعرفة والحرص على زيادة الخبراء والعلماء واصحاب </w:t>
      </w:r>
      <w:r w:rsidR="00FD39E3">
        <w:rPr>
          <w:rFonts w:ascii="Simplified Arabic" w:hAnsi="Simplified Arabic" w:cs="Simplified Arabic" w:hint="cs"/>
          <w:sz w:val="28"/>
          <w:szCs w:val="28"/>
          <w:rtl/>
          <w:lang w:bidi="ar-IQ"/>
        </w:rPr>
        <w:t xml:space="preserve">الكفاءات وعلى الصعيد السياسي تهدف التنمية الشاملة الى المحافظة على </w:t>
      </w:r>
      <w:r w:rsidR="00C24F81">
        <w:rPr>
          <w:rFonts w:ascii="Simplified Arabic" w:hAnsi="Simplified Arabic" w:cs="Simplified Arabic" w:hint="cs"/>
          <w:sz w:val="28"/>
          <w:szCs w:val="28"/>
          <w:rtl/>
          <w:lang w:bidi="ar-IQ"/>
        </w:rPr>
        <w:t xml:space="preserve">كيان الدولة وزيادة قوته والحفاظ ايضا </w:t>
      </w:r>
      <w:r w:rsidR="004075E5">
        <w:rPr>
          <w:rFonts w:ascii="Simplified Arabic" w:hAnsi="Simplified Arabic" w:cs="Simplified Arabic" w:hint="cs"/>
          <w:sz w:val="28"/>
          <w:szCs w:val="28"/>
          <w:rtl/>
          <w:lang w:bidi="ar-IQ"/>
        </w:rPr>
        <w:t>على استقلاليته وذلك حتى يقدر على مواجهة كافة التحديات سواء ان كانت على الصعيد الداخلي أو الخارجي.</w:t>
      </w:r>
    </w:p>
    <w:p w:rsidR="00FF48F3" w:rsidRPr="00921F4C" w:rsidRDefault="00971560" w:rsidP="00384884">
      <w:pPr>
        <w:ind w:left="41"/>
        <w:jc w:val="both"/>
        <w:rPr>
          <w:rFonts w:ascii="Simplified Arabic" w:hAnsi="Simplified Arabic" w:cs="Simplified Arabic"/>
          <w:b/>
          <w:bCs/>
          <w:sz w:val="28"/>
          <w:szCs w:val="28"/>
          <w:rtl/>
          <w:lang w:bidi="ar-IQ"/>
        </w:rPr>
      </w:pPr>
      <w:r w:rsidRPr="00921F4C">
        <w:rPr>
          <w:rFonts w:ascii="Simplified Arabic" w:hAnsi="Simplified Arabic" w:cs="Simplified Arabic" w:hint="cs"/>
          <w:b/>
          <w:bCs/>
          <w:sz w:val="28"/>
          <w:szCs w:val="28"/>
          <w:rtl/>
          <w:lang w:bidi="ar-IQ"/>
        </w:rPr>
        <w:t>اهداف التنمية الشاملة:</w:t>
      </w:r>
      <w:r w:rsidR="00A15F92">
        <w:rPr>
          <w:rFonts w:ascii="Simplified Arabic" w:hAnsi="Simplified Arabic" w:cs="Simplified Arabic" w:hint="cs"/>
          <w:b/>
          <w:bCs/>
          <w:sz w:val="28"/>
          <w:szCs w:val="28"/>
          <w:rtl/>
          <w:lang w:bidi="ar-IQ"/>
        </w:rPr>
        <w:t>(</w:t>
      </w:r>
      <w:r w:rsidR="00A15F92">
        <w:rPr>
          <w:rFonts w:ascii="Simplified Arabic" w:hAnsi="Simplified Arabic" w:cs="Simplified Arabic"/>
          <w:b/>
          <w:bCs/>
          <w:sz w:val="28"/>
          <w:szCs w:val="28"/>
          <w:lang w:bidi="ar-IQ"/>
        </w:rPr>
        <w:t>J.C: 1994</w:t>
      </w:r>
      <w:r w:rsidR="00A15F92">
        <w:rPr>
          <w:rFonts w:ascii="Simplified Arabic" w:hAnsi="Simplified Arabic" w:cs="Simplified Arabic" w:hint="cs"/>
          <w:b/>
          <w:bCs/>
          <w:sz w:val="28"/>
          <w:szCs w:val="28"/>
          <w:rtl/>
          <w:lang w:bidi="ar-IQ"/>
        </w:rPr>
        <w:t>)</w:t>
      </w:r>
    </w:p>
    <w:p w:rsidR="00971560" w:rsidRPr="00921F4C" w:rsidRDefault="00E66F32" w:rsidP="00384884">
      <w:pPr>
        <w:ind w:left="41"/>
        <w:jc w:val="both"/>
        <w:rPr>
          <w:rFonts w:ascii="Simplified Arabic" w:hAnsi="Simplified Arabic" w:cs="Simplified Arabic"/>
          <w:b/>
          <w:bCs/>
          <w:sz w:val="28"/>
          <w:szCs w:val="28"/>
          <w:rtl/>
          <w:lang w:bidi="ar-IQ"/>
        </w:rPr>
      </w:pPr>
      <w:r w:rsidRPr="00921F4C">
        <w:rPr>
          <w:rFonts w:ascii="Simplified Arabic" w:hAnsi="Simplified Arabic" w:cs="Simplified Arabic" w:hint="cs"/>
          <w:b/>
          <w:bCs/>
          <w:sz w:val="28"/>
          <w:szCs w:val="28"/>
          <w:rtl/>
          <w:lang w:bidi="ar-IQ"/>
        </w:rPr>
        <w:t>تهدف التنمية الشاملة الى تحقيق مجموعة اهداف:</w:t>
      </w:r>
    </w:p>
    <w:p w:rsidR="00E66F32" w:rsidRPr="00921F4C" w:rsidRDefault="00921F4C" w:rsidP="00384884">
      <w:pPr>
        <w:pStyle w:val="ListParagraph"/>
        <w:numPr>
          <w:ilvl w:val="0"/>
          <w:numId w:val="2"/>
        </w:numPr>
        <w:jc w:val="both"/>
        <w:rPr>
          <w:rFonts w:ascii="Simplified Arabic" w:hAnsi="Simplified Arabic" w:cs="Simplified Arabic"/>
          <w:b/>
          <w:bCs/>
          <w:sz w:val="28"/>
          <w:szCs w:val="28"/>
          <w:lang w:bidi="ar-IQ"/>
        </w:rPr>
      </w:pPr>
      <w:r>
        <w:rPr>
          <w:rFonts w:ascii="Simplified Arabic" w:hAnsi="Simplified Arabic" w:cs="Simplified Arabic" w:hint="cs"/>
          <w:sz w:val="28"/>
          <w:szCs w:val="28"/>
          <w:rtl/>
          <w:lang w:bidi="ar-IQ"/>
        </w:rPr>
        <w:t>تلبية احتياجات الافراد.</w:t>
      </w:r>
    </w:p>
    <w:p w:rsidR="00921F4C" w:rsidRPr="00921F4C" w:rsidRDefault="00921F4C" w:rsidP="00384884">
      <w:pPr>
        <w:pStyle w:val="ListParagraph"/>
        <w:numPr>
          <w:ilvl w:val="0"/>
          <w:numId w:val="2"/>
        </w:numPr>
        <w:jc w:val="both"/>
        <w:rPr>
          <w:rFonts w:ascii="Simplified Arabic" w:hAnsi="Simplified Arabic" w:cs="Simplified Arabic"/>
          <w:b/>
          <w:bCs/>
          <w:sz w:val="28"/>
          <w:szCs w:val="28"/>
          <w:lang w:bidi="ar-IQ"/>
        </w:rPr>
      </w:pPr>
      <w:r>
        <w:rPr>
          <w:rFonts w:ascii="Simplified Arabic" w:hAnsi="Simplified Arabic" w:cs="Simplified Arabic" w:hint="cs"/>
          <w:sz w:val="28"/>
          <w:szCs w:val="28"/>
          <w:rtl/>
          <w:lang w:bidi="ar-IQ"/>
        </w:rPr>
        <w:t>خفض نسبة البطالة سواء ان كانت البطالة الظاهرة او البطالة المقنعة.</w:t>
      </w:r>
    </w:p>
    <w:p w:rsidR="00921F4C" w:rsidRPr="00921F4C" w:rsidRDefault="00921F4C" w:rsidP="00384884">
      <w:pPr>
        <w:pStyle w:val="ListParagraph"/>
        <w:numPr>
          <w:ilvl w:val="0"/>
          <w:numId w:val="2"/>
        </w:numPr>
        <w:jc w:val="both"/>
        <w:rPr>
          <w:rFonts w:ascii="Simplified Arabic" w:hAnsi="Simplified Arabic" w:cs="Simplified Arabic"/>
          <w:b/>
          <w:bCs/>
          <w:sz w:val="28"/>
          <w:szCs w:val="28"/>
          <w:lang w:bidi="ar-IQ"/>
        </w:rPr>
      </w:pPr>
      <w:r>
        <w:rPr>
          <w:rFonts w:ascii="Simplified Arabic" w:hAnsi="Simplified Arabic" w:cs="Simplified Arabic" w:hint="cs"/>
          <w:sz w:val="28"/>
          <w:szCs w:val="28"/>
          <w:rtl/>
          <w:lang w:bidi="ar-IQ"/>
        </w:rPr>
        <w:t>تدعيم الاقتصاد وزيادة الانتاج القومي.</w:t>
      </w:r>
    </w:p>
    <w:p w:rsidR="00921F4C" w:rsidRPr="003A0343" w:rsidRDefault="00921F4C" w:rsidP="00384884">
      <w:pPr>
        <w:pStyle w:val="ListParagraph"/>
        <w:numPr>
          <w:ilvl w:val="0"/>
          <w:numId w:val="2"/>
        </w:numPr>
        <w:jc w:val="both"/>
        <w:rPr>
          <w:rFonts w:ascii="Simplified Arabic" w:hAnsi="Simplified Arabic" w:cs="Simplified Arabic"/>
          <w:b/>
          <w:bCs/>
          <w:sz w:val="28"/>
          <w:szCs w:val="28"/>
          <w:lang w:bidi="ar-IQ"/>
        </w:rPr>
      </w:pPr>
      <w:r>
        <w:rPr>
          <w:rFonts w:ascii="Simplified Arabic" w:hAnsi="Simplified Arabic" w:cs="Simplified Arabic" w:hint="cs"/>
          <w:sz w:val="28"/>
          <w:szCs w:val="28"/>
          <w:rtl/>
          <w:lang w:bidi="ar-IQ"/>
        </w:rPr>
        <w:t>تحقيق تظافر مختلف الطبقات والفئات.</w:t>
      </w:r>
    </w:p>
    <w:p w:rsidR="003A0343" w:rsidRPr="002D31C6" w:rsidRDefault="003A0343" w:rsidP="00384884">
      <w:pPr>
        <w:pStyle w:val="ListParagraph"/>
        <w:numPr>
          <w:ilvl w:val="0"/>
          <w:numId w:val="2"/>
        </w:numPr>
        <w:jc w:val="both"/>
        <w:rPr>
          <w:rFonts w:ascii="Simplified Arabic" w:hAnsi="Simplified Arabic" w:cs="Simplified Arabic"/>
          <w:b/>
          <w:bCs/>
          <w:sz w:val="28"/>
          <w:szCs w:val="28"/>
          <w:lang w:bidi="ar-IQ"/>
        </w:rPr>
      </w:pPr>
      <w:r>
        <w:rPr>
          <w:rFonts w:ascii="Simplified Arabic" w:hAnsi="Simplified Arabic" w:cs="Simplified Arabic" w:hint="cs"/>
          <w:sz w:val="28"/>
          <w:szCs w:val="28"/>
          <w:rtl/>
          <w:lang w:bidi="ar-IQ"/>
        </w:rPr>
        <w:t>تنمية طاقات الافراد لكي يتحمل كل منهم مسؤولياته تجاه خطة التنمية له خاصة ومجتمعه عامة.</w:t>
      </w:r>
    </w:p>
    <w:p w:rsidR="002D31C6" w:rsidRDefault="002D31C6" w:rsidP="00384884">
      <w:pPr>
        <w:jc w:val="both"/>
        <w:rPr>
          <w:rFonts w:ascii="Simplified Arabic" w:hAnsi="Simplified Arabic" w:cs="Simplified Arabic"/>
          <w:b/>
          <w:bCs/>
          <w:sz w:val="28"/>
          <w:szCs w:val="28"/>
          <w:rtl/>
          <w:lang w:bidi="ar-IQ"/>
        </w:rPr>
      </w:pPr>
    </w:p>
    <w:p w:rsidR="002D31C6" w:rsidRPr="002D31C6" w:rsidRDefault="002D31C6" w:rsidP="00384884">
      <w:pPr>
        <w:jc w:val="both"/>
        <w:rPr>
          <w:rFonts w:ascii="Simplified Arabic" w:hAnsi="Simplified Arabic" w:cs="Simplified Arabic"/>
          <w:b/>
          <w:bCs/>
          <w:sz w:val="28"/>
          <w:szCs w:val="28"/>
          <w:lang w:bidi="ar-IQ"/>
        </w:rPr>
      </w:pPr>
    </w:p>
    <w:p w:rsidR="003A0343" w:rsidRDefault="003A0343" w:rsidP="00384884">
      <w:pPr>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مؤشرات التنمية :</w:t>
      </w:r>
      <w:r w:rsidR="008A1330">
        <w:rPr>
          <w:rFonts w:ascii="Simplified Arabic" w:hAnsi="Simplified Arabic" w:cs="Simplified Arabic" w:hint="cs"/>
          <w:b/>
          <w:bCs/>
          <w:sz w:val="28"/>
          <w:szCs w:val="28"/>
          <w:rtl/>
          <w:lang w:bidi="ar-IQ"/>
        </w:rPr>
        <w:t>(سعد الدين وعبد الفضيل )</w:t>
      </w:r>
    </w:p>
    <w:p w:rsidR="003A0343" w:rsidRDefault="003A0343" w:rsidP="00384884">
      <w:pPr>
        <w:pStyle w:val="ListParagraph"/>
        <w:numPr>
          <w:ilvl w:val="0"/>
          <w:numId w:val="3"/>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lastRenderedPageBreak/>
        <w:t xml:space="preserve">المؤشرات الاقتصادية </w:t>
      </w:r>
    </w:p>
    <w:p w:rsidR="003A0343" w:rsidRDefault="003A0343" w:rsidP="00384884">
      <w:pPr>
        <w:pStyle w:val="ListParagraph"/>
        <w:numPr>
          <w:ilvl w:val="0"/>
          <w:numId w:val="3"/>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المؤشرات الاجتماعية </w:t>
      </w:r>
    </w:p>
    <w:p w:rsidR="00DA76BC" w:rsidRDefault="00DA76BC" w:rsidP="00384884">
      <w:pPr>
        <w:pStyle w:val="ListParagraph"/>
        <w:numPr>
          <w:ilvl w:val="0"/>
          <w:numId w:val="3"/>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مؤشرات الحاجات الاساسية</w:t>
      </w:r>
    </w:p>
    <w:p w:rsidR="00DA76BC" w:rsidRDefault="00DA76BC" w:rsidP="00384884">
      <w:pPr>
        <w:pStyle w:val="ListParagraph"/>
        <w:numPr>
          <w:ilvl w:val="0"/>
          <w:numId w:val="3"/>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مؤشرات الرفاه ونوعية الحياة.</w:t>
      </w:r>
    </w:p>
    <w:p w:rsidR="00DA76BC" w:rsidRPr="009121C2" w:rsidRDefault="00DA76BC" w:rsidP="00384884">
      <w:pPr>
        <w:pStyle w:val="ListParagraph"/>
        <w:numPr>
          <w:ilvl w:val="0"/>
          <w:numId w:val="4"/>
        </w:numPr>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 xml:space="preserve">قياس الرفاه </w:t>
      </w:r>
    </w:p>
    <w:p w:rsidR="00DA76BC" w:rsidRPr="009121C2" w:rsidRDefault="00DA76BC" w:rsidP="00384884">
      <w:pPr>
        <w:pStyle w:val="ListParagraph"/>
        <w:numPr>
          <w:ilvl w:val="0"/>
          <w:numId w:val="4"/>
        </w:numPr>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نوعية الحياه</w:t>
      </w:r>
    </w:p>
    <w:p w:rsidR="00DA76BC" w:rsidRPr="009121C2" w:rsidRDefault="00DA76BC" w:rsidP="00384884">
      <w:pPr>
        <w:pStyle w:val="ListParagraph"/>
        <w:numPr>
          <w:ilvl w:val="0"/>
          <w:numId w:val="4"/>
        </w:numPr>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انماط المعيشة او مستواها.</w:t>
      </w:r>
    </w:p>
    <w:p w:rsidR="00DA76BC" w:rsidRDefault="00946B30" w:rsidP="00384884">
      <w:pPr>
        <w:pStyle w:val="ListParagraph"/>
        <w:numPr>
          <w:ilvl w:val="0"/>
          <w:numId w:val="3"/>
        </w:numPr>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الادلة </w:t>
      </w:r>
      <w:r w:rsidR="00DA76BC">
        <w:rPr>
          <w:rFonts w:ascii="Simplified Arabic" w:hAnsi="Simplified Arabic" w:cs="Simplified Arabic" w:hint="cs"/>
          <w:b/>
          <w:bCs/>
          <w:sz w:val="28"/>
          <w:szCs w:val="28"/>
          <w:rtl/>
          <w:lang w:bidi="ar-IQ"/>
        </w:rPr>
        <w:t>المركبة</w:t>
      </w:r>
    </w:p>
    <w:p w:rsidR="00DA76BC" w:rsidRPr="009121C2" w:rsidRDefault="00295EC2" w:rsidP="00384884">
      <w:pPr>
        <w:pStyle w:val="ListParagraph"/>
        <w:numPr>
          <w:ilvl w:val="0"/>
          <w:numId w:val="5"/>
        </w:numPr>
        <w:tabs>
          <w:tab w:val="left" w:pos="1742"/>
        </w:tabs>
        <w:ind w:firstLine="18"/>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 xml:space="preserve">دليل مستوى المعيشة </w:t>
      </w:r>
    </w:p>
    <w:p w:rsidR="00295EC2" w:rsidRPr="009121C2" w:rsidRDefault="00295EC2" w:rsidP="00384884">
      <w:pPr>
        <w:pStyle w:val="ListParagraph"/>
        <w:numPr>
          <w:ilvl w:val="0"/>
          <w:numId w:val="5"/>
        </w:numPr>
        <w:tabs>
          <w:tab w:val="left" w:pos="1742"/>
        </w:tabs>
        <w:ind w:firstLine="18"/>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 xml:space="preserve">دليل نوعية الحياة </w:t>
      </w:r>
    </w:p>
    <w:p w:rsidR="00295EC2" w:rsidRPr="009121C2" w:rsidRDefault="00295EC2" w:rsidP="00384884">
      <w:pPr>
        <w:pStyle w:val="ListParagraph"/>
        <w:numPr>
          <w:ilvl w:val="0"/>
          <w:numId w:val="5"/>
        </w:numPr>
        <w:tabs>
          <w:tab w:val="left" w:pos="1742"/>
        </w:tabs>
        <w:ind w:firstLine="18"/>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دليل نوعية الحياة المادية</w:t>
      </w:r>
    </w:p>
    <w:p w:rsidR="00295EC2" w:rsidRPr="009121C2" w:rsidRDefault="00295EC2" w:rsidP="00384884">
      <w:pPr>
        <w:pStyle w:val="ListParagraph"/>
        <w:numPr>
          <w:ilvl w:val="0"/>
          <w:numId w:val="5"/>
        </w:numPr>
        <w:tabs>
          <w:tab w:val="left" w:pos="1742"/>
        </w:tabs>
        <w:ind w:firstLine="18"/>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دليل الصحة الاجتماعية</w:t>
      </w:r>
    </w:p>
    <w:p w:rsidR="00295EC2" w:rsidRPr="009121C2" w:rsidRDefault="00295EC2" w:rsidP="00384884">
      <w:pPr>
        <w:pStyle w:val="ListParagraph"/>
        <w:numPr>
          <w:ilvl w:val="0"/>
          <w:numId w:val="5"/>
        </w:numPr>
        <w:tabs>
          <w:tab w:val="left" w:pos="1742"/>
        </w:tabs>
        <w:ind w:firstLine="18"/>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 xml:space="preserve">الدليل العام للتنمية </w:t>
      </w:r>
    </w:p>
    <w:p w:rsidR="00295EC2" w:rsidRPr="009121C2" w:rsidRDefault="00295EC2" w:rsidP="00384884">
      <w:pPr>
        <w:pStyle w:val="ListParagraph"/>
        <w:numPr>
          <w:ilvl w:val="0"/>
          <w:numId w:val="5"/>
        </w:numPr>
        <w:tabs>
          <w:tab w:val="left" w:pos="1742"/>
        </w:tabs>
        <w:ind w:firstLine="18"/>
        <w:jc w:val="both"/>
        <w:rPr>
          <w:rFonts w:ascii="Simplified Arabic" w:hAnsi="Simplified Arabic" w:cs="Simplified Arabic"/>
          <w:sz w:val="28"/>
          <w:szCs w:val="28"/>
          <w:lang w:bidi="ar-IQ"/>
        </w:rPr>
      </w:pPr>
      <w:r w:rsidRPr="009121C2">
        <w:rPr>
          <w:rFonts w:ascii="Simplified Arabic" w:hAnsi="Simplified Arabic" w:cs="Simplified Arabic" w:hint="cs"/>
          <w:sz w:val="28"/>
          <w:szCs w:val="28"/>
          <w:rtl/>
          <w:lang w:bidi="ar-IQ"/>
        </w:rPr>
        <w:t xml:space="preserve">دليل التنمية البشرية </w:t>
      </w:r>
    </w:p>
    <w:p w:rsidR="00295EC2" w:rsidRPr="009121C2" w:rsidRDefault="00946B30" w:rsidP="00384884">
      <w:pPr>
        <w:pStyle w:val="ListParagraph"/>
        <w:numPr>
          <w:ilvl w:val="0"/>
          <w:numId w:val="5"/>
        </w:numPr>
        <w:tabs>
          <w:tab w:val="left" w:pos="1742"/>
        </w:tabs>
        <w:ind w:firstLine="18"/>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قصور الادلة </w:t>
      </w:r>
      <w:r w:rsidR="00295EC2" w:rsidRPr="009121C2">
        <w:rPr>
          <w:rFonts w:ascii="Simplified Arabic" w:hAnsi="Simplified Arabic" w:cs="Simplified Arabic" w:hint="cs"/>
          <w:sz w:val="28"/>
          <w:szCs w:val="28"/>
          <w:rtl/>
          <w:lang w:bidi="ar-IQ"/>
        </w:rPr>
        <w:t>الحركية</w:t>
      </w:r>
    </w:p>
    <w:p w:rsidR="00295EC2" w:rsidRPr="009121C2" w:rsidRDefault="00295EC2" w:rsidP="00384884">
      <w:pPr>
        <w:pStyle w:val="ListParagraph"/>
        <w:numPr>
          <w:ilvl w:val="0"/>
          <w:numId w:val="6"/>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b/>
          <w:bCs/>
          <w:sz w:val="28"/>
          <w:szCs w:val="28"/>
          <w:rtl/>
          <w:lang w:bidi="ar-IQ"/>
        </w:rPr>
        <w:t>المؤشرات الاقتصادية:</w:t>
      </w:r>
      <w:r w:rsidR="00946B30">
        <w:rPr>
          <w:rFonts w:ascii="Simplified Arabic" w:hAnsi="Simplified Arabic" w:cs="Simplified Arabic" w:hint="cs"/>
          <w:b/>
          <w:bCs/>
          <w:sz w:val="28"/>
          <w:szCs w:val="28"/>
          <w:rtl/>
          <w:lang w:bidi="ar-IQ"/>
        </w:rPr>
        <w:t xml:space="preserve"> </w:t>
      </w:r>
      <w:r w:rsidR="00F77B90" w:rsidRPr="00126E22">
        <w:rPr>
          <w:rFonts w:ascii="Simplified Arabic" w:hAnsi="Simplified Arabic" w:cs="Simplified Arabic" w:hint="cs"/>
          <w:sz w:val="28"/>
          <w:szCs w:val="28"/>
          <w:rtl/>
          <w:lang w:bidi="ar-IQ"/>
        </w:rPr>
        <w:t>تصف هذه المؤشرات خصائص الجهاز الاقتصادي الاجتماعي للبلد</w:t>
      </w:r>
      <w:r w:rsidR="00F77B90">
        <w:rPr>
          <w:rFonts w:ascii="Simplified Arabic" w:hAnsi="Simplified Arabic" w:cs="Simplified Arabic" w:hint="cs"/>
          <w:b/>
          <w:bCs/>
          <w:sz w:val="28"/>
          <w:szCs w:val="28"/>
          <w:rtl/>
          <w:lang w:bidi="ar-IQ"/>
        </w:rPr>
        <w:t xml:space="preserve"> . </w:t>
      </w:r>
      <w:r w:rsidR="00F77B90" w:rsidRPr="009121C2">
        <w:rPr>
          <w:rFonts w:ascii="Simplified Arabic" w:hAnsi="Simplified Arabic" w:cs="Simplified Arabic" w:hint="cs"/>
          <w:sz w:val="28"/>
          <w:szCs w:val="28"/>
          <w:rtl/>
          <w:lang w:bidi="ar-IQ"/>
        </w:rPr>
        <w:t xml:space="preserve">ويمكن </w:t>
      </w:r>
      <w:r w:rsidR="007051D8" w:rsidRPr="009121C2">
        <w:rPr>
          <w:rFonts w:ascii="Simplified Arabic" w:hAnsi="Simplified Arabic" w:cs="Simplified Arabic" w:hint="cs"/>
          <w:sz w:val="28"/>
          <w:szCs w:val="28"/>
          <w:rtl/>
          <w:lang w:bidi="ar-IQ"/>
        </w:rPr>
        <w:t>أن تقدم على شكل معدل متوسط من كتله اجمالية كالدخل السنوي للفرد ، او على شكل نسب مختلفة من الناتج القومي الاجمالي (</w:t>
      </w:r>
      <w:r w:rsidR="007051D8" w:rsidRPr="009121C2">
        <w:rPr>
          <w:rFonts w:ascii="Simplified Arabic" w:hAnsi="Simplified Arabic" w:cs="Simplified Arabic"/>
          <w:sz w:val="28"/>
          <w:szCs w:val="28"/>
          <w:lang w:bidi="ar-IQ"/>
        </w:rPr>
        <w:t>GNP</w:t>
      </w:r>
      <w:r w:rsidR="007051D8" w:rsidRPr="009121C2">
        <w:rPr>
          <w:rFonts w:ascii="Simplified Arabic" w:hAnsi="Simplified Arabic" w:cs="Simplified Arabic" w:hint="cs"/>
          <w:sz w:val="28"/>
          <w:szCs w:val="28"/>
          <w:rtl/>
          <w:lang w:bidi="ar-IQ"/>
        </w:rPr>
        <w:t>)</w:t>
      </w:r>
      <w:r w:rsidR="00A07CA6" w:rsidRPr="009121C2">
        <w:rPr>
          <w:rFonts w:ascii="Simplified Arabic" w:hAnsi="Simplified Arabic" w:cs="Simplified Arabic" w:hint="cs"/>
          <w:sz w:val="28"/>
          <w:szCs w:val="28"/>
          <w:rtl/>
          <w:lang w:bidi="ar-IQ"/>
        </w:rPr>
        <w:t xml:space="preserve"> كمعدل التصدير او الاستيراد او الديون ، او تقدم على </w:t>
      </w:r>
      <w:r w:rsidR="002B6B81" w:rsidRPr="009121C2">
        <w:rPr>
          <w:rFonts w:ascii="Simplified Arabic" w:hAnsi="Simplified Arabic" w:cs="Simplified Arabic" w:hint="cs"/>
          <w:sz w:val="28"/>
          <w:szCs w:val="28"/>
          <w:rtl/>
          <w:lang w:bidi="ar-IQ"/>
        </w:rPr>
        <w:t xml:space="preserve">شكل نسب فيما بينها كخدمة الدين بالقياس </w:t>
      </w:r>
      <w:r w:rsidR="000D29FE" w:rsidRPr="009121C2">
        <w:rPr>
          <w:rFonts w:ascii="Simplified Arabic" w:hAnsi="Simplified Arabic" w:cs="Simplified Arabic" w:hint="cs"/>
          <w:sz w:val="28"/>
          <w:szCs w:val="28"/>
          <w:rtl/>
          <w:lang w:bidi="ar-IQ"/>
        </w:rPr>
        <w:t>الى قيمة الصادرات وأبر</w:t>
      </w:r>
      <w:r w:rsidR="001F4A42">
        <w:rPr>
          <w:rFonts w:ascii="Simplified Arabic" w:hAnsi="Simplified Arabic" w:cs="Simplified Arabic" w:hint="cs"/>
          <w:sz w:val="28"/>
          <w:szCs w:val="28"/>
          <w:rtl/>
          <w:lang w:bidi="ar-IQ"/>
        </w:rPr>
        <w:t>ز</w:t>
      </w:r>
      <w:r w:rsidR="000D29FE" w:rsidRPr="009121C2">
        <w:rPr>
          <w:rFonts w:ascii="Simplified Arabic" w:hAnsi="Simplified Arabic" w:cs="Simplified Arabic" w:hint="cs"/>
          <w:sz w:val="28"/>
          <w:szCs w:val="28"/>
          <w:rtl/>
          <w:lang w:bidi="ar-IQ"/>
        </w:rPr>
        <w:t xml:space="preserve"> </w:t>
      </w:r>
      <w:r w:rsidR="00D7130D" w:rsidRPr="009121C2">
        <w:rPr>
          <w:rFonts w:ascii="Simplified Arabic" w:hAnsi="Simplified Arabic" w:cs="Simplified Arabic" w:hint="cs"/>
          <w:sz w:val="28"/>
          <w:szCs w:val="28"/>
          <w:rtl/>
          <w:lang w:bidi="ar-IQ"/>
        </w:rPr>
        <w:t xml:space="preserve">هذه المؤشرات الناتج القومي أو المحلي الاجمالي </w:t>
      </w:r>
      <w:r w:rsidR="00D7130D" w:rsidRPr="009121C2">
        <w:rPr>
          <w:rFonts w:ascii="Simplified Arabic" w:hAnsi="Simplified Arabic" w:cs="Simplified Arabic"/>
          <w:sz w:val="28"/>
          <w:szCs w:val="28"/>
          <w:lang w:bidi="ar-IQ"/>
        </w:rPr>
        <w:t>GNP</w:t>
      </w:r>
      <w:r w:rsidR="00D7130D" w:rsidRPr="009121C2">
        <w:rPr>
          <w:rFonts w:ascii="Simplified Arabic" w:hAnsi="Simplified Arabic" w:cs="Simplified Arabic" w:hint="cs"/>
          <w:sz w:val="28"/>
          <w:szCs w:val="28"/>
          <w:rtl/>
          <w:lang w:bidi="ar-IQ"/>
        </w:rPr>
        <w:t xml:space="preserve"> أو </w:t>
      </w:r>
      <w:r w:rsidR="00D7130D" w:rsidRPr="009121C2">
        <w:rPr>
          <w:rFonts w:ascii="Simplified Arabic" w:hAnsi="Simplified Arabic" w:cs="Simplified Arabic"/>
          <w:sz w:val="28"/>
          <w:szCs w:val="28"/>
          <w:lang w:bidi="ar-IQ"/>
        </w:rPr>
        <w:t>GDP</w:t>
      </w:r>
      <w:r w:rsidR="00D7130D" w:rsidRPr="009121C2">
        <w:rPr>
          <w:rFonts w:ascii="Simplified Arabic" w:hAnsi="Simplified Arabic" w:cs="Simplified Arabic" w:hint="cs"/>
          <w:sz w:val="28"/>
          <w:szCs w:val="28"/>
          <w:rtl/>
          <w:lang w:bidi="ar-IQ"/>
        </w:rPr>
        <w:t xml:space="preserve"> الكلي للفرد.</w:t>
      </w:r>
    </w:p>
    <w:p w:rsidR="0016466E" w:rsidRPr="009121C2" w:rsidRDefault="007D438E" w:rsidP="00384884">
      <w:pPr>
        <w:tabs>
          <w:tab w:val="left" w:pos="1742"/>
        </w:tabs>
        <w:jc w:val="both"/>
        <w:rPr>
          <w:rFonts w:ascii="Simplified Arabic" w:hAnsi="Simplified Arabic" w:cs="Simplified Arabic"/>
          <w:sz w:val="28"/>
          <w:szCs w:val="28"/>
          <w:rtl/>
          <w:lang w:bidi="ar-IQ"/>
        </w:rPr>
      </w:pPr>
      <w:r w:rsidRPr="009121C2">
        <w:rPr>
          <w:rFonts w:ascii="Simplified Arabic" w:hAnsi="Simplified Arabic" w:cs="Simplified Arabic" w:hint="cs"/>
          <w:sz w:val="28"/>
          <w:szCs w:val="28"/>
          <w:rtl/>
          <w:lang w:bidi="ar-IQ"/>
        </w:rPr>
        <w:t xml:space="preserve">ان البرامج الاقتصادية والانتاجية التي لها الثقل الاكبر في التنمية </w:t>
      </w:r>
      <w:r w:rsidR="00F6640B" w:rsidRPr="009121C2">
        <w:rPr>
          <w:rFonts w:ascii="Simplified Arabic" w:hAnsi="Simplified Arabic" w:cs="Simplified Arabic" w:hint="cs"/>
          <w:sz w:val="28"/>
          <w:szCs w:val="28"/>
          <w:rtl/>
          <w:lang w:bidi="ar-IQ"/>
        </w:rPr>
        <w:t>اد</w:t>
      </w:r>
      <w:r w:rsidR="000E6E89">
        <w:rPr>
          <w:rFonts w:ascii="Simplified Arabic" w:hAnsi="Simplified Arabic" w:cs="Simplified Arabic" w:hint="cs"/>
          <w:sz w:val="28"/>
          <w:szCs w:val="28"/>
          <w:rtl/>
          <w:lang w:bidi="ar-IQ"/>
        </w:rPr>
        <w:t xml:space="preserve">ت الى اختلالات اساسية في </w:t>
      </w:r>
      <w:r w:rsidR="00316EB1">
        <w:rPr>
          <w:rFonts w:ascii="Simplified Arabic" w:hAnsi="Simplified Arabic" w:cs="Simplified Arabic" w:hint="cs"/>
          <w:sz w:val="28"/>
          <w:szCs w:val="28"/>
          <w:rtl/>
          <w:lang w:bidi="ar-IQ"/>
        </w:rPr>
        <w:t xml:space="preserve">نسب </w:t>
      </w:r>
      <w:r w:rsidR="00FD643D" w:rsidRPr="009121C2">
        <w:rPr>
          <w:rFonts w:ascii="Simplified Arabic" w:hAnsi="Simplified Arabic" w:cs="Simplified Arabic" w:hint="cs"/>
          <w:sz w:val="28"/>
          <w:szCs w:val="28"/>
          <w:rtl/>
          <w:lang w:bidi="ar-IQ"/>
        </w:rPr>
        <w:t xml:space="preserve">تخصيص الاستثمارات </w:t>
      </w:r>
      <w:r w:rsidR="00380272" w:rsidRPr="009121C2">
        <w:rPr>
          <w:rFonts w:ascii="Simplified Arabic" w:hAnsi="Simplified Arabic" w:cs="Simplified Arabic" w:hint="cs"/>
          <w:sz w:val="28"/>
          <w:szCs w:val="28"/>
          <w:rtl/>
          <w:lang w:bidi="ar-IQ"/>
        </w:rPr>
        <w:t>وادى اعتماد (العراق)</w:t>
      </w:r>
      <w:r w:rsidR="00BB1974" w:rsidRPr="009121C2">
        <w:rPr>
          <w:rFonts w:ascii="Simplified Arabic" w:hAnsi="Simplified Arabic" w:cs="Simplified Arabic" w:hint="cs"/>
          <w:sz w:val="28"/>
          <w:szCs w:val="28"/>
          <w:rtl/>
          <w:lang w:bidi="ar-IQ"/>
        </w:rPr>
        <w:t xml:space="preserve"> على تمويل وتنفيذ البرامج</w:t>
      </w:r>
      <w:r w:rsidR="0044386B" w:rsidRPr="009121C2">
        <w:rPr>
          <w:rFonts w:ascii="Simplified Arabic" w:hAnsi="Simplified Arabic" w:cs="Simplified Arabic" w:hint="cs"/>
          <w:sz w:val="28"/>
          <w:szCs w:val="28"/>
          <w:rtl/>
          <w:lang w:bidi="ar-IQ"/>
        </w:rPr>
        <w:t xml:space="preserve"> التنموية على القروض والمساعدات الخارجية ، وبشكل غير متناسبا مع قدراتها </w:t>
      </w:r>
      <w:r w:rsidR="00015AC8" w:rsidRPr="009121C2">
        <w:rPr>
          <w:rFonts w:ascii="Simplified Arabic" w:hAnsi="Simplified Arabic" w:cs="Simplified Arabic" w:hint="cs"/>
          <w:sz w:val="28"/>
          <w:szCs w:val="28"/>
          <w:rtl/>
          <w:lang w:bidi="ar-IQ"/>
        </w:rPr>
        <w:t xml:space="preserve">على استقلالها والسداد (مما ادى الى ظهور </w:t>
      </w:r>
      <w:r w:rsidR="00B30205" w:rsidRPr="009121C2">
        <w:rPr>
          <w:rFonts w:ascii="Simplified Arabic" w:hAnsi="Simplified Arabic" w:cs="Simplified Arabic" w:hint="cs"/>
          <w:sz w:val="28"/>
          <w:szCs w:val="28"/>
          <w:rtl/>
          <w:lang w:bidi="ar-IQ"/>
        </w:rPr>
        <w:t>أزمة الديون التي تشكل في الوقت الحاضر أحد مظاهر اخفاقات التنمية).</w:t>
      </w:r>
    </w:p>
    <w:p w:rsidR="00D47ADE" w:rsidRPr="00126E22" w:rsidRDefault="001F1639" w:rsidP="00384884">
      <w:pPr>
        <w:tabs>
          <w:tab w:val="left" w:pos="1742"/>
        </w:tabs>
        <w:jc w:val="both"/>
        <w:rPr>
          <w:rFonts w:ascii="Simplified Arabic" w:hAnsi="Simplified Arabic" w:cs="Simplified Arabic"/>
          <w:sz w:val="28"/>
          <w:szCs w:val="28"/>
          <w:rtl/>
          <w:lang w:bidi="ar-IQ"/>
        </w:rPr>
      </w:pPr>
      <w:r w:rsidRPr="009121C2">
        <w:rPr>
          <w:rFonts w:ascii="Simplified Arabic" w:hAnsi="Simplified Arabic" w:cs="Simplified Arabic" w:hint="cs"/>
          <w:sz w:val="28"/>
          <w:szCs w:val="28"/>
          <w:rtl/>
          <w:lang w:bidi="ar-IQ"/>
        </w:rPr>
        <w:t xml:space="preserve">كذلك التزايد الملفت لعدد السكان ، </w:t>
      </w:r>
      <w:r w:rsidR="00521EFF" w:rsidRPr="009121C2">
        <w:rPr>
          <w:rFonts w:ascii="Simplified Arabic" w:hAnsi="Simplified Arabic" w:cs="Simplified Arabic" w:hint="cs"/>
          <w:sz w:val="28"/>
          <w:szCs w:val="28"/>
          <w:rtl/>
          <w:lang w:bidi="ar-IQ"/>
        </w:rPr>
        <w:t>والذي ترتب عليه نشوء مخاطر الزحف على المساحات الزراعية وزيادة الاستهلاك وطرح النفايات له تأثير س</w:t>
      </w:r>
      <w:r w:rsidR="00902A86">
        <w:rPr>
          <w:rFonts w:ascii="Simplified Arabic" w:hAnsi="Simplified Arabic" w:cs="Simplified Arabic" w:hint="cs"/>
          <w:sz w:val="28"/>
          <w:szCs w:val="28"/>
          <w:rtl/>
          <w:lang w:bidi="ar-IQ"/>
        </w:rPr>
        <w:t>يئ</w:t>
      </w:r>
      <w:r w:rsidR="00521EFF" w:rsidRPr="009121C2">
        <w:rPr>
          <w:rFonts w:ascii="Simplified Arabic" w:hAnsi="Simplified Arabic" w:cs="Simplified Arabic" w:hint="cs"/>
          <w:sz w:val="28"/>
          <w:szCs w:val="28"/>
          <w:rtl/>
          <w:lang w:bidi="ar-IQ"/>
        </w:rPr>
        <w:t xml:space="preserve"> على البيئة والتنمية.</w:t>
      </w:r>
    </w:p>
    <w:p w:rsidR="00703AB4" w:rsidRDefault="00703AB4" w:rsidP="00384884">
      <w:pPr>
        <w:tabs>
          <w:tab w:val="left" w:pos="1742"/>
        </w:tabs>
        <w:jc w:val="both"/>
        <w:rPr>
          <w:rFonts w:ascii="Simplified Arabic" w:hAnsi="Simplified Arabic" w:cs="Simplified Arabic"/>
          <w:sz w:val="28"/>
          <w:szCs w:val="28"/>
          <w:rtl/>
          <w:lang w:bidi="ar-IQ"/>
        </w:rPr>
      </w:pPr>
      <w:r w:rsidRPr="00703AB4">
        <w:rPr>
          <w:rFonts w:ascii="Simplified Arabic" w:hAnsi="Simplified Arabic" w:cs="Simplified Arabic" w:hint="cs"/>
          <w:sz w:val="28"/>
          <w:szCs w:val="28"/>
          <w:rtl/>
          <w:lang w:bidi="ar-IQ"/>
        </w:rPr>
        <w:lastRenderedPageBreak/>
        <w:t xml:space="preserve">هناك تعاريف </w:t>
      </w:r>
      <w:r>
        <w:rPr>
          <w:rFonts w:ascii="Simplified Arabic" w:hAnsi="Simplified Arabic" w:cs="Simplified Arabic" w:hint="cs"/>
          <w:sz w:val="28"/>
          <w:szCs w:val="28"/>
          <w:rtl/>
          <w:lang w:bidi="ar-IQ"/>
        </w:rPr>
        <w:t>(عتبة الفقر المطلق )</w:t>
      </w:r>
      <w:r w:rsidR="00914E80">
        <w:rPr>
          <w:rFonts w:ascii="Simplified Arabic" w:hAnsi="Simplified Arabic" w:cs="Simplified Arabic" w:hint="cs"/>
          <w:sz w:val="28"/>
          <w:szCs w:val="28"/>
          <w:rtl/>
          <w:lang w:bidi="ar-IQ"/>
        </w:rPr>
        <w:t xml:space="preserve">او (حد الفقر) الذي هو المستوى من الدخل </w:t>
      </w:r>
      <w:r w:rsidR="00631C15">
        <w:rPr>
          <w:rFonts w:ascii="Simplified Arabic" w:hAnsi="Simplified Arabic" w:cs="Simplified Arabic" w:hint="cs"/>
          <w:sz w:val="28"/>
          <w:szCs w:val="28"/>
          <w:rtl/>
          <w:lang w:bidi="ar-IQ"/>
        </w:rPr>
        <w:t xml:space="preserve">الذي </w:t>
      </w:r>
      <w:r w:rsidR="007D3546">
        <w:rPr>
          <w:rFonts w:ascii="Simplified Arabic" w:hAnsi="Simplified Arabic" w:cs="Simplified Arabic" w:hint="cs"/>
          <w:sz w:val="28"/>
          <w:szCs w:val="28"/>
          <w:rtl/>
          <w:lang w:bidi="ar-IQ"/>
        </w:rPr>
        <w:t>لا</w:t>
      </w:r>
      <w:r w:rsidR="00CD62B0">
        <w:rPr>
          <w:rFonts w:ascii="Simplified Arabic" w:hAnsi="Simplified Arabic" w:cs="Simplified Arabic" w:hint="cs"/>
          <w:sz w:val="28"/>
          <w:szCs w:val="28"/>
          <w:rtl/>
          <w:lang w:bidi="ar-IQ"/>
        </w:rPr>
        <w:t xml:space="preserve"> </w:t>
      </w:r>
      <w:r w:rsidR="00787D84">
        <w:rPr>
          <w:rFonts w:ascii="Simplified Arabic" w:hAnsi="Simplified Arabic" w:cs="Simplified Arabic" w:hint="cs"/>
          <w:sz w:val="28"/>
          <w:szCs w:val="28"/>
          <w:rtl/>
          <w:lang w:bidi="ar-IQ"/>
        </w:rPr>
        <w:t>يم</w:t>
      </w:r>
      <w:r w:rsidR="007D3546">
        <w:rPr>
          <w:rFonts w:ascii="Simplified Arabic" w:hAnsi="Simplified Arabic" w:cs="Simplified Arabic" w:hint="cs"/>
          <w:sz w:val="28"/>
          <w:szCs w:val="28"/>
          <w:rtl/>
          <w:lang w:bidi="ar-IQ"/>
        </w:rPr>
        <w:t xml:space="preserve">كن دونه للسكان </w:t>
      </w:r>
      <w:r w:rsidR="008534A1">
        <w:rPr>
          <w:rFonts w:ascii="Simplified Arabic" w:hAnsi="Simplified Arabic" w:cs="Simplified Arabic" w:hint="cs"/>
          <w:sz w:val="28"/>
          <w:szCs w:val="28"/>
          <w:rtl/>
          <w:lang w:bidi="ar-IQ"/>
        </w:rPr>
        <w:t xml:space="preserve">في مجموعهم </w:t>
      </w:r>
      <w:r w:rsidR="004E74C0">
        <w:rPr>
          <w:rFonts w:ascii="Simplified Arabic" w:hAnsi="Simplified Arabic" w:cs="Simplified Arabic" w:hint="cs"/>
          <w:sz w:val="28"/>
          <w:szCs w:val="28"/>
          <w:rtl/>
          <w:lang w:bidi="ar-IQ"/>
        </w:rPr>
        <w:t xml:space="preserve">الحصول على السلع </w:t>
      </w:r>
      <w:r w:rsidR="001E46AA">
        <w:rPr>
          <w:rFonts w:ascii="Simplified Arabic" w:hAnsi="Simplified Arabic" w:cs="Simplified Arabic" w:hint="cs"/>
          <w:sz w:val="28"/>
          <w:szCs w:val="28"/>
          <w:rtl/>
          <w:lang w:bidi="ar-IQ"/>
        </w:rPr>
        <w:t xml:space="preserve">الاساسية الاستهلاكية والغذائية </w:t>
      </w:r>
      <w:r w:rsidR="00F765A7">
        <w:rPr>
          <w:rFonts w:ascii="Simplified Arabic" w:hAnsi="Simplified Arabic" w:cs="Simplified Arabic" w:hint="cs"/>
          <w:sz w:val="28"/>
          <w:szCs w:val="28"/>
          <w:rtl/>
          <w:lang w:bidi="ar-IQ"/>
        </w:rPr>
        <w:t xml:space="preserve">وتحديد هذا المستوى حرج </w:t>
      </w:r>
      <w:r w:rsidR="00C87389">
        <w:rPr>
          <w:rFonts w:ascii="Simplified Arabic" w:hAnsi="Simplified Arabic" w:cs="Simplified Arabic" w:hint="cs"/>
          <w:sz w:val="28"/>
          <w:szCs w:val="28"/>
          <w:rtl/>
          <w:lang w:bidi="ar-IQ"/>
        </w:rPr>
        <w:t xml:space="preserve">وتحكي في بعض الاحيان ،اذ </w:t>
      </w:r>
      <w:r w:rsidR="00A76537">
        <w:rPr>
          <w:rFonts w:ascii="Simplified Arabic" w:hAnsi="Simplified Arabic" w:cs="Simplified Arabic" w:hint="cs"/>
          <w:sz w:val="28"/>
          <w:szCs w:val="28"/>
          <w:rtl/>
          <w:lang w:bidi="ar-IQ"/>
        </w:rPr>
        <w:t xml:space="preserve">يتطلب الاتفاق على الحد الادنى الذي يكفل تحقيق حياة لائقة فهل هو حد البقاء البيولوجي </w:t>
      </w:r>
      <w:r w:rsidR="00CC5F2C">
        <w:rPr>
          <w:rFonts w:ascii="Simplified Arabic" w:hAnsi="Simplified Arabic" w:cs="Simplified Arabic" w:hint="cs"/>
          <w:sz w:val="28"/>
          <w:szCs w:val="28"/>
          <w:rtl/>
          <w:lang w:bidi="ar-IQ"/>
        </w:rPr>
        <w:t xml:space="preserve">لم يفوقه وفق ضوابط اخلاقي مقبول </w:t>
      </w:r>
      <w:r w:rsidR="00D92331">
        <w:rPr>
          <w:rFonts w:ascii="Simplified Arabic" w:hAnsi="Simplified Arabic" w:cs="Simplified Arabic" w:hint="cs"/>
          <w:sz w:val="28"/>
          <w:szCs w:val="28"/>
          <w:rtl/>
          <w:lang w:bidi="ar-IQ"/>
        </w:rPr>
        <w:t xml:space="preserve">بشكل مشترك في المجتمع </w:t>
      </w:r>
      <w:r w:rsidR="00D92F06">
        <w:rPr>
          <w:rFonts w:ascii="Simplified Arabic" w:hAnsi="Simplified Arabic" w:cs="Simplified Arabic" w:hint="cs"/>
          <w:sz w:val="28"/>
          <w:szCs w:val="28"/>
          <w:rtl/>
          <w:lang w:bidi="ar-IQ"/>
        </w:rPr>
        <w:t>المعني او حتى على المستوى الدولي ؟</w:t>
      </w:r>
      <w:r w:rsidR="00440B8A">
        <w:rPr>
          <w:rFonts w:ascii="Simplified Arabic" w:hAnsi="Simplified Arabic" w:cs="Simplified Arabic" w:hint="cs"/>
          <w:sz w:val="28"/>
          <w:szCs w:val="28"/>
          <w:rtl/>
          <w:lang w:bidi="ar-IQ"/>
        </w:rPr>
        <w:t xml:space="preserve"> وقد يربط خط الفقر بمتوسط السعرات الحرارية المستهلكة ، ويتم بناء على هذا الخط</w:t>
      </w:r>
      <w:r w:rsidR="008A298A">
        <w:rPr>
          <w:rFonts w:ascii="Simplified Arabic" w:hAnsi="Simplified Arabic" w:cs="Simplified Arabic" w:hint="cs"/>
          <w:sz w:val="28"/>
          <w:szCs w:val="28"/>
          <w:rtl/>
          <w:lang w:bidi="ar-IQ"/>
        </w:rPr>
        <w:t xml:space="preserve"> تحديد الفئات المستهدفة .</w:t>
      </w:r>
    </w:p>
    <w:p w:rsidR="008A298A" w:rsidRDefault="008A298A" w:rsidP="00EA25A9">
      <w:pPr>
        <w:pStyle w:val="ListParagraph"/>
        <w:numPr>
          <w:ilvl w:val="0"/>
          <w:numId w:val="6"/>
        </w:numPr>
        <w:tabs>
          <w:tab w:val="left" w:pos="1742"/>
        </w:tabs>
        <w:jc w:val="both"/>
        <w:rPr>
          <w:rFonts w:ascii="Simplified Arabic" w:hAnsi="Simplified Arabic" w:cs="Simplified Arabic"/>
          <w:sz w:val="28"/>
          <w:szCs w:val="28"/>
          <w:lang w:bidi="ar-IQ"/>
        </w:rPr>
      </w:pPr>
      <w:r w:rsidRPr="001F6CF6">
        <w:rPr>
          <w:rFonts w:ascii="Simplified Arabic" w:hAnsi="Simplified Arabic" w:cs="Simplified Arabic" w:hint="cs"/>
          <w:b/>
          <w:bCs/>
          <w:sz w:val="28"/>
          <w:szCs w:val="28"/>
          <w:rtl/>
          <w:lang w:bidi="ar-IQ"/>
        </w:rPr>
        <w:t>المؤشرات الاجتماعية</w:t>
      </w:r>
      <w:r>
        <w:rPr>
          <w:rFonts w:ascii="Simplified Arabic" w:hAnsi="Simplified Arabic" w:cs="Simplified Arabic" w:hint="cs"/>
          <w:sz w:val="28"/>
          <w:szCs w:val="28"/>
          <w:rtl/>
          <w:lang w:bidi="ar-IQ"/>
        </w:rPr>
        <w:t xml:space="preserve"> :</w:t>
      </w:r>
      <w:r w:rsidR="00EA25A9">
        <w:rPr>
          <w:rFonts w:ascii="Simplified Arabic" w:hAnsi="Simplified Arabic" w:cs="Simplified Arabic" w:hint="cs"/>
          <w:sz w:val="28"/>
          <w:szCs w:val="28"/>
          <w:rtl/>
          <w:lang w:bidi="ar-IQ"/>
        </w:rPr>
        <w:t>(</w:t>
      </w:r>
      <w:bookmarkStart w:id="0" w:name="_GoBack"/>
      <w:bookmarkEnd w:id="0"/>
      <w:r w:rsidR="002574B3">
        <w:rPr>
          <w:rFonts w:ascii="Simplified Arabic" w:hAnsi="Simplified Arabic" w:cs="Simplified Arabic" w:hint="cs"/>
          <w:sz w:val="28"/>
          <w:szCs w:val="28"/>
          <w:rtl/>
          <w:lang w:bidi="ar-IQ"/>
        </w:rPr>
        <w:t xml:space="preserve">  </w:t>
      </w:r>
      <w:r w:rsidR="00EA25A9">
        <w:rPr>
          <w:rFonts w:ascii="Simplified Arabic" w:hAnsi="Simplified Arabic" w:cs="Simplified Arabic" w:hint="cs"/>
          <w:b/>
          <w:bCs/>
          <w:sz w:val="28"/>
          <w:szCs w:val="28"/>
          <w:rtl/>
          <w:lang w:bidi="ar-IQ"/>
        </w:rPr>
        <w:t>عدنان ياسين :2010</w:t>
      </w:r>
      <w:r w:rsidR="002574B3">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تمتاز تلك المؤشرات عن معدل الدخل الفردي بأنها تهتم </w:t>
      </w:r>
      <w:r w:rsidR="00F939E4">
        <w:rPr>
          <w:rFonts w:ascii="Simplified Arabic" w:hAnsi="Simplified Arabic" w:cs="Simplified Arabic" w:hint="cs"/>
          <w:sz w:val="28"/>
          <w:szCs w:val="28"/>
          <w:rtl/>
          <w:lang w:bidi="ar-IQ"/>
        </w:rPr>
        <w:t xml:space="preserve">بالغايات </w:t>
      </w:r>
      <w:r w:rsidR="00D5223D">
        <w:rPr>
          <w:rFonts w:ascii="Simplified Arabic" w:hAnsi="Simplified Arabic" w:cs="Simplified Arabic" w:hint="cs"/>
          <w:sz w:val="28"/>
          <w:szCs w:val="28"/>
          <w:rtl/>
          <w:lang w:bidi="ar-IQ"/>
        </w:rPr>
        <w:t>كما تهتم بال</w:t>
      </w:r>
      <w:r w:rsidR="00CD62B0">
        <w:rPr>
          <w:rFonts w:ascii="Simplified Arabic" w:hAnsi="Simplified Arabic" w:cs="Simplified Arabic" w:hint="cs"/>
          <w:sz w:val="28"/>
          <w:szCs w:val="28"/>
          <w:rtl/>
          <w:lang w:bidi="ar-IQ"/>
        </w:rPr>
        <w:t>و</w:t>
      </w:r>
      <w:r w:rsidR="00D5223D">
        <w:rPr>
          <w:rFonts w:ascii="Simplified Arabic" w:hAnsi="Simplified Arabic" w:cs="Simplified Arabic" w:hint="cs"/>
          <w:sz w:val="28"/>
          <w:szCs w:val="28"/>
          <w:rtl/>
          <w:lang w:bidi="ar-IQ"/>
        </w:rPr>
        <w:t xml:space="preserve">سائل وبأنها تظهر جانب التوزيع اضافة الى </w:t>
      </w:r>
      <w:r w:rsidR="009F5843">
        <w:rPr>
          <w:rFonts w:ascii="Simplified Arabic" w:hAnsi="Simplified Arabic" w:cs="Simplified Arabic" w:hint="cs"/>
          <w:sz w:val="28"/>
          <w:szCs w:val="28"/>
          <w:rtl/>
          <w:lang w:bidi="ar-IQ"/>
        </w:rPr>
        <w:t>ال</w:t>
      </w:r>
      <w:r w:rsidR="00D5223D">
        <w:rPr>
          <w:rFonts w:ascii="Simplified Arabic" w:hAnsi="Simplified Arabic" w:cs="Simplified Arabic" w:hint="cs"/>
          <w:sz w:val="28"/>
          <w:szCs w:val="28"/>
          <w:rtl/>
          <w:lang w:bidi="ar-IQ"/>
        </w:rPr>
        <w:t xml:space="preserve">متوسط </w:t>
      </w:r>
      <w:r w:rsidR="009F5843">
        <w:rPr>
          <w:rFonts w:ascii="Simplified Arabic" w:hAnsi="Simplified Arabic" w:cs="Simplified Arabic" w:hint="cs"/>
          <w:sz w:val="28"/>
          <w:szCs w:val="28"/>
          <w:rtl/>
          <w:lang w:bidi="ar-IQ"/>
        </w:rPr>
        <w:t xml:space="preserve">، </w:t>
      </w:r>
      <w:r w:rsidR="000C1804">
        <w:rPr>
          <w:rFonts w:ascii="Simplified Arabic" w:hAnsi="Simplified Arabic" w:cs="Simplified Arabic" w:hint="cs"/>
          <w:sz w:val="28"/>
          <w:szCs w:val="28"/>
          <w:rtl/>
          <w:lang w:bidi="ar-IQ"/>
        </w:rPr>
        <w:t>واخيرا انها تشير الى فجوة</w:t>
      </w:r>
      <w:r w:rsidR="00316EB1">
        <w:rPr>
          <w:rFonts w:ascii="Simplified Arabic" w:hAnsi="Simplified Arabic" w:cs="Simplified Arabic" w:hint="cs"/>
          <w:sz w:val="28"/>
          <w:szCs w:val="28"/>
          <w:rtl/>
          <w:lang w:bidi="ar-IQ"/>
        </w:rPr>
        <w:t xml:space="preserve"> التأخير </w:t>
      </w:r>
      <w:r w:rsidR="000C1804">
        <w:rPr>
          <w:rFonts w:ascii="Simplified Arabic" w:hAnsi="Simplified Arabic" w:cs="Simplified Arabic" w:hint="cs"/>
          <w:sz w:val="28"/>
          <w:szCs w:val="28"/>
          <w:rtl/>
          <w:lang w:bidi="ar-IQ"/>
        </w:rPr>
        <w:t xml:space="preserve">. اذ بينما يتبع الـ </w:t>
      </w:r>
      <w:r w:rsidR="000C1804">
        <w:rPr>
          <w:rFonts w:ascii="Simplified Arabic" w:hAnsi="Simplified Arabic" w:cs="Simplified Arabic"/>
          <w:sz w:val="28"/>
          <w:szCs w:val="28"/>
          <w:lang w:bidi="ar-IQ"/>
        </w:rPr>
        <w:t>GNP/PC</w:t>
      </w:r>
      <w:r w:rsidR="000C1804">
        <w:rPr>
          <w:rFonts w:ascii="Simplified Arabic" w:hAnsi="Simplified Arabic" w:cs="Simplified Arabic" w:hint="cs"/>
          <w:sz w:val="28"/>
          <w:szCs w:val="28"/>
          <w:rtl/>
          <w:lang w:bidi="ar-IQ"/>
        </w:rPr>
        <w:t xml:space="preserve"> ترتيبا صاعدا </w:t>
      </w:r>
      <w:r w:rsidR="00662AD9">
        <w:rPr>
          <w:rFonts w:ascii="Simplified Arabic" w:hAnsi="Simplified Arabic" w:cs="Simplified Arabic" w:hint="cs"/>
          <w:sz w:val="28"/>
          <w:szCs w:val="28"/>
          <w:rtl/>
          <w:lang w:bidi="ar-IQ"/>
        </w:rPr>
        <w:t>من البلدان الافقر الى البلدان الاغنى ، فأن بعض المؤشرات الاجتماعية يمكن</w:t>
      </w:r>
      <w:r w:rsidR="00F374E7">
        <w:rPr>
          <w:rFonts w:ascii="Simplified Arabic" w:hAnsi="Simplified Arabic" w:cs="Simplified Arabic" w:hint="cs"/>
          <w:sz w:val="28"/>
          <w:szCs w:val="28"/>
          <w:rtl/>
          <w:lang w:bidi="ar-IQ"/>
        </w:rPr>
        <w:t xml:space="preserve"> من حيث المبدأ أن لا</w:t>
      </w:r>
      <w:r w:rsidR="00316EB1">
        <w:rPr>
          <w:rFonts w:ascii="Simplified Arabic" w:hAnsi="Simplified Arabic" w:cs="Simplified Arabic" w:hint="cs"/>
          <w:sz w:val="28"/>
          <w:szCs w:val="28"/>
          <w:rtl/>
          <w:lang w:bidi="ar-IQ"/>
        </w:rPr>
        <w:t xml:space="preserve"> </w:t>
      </w:r>
      <w:r w:rsidR="00F374E7">
        <w:rPr>
          <w:rFonts w:ascii="Simplified Arabic" w:hAnsi="Simplified Arabic" w:cs="Simplified Arabic" w:hint="cs"/>
          <w:sz w:val="28"/>
          <w:szCs w:val="28"/>
          <w:rtl/>
          <w:lang w:bidi="ar-IQ"/>
        </w:rPr>
        <w:t>ترتبط بفقر البلد</w:t>
      </w:r>
      <w:r w:rsidR="00316EB1">
        <w:rPr>
          <w:rFonts w:ascii="Simplified Arabic" w:hAnsi="Simplified Arabic" w:cs="Simplified Arabic" w:hint="cs"/>
          <w:sz w:val="28"/>
          <w:szCs w:val="28"/>
          <w:rtl/>
          <w:lang w:bidi="ar-IQ"/>
        </w:rPr>
        <w:t>. وهكذا يختلف معنى (( فجوة  الت</w:t>
      </w:r>
      <w:r w:rsidR="00450984">
        <w:rPr>
          <w:rFonts w:ascii="Simplified Arabic" w:hAnsi="Simplified Arabic" w:cs="Simplified Arabic" w:hint="cs"/>
          <w:sz w:val="28"/>
          <w:szCs w:val="28"/>
          <w:rtl/>
          <w:lang w:bidi="ar-IQ"/>
        </w:rPr>
        <w:t>أ</w:t>
      </w:r>
      <w:r w:rsidR="00F374E7">
        <w:rPr>
          <w:rFonts w:ascii="Simplified Arabic" w:hAnsi="Simplified Arabic" w:cs="Simplified Arabic" w:hint="cs"/>
          <w:sz w:val="28"/>
          <w:szCs w:val="28"/>
          <w:rtl/>
          <w:lang w:bidi="ar-IQ"/>
        </w:rPr>
        <w:t xml:space="preserve">خر)) </w:t>
      </w:r>
      <w:r w:rsidR="00F31BF9">
        <w:rPr>
          <w:rFonts w:ascii="Simplified Arabic" w:hAnsi="Simplified Arabic" w:cs="Simplified Arabic" w:hint="cs"/>
          <w:sz w:val="28"/>
          <w:szCs w:val="28"/>
          <w:rtl/>
          <w:lang w:bidi="ar-IQ"/>
        </w:rPr>
        <w:t xml:space="preserve">وسد </w:t>
      </w:r>
      <w:r w:rsidR="006C533E">
        <w:rPr>
          <w:rFonts w:ascii="Simplified Arabic" w:hAnsi="Simplified Arabic" w:cs="Simplified Arabic" w:hint="cs"/>
          <w:sz w:val="28"/>
          <w:szCs w:val="28"/>
          <w:rtl/>
          <w:lang w:bidi="ar-IQ"/>
        </w:rPr>
        <w:t xml:space="preserve">الفجوة في جوانب معينة كمعرفة القراءة </w:t>
      </w:r>
      <w:r w:rsidR="000F0EBE">
        <w:rPr>
          <w:rFonts w:ascii="Simplified Arabic" w:hAnsi="Simplified Arabic" w:cs="Simplified Arabic" w:hint="cs"/>
          <w:sz w:val="28"/>
          <w:szCs w:val="28"/>
          <w:rtl/>
          <w:lang w:bidi="ar-IQ"/>
        </w:rPr>
        <w:t>و</w:t>
      </w:r>
      <w:r w:rsidR="00450984">
        <w:rPr>
          <w:rFonts w:ascii="Simplified Arabic" w:hAnsi="Simplified Arabic" w:cs="Simplified Arabic" w:hint="cs"/>
          <w:sz w:val="28"/>
          <w:szCs w:val="28"/>
          <w:rtl/>
          <w:lang w:bidi="ar-IQ"/>
        </w:rPr>
        <w:t xml:space="preserve"> الكتابة </w:t>
      </w:r>
      <w:r w:rsidR="003F77C0">
        <w:rPr>
          <w:rFonts w:ascii="Simplified Arabic" w:hAnsi="Simplified Arabic" w:cs="Simplified Arabic" w:hint="cs"/>
          <w:sz w:val="28"/>
          <w:szCs w:val="28"/>
          <w:rtl/>
          <w:lang w:bidi="ar-IQ"/>
        </w:rPr>
        <w:t>ووفيات الاطفال يكون اسرع م</w:t>
      </w:r>
      <w:r w:rsidR="0095285F">
        <w:rPr>
          <w:rFonts w:ascii="Simplified Arabic" w:hAnsi="Simplified Arabic" w:cs="Simplified Arabic" w:hint="cs"/>
          <w:sz w:val="28"/>
          <w:szCs w:val="28"/>
          <w:rtl/>
          <w:lang w:bidi="ar-IQ"/>
        </w:rPr>
        <w:t xml:space="preserve">نالا </w:t>
      </w:r>
      <w:r w:rsidR="000F0EBE">
        <w:rPr>
          <w:rFonts w:ascii="Simplified Arabic" w:hAnsi="Simplified Arabic" w:cs="Simplified Arabic" w:hint="cs"/>
          <w:sz w:val="28"/>
          <w:szCs w:val="28"/>
          <w:rtl/>
          <w:lang w:bidi="ar-IQ"/>
        </w:rPr>
        <w:t xml:space="preserve">من سد فجوة الدخل </w:t>
      </w:r>
      <w:r w:rsidR="001107F2">
        <w:rPr>
          <w:rFonts w:ascii="Simplified Arabic" w:hAnsi="Simplified Arabic" w:cs="Simplified Arabic" w:hint="cs"/>
          <w:sz w:val="28"/>
          <w:szCs w:val="28"/>
          <w:rtl/>
          <w:lang w:bidi="ar-IQ"/>
        </w:rPr>
        <w:t>ويمكن تحقيقه عند مستوى منخفض لمعدل الدخل الفردي.</w:t>
      </w:r>
    </w:p>
    <w:p w:rsidR="001107F2" w:rsidRDefault="001107F2" w:rsidP="00384884">
      <w:pPr>
        <w:pStyle w:val="ListParagraph"/>
        <w:numPr>
          <w:ilvl w:val="0"/>
          <w:numId w:val="6"/>
        </w:numPr>
        <w:tabs>
          <w:tab w:val="left" w:pos="1742"/>
        </w:tabs>
        <w:jc w:val="both"/>
        <w:rPr>
          <w:rFonts w:ascii="Simplified Arabic" w:hAnsi="Simplified Arabic" w:cs="Simplified Arabic"/>
          <w:sz w:val="28"/>
          <w:szCs w:val="28"/>
          <w:lang w:bidi="ar-IQ"/>
        </w:rPr>
      </w:pPr>
      <w:r w:rsidRPr="00126E22">
        <w:rPr>
          <w:rFonts w:ascii="Simplified Arabic" w:hAnsi="Simplified Arabic" w:cs="Simplified Arabic" w:hint="cs"/>
          <w:b/>
          <w:bCs/>
          <w:sz w:val="28"/>
          <w:szCs w:val="28"/>
          <w:rtl/>
          <w:lang w:bidi="ar-IQ"/>
        </w:rPr>
        <w:t xml:space="preserve">مؤشرات الحاجات الاساسية </w:t>
      </w:r>
      <w:r w:rsidR="00AA2595">
        <w:rPr>
          <w:rFonts w:ascii="Simplified Arabic" w:hAnsi="Simplified Arabic" w:cs="Simplified Arabic" w:hint="cs"/>
          <w:sz w:val="28"/>
          <w:szCs w:val="28"/>
          <w:rtl/>
          <w:lang w:bidi="ar-IQ"/>
        </w:rPr>
        <w:t xml:space="preserve">: يتطلب تبني مقاربة الحاجات الاساسية في التنمية صياغة مؤشرات ملائمة عن هذه الحاجات وقياس التصورات في اشباعها وتحديد </w:t>
      </w:r>
      <w:r w:rsidR="0029345E">
        <w:rPr>
          <w:rFonts w:ascii="Simplified Arabic" w:hAnsi="Simplified Arabic" w:cs="Simplified Arabic" w:hint="cs"/>
          <w:sz w:val="28"/>
          <w:szCs w:val="28"/>
          <w:rtl/>
          <w:lang w:bidi="ar-IQ"/>
        </w:rPr>
        <w:t>الاستهد</w:t>
      </w:r>
      <w:r w:rsidR="00336658">
        <w:rPr>
          <w:rFonts w:ascii="Simplified Arabic" w:hAnsi="Simplified Arabic" w:cs="Simplified Arabic" w:hint="cs"/>
          <w:sz w:val="28"/>
          <w:szCs w:val="28"/>
          <w:rtl/>
          <w:lang w:bidi="ar-IQ"/>
        </w:rPr>
        <w:t xml:space="preserve">اف </w:t>
      </w:r>
      <w:r w:rsidR="00583860">
        <w:rPr>
          <w:rFonts w:ascii="Simplified Arabic" w:hAnsi="Simplified Arabic" w:cs="Simplified Arabic" w:hint="cs"/>
          <w:sz w:val="28"/>
          <w:szCs w:val="28"/>
          <w:rtl/>
          <w:lang w:bidi="ar-IQ"/>
        </w:rPr>
        <w:t>في مختلف مكوناتها لمواجهه تلك الحاجات</w:t>
      </w:r>
      <w:r w:rsidR="00A76732">
        <w:rPr>
          <w:rFonts w:ascii="Simplified Arabic" w:hAnsi="Simplified Arabic" w:cs="Simplified Arabic" w:hint="cs"/>
          <w:sz w:val="28"/>
          <w:szCs w:val="28"/>
          <w:rtl/>
          <w:lang w:bidi="ar-IQ"/>
        </w:rPr>
        <w:t xml:space="preserve"> خلال اطار زمني محدد ، وهناك عدة استعمالات لمؤشرات الحاجات الاساسية أهمها. </w:t>
      </w:r>
      <w:r w:rsidR="00C166F9">
        <w:rPr>
          <w:rFonts w:ascii="Simplified Arabic" w:hAnsi="Simplified Arabic" w:cs="Simplified Arabic" w:hint="cs"/>
          <w:sz w:val="28"/>
          <w:szCs w:val="28"/>
          <w:rtl/>
          <w:lang w:bidi="ar-IQ"/>
        </w:rPr>
        <w:t>(</w:t>
      </w:r>
      <w:r w:rsidR="00C166F9" w:rsidRPr="00C166F9">
        <w:rPr>
          <w:rFonts w:ascii="Simplified Arabic" w:hAnsi="Simplified Arabic" w:cs="Simplified Arabic" w:hint="cs"/>
          <w:b/>
          <w:bCs/>
          <w:sz w:val="28"/>
          <w:szCs w:val="28"/>
          <w:rtl/>
          <w:lang w:bidi="ar-IQ"/>
        </w:rPr>
        <w:t>عدنان ياسين</w:t>
      </w:r>
      <w:r w:rsidR="00C166F9">
        <w:rPr>
          <w:rFonts w:ascii="Simplified Arabic" w:hAnsi="Simplified Arabic" w:cs="Simplified Arabic" w:hint="cs"/>
          <w:sz w:val="28"/>
          <w:szCs w:val="28"/>
          <w:rtl/>
          <w:lang w:bidi="ar-IQ"/>
        </w:rPr>
        <w:t xml:space="preserve"> )</w:t>
      </w:r>
    </w:p>
    <w:p w:rsidR="00A76732" w:rsidRDefault="00A76732" w:rsidP="00384884">
      <w:pPr>
        <w:pStyle w:val="ListParagraph"/>
        <w:numPr>
          <w:ilvl w:val="0"/>
          <w:numId w:val="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مركز اشارة عن حالة التنم</w:t>
      </w:r>
      <w:r w:rsidR="00336658">
        <w:rPr>
          <w:rFonts w:ascii="Simplified Arabic" w:hAnsi="Simplified Arabic" w:cs="Simplified Arabic" w:hint="cs"/>
          <w:sz w:val="28"/>
          <w:szCs w:val="28"/>
          <w:rtl/>
          <w:lang w:bidi="ar-IQ"/>
        </w:rPr>
        <w:t xml:space="preserve">ية على المستوى القطري والمنطقة </w:t>
      </w:r>
      <w:r>
        <w:rPr>
          <w:rFonts w:ascii="Simplified Arabic" w:hAnsi="Simplified Arabic" w:cs="Simplified Arabic" w:hint="cs"/>
          <w:sz w:val="28"/>
          <w:szCs w:val="28"/>
          <w:rtl/>
          <w:lang w:bidi="ar-IQ"/>
        </w:rPr>
        <w:t>اي ((خارطة))</w:t>
      </w:r>
      <w:r w:rsidR="001631A2">
        <w:rPr>
          <w:rFonts w:ascii="Simplified Arabic" w:hAnsi="Simplified Arabic" w:cs="Simplified Arabic" w:hint="cs"/>
          <w:sz w:val="28"/>
          <w:szCs w:val="28"/>
          <w:rtl/>
          <w:lang w:bidi="ar-IQ"/>
        </w:rPr>
        <w:t xml:space="preserve"> للحاجات الاساسية.</w:t>
      </w:r>
    </w:p>
    <w:p w:rsidR="001631A2" w:rsidRDefault="001631A2" w:rsidP="00384884">
      <w:pPr>
        <w:pStyle w:val="ListParagraph"/>
        <w:numPr>
          <w:ilvl w:val="0"/>
          <w:numId w:val="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أدلة لقياس الاستهلاك او بنود من </w:t>
      </w:r>
      <w:r w:rsidR="00A5483C">
        <w:rPr>
          <w:rFonts w:ascii="Simplified Arabic" w:hAnsi="Simplified Arabic" w:cs="Simplified Arabic" w:hint="cs"/>
          <w:sz w:val="28"/>
          <w:szCs w:val="28"/>
          <w:rtl/>
          <w:lang w:bidi="ar-IQ"/>
        </w:rPr>
        <w:t xml:space="preserve">الاستهلاك اللازم لتحسين الرفاه المستهدف </w:t>
      </w:r>
      <w:r w:rsidR="00CB5DAF">
        <w:rPr>
          <w:rFonts w:ascii="Simplified Arabic" w:hAnsi="Simplified Arabic" w:cs="Simplified Arabic" w:hint="cs"/>
          <w:sz w:val="28"/>
          <w:szCs w:val="28"/>
          <w:rtl/>
          <w:lang w:bidi="ar-IQ"/>
        </w:rPr>
        <w:t>والفعلي.</w:t>
      </w:r>
    </w:p>
    <w:p w:rsidR="008615F0" w:rsidRDefault="00336658" w:rsidP="00384884">
      <w:pPr>
        <w:pStyle w:val="ListParagraph"/>
        <w:numPr>
          <w:ilvl w:val="0"/>
          <w:numId w:val="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نقاط استرشاديه </w:t>
      </w:r>
      <w:r w:rsidR="008615F0">
        <w:rPr>
          <w:rFonts w:ascii="Simplified Arabic" w:hAnsi="Simplified Arabic" w:cs="Simplified Arabic" w:hint="cs"/>
          <w:sz w:val="28"/>
          <w:szCs w:val="28"/>
          <w:rtl/>
          <w:lang w:bidi="ar-IQ"/>
        </w:rPr>
        <w:t>للتخطيط</w:t>
      </w:r>
      <w:r>
        <w:rPr>
          <w:rFonts w:ascii="Simplified Arabic" w:hAnsi="Simplified Arabic" w:cs="Simplified Arabic" w:hint="cs"/>
          <w:sz w:val="28"/>
          <w:szCs w:val="28"/>
          <w:rtl/>
          <w:lang w:bidi="ar-IQ"/>
        </w:rPr>
        <w:t xml:space="preserve"> كمؤشرات معدلات النمو المستهدفة </w:t>
      </w:r>
      <w:r w:rsidR="008615F0">
        <w:rPr>
          <w:rFonts w:ascii="Simplified Arabic" w:hAnsi="Simplified Arabic" w:cs="Simplified Arabic" w:hint="cs"/>
          <w:sz w:val="28"/>
          <w:szCs w:val="28"/>
          <w:rtl/>
          <w:lang w:bidi="ar-IQ"/>
        </w:rPr>
        <w:t>وقياس التغيرات في مستويات دخل الفرد.</w:t>
      </w:r>
    </w:p>
    <w:p w:rsidR="009C77A5" w:rsidRDefault="008615F0" w:rsidP="00384884">
      <w:pPr>
        <w:pStyle w:val="ListParagraph"/>
        <w:numPr>
          <w:ilvl w:val="0"/>
          <w:numId w:val="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قياس جهود منظومة</w:t>
      </w:r>
      <w:r w:rsidR="006C55C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الخدمات </w:t>
      </w:r>
      <w:r w:rsidR="006C55C1">
        <w:rPr>
          <w:rFonts w:ascii="Simplified Arabic" w:hAnsi="Simplified Arabic" w:cs="Simplified Arabic" w:hint="cs"/>
          <w:sz w:val="28"/>
          <w:szCs w:val="28"/>
          <w:rtl/>
          <w:lang w:bidi="ar-IQ"/>
        </w:rPr>
        <w:t>الع</w:t>
      </w:r>
      <w:r w:rsidR="00A745F4">
        <w:rPr>
          <w:rFonts w:ascii="Simplified Arabic" w:hAnsi="Simplified Arabic" w:cs="Simplified Arabic" w:hint="cs"/>
          <w:sz w:val="28"/>
          <w:szCs w:val="28"/>
          <w:rtl/>
          <w:lang w:bidi="ar-IQ"/>
        </w:rPr>
        <w:t>مومية (</w:t>
      </w:r>
      <w:r w:rsidR="00B02C03">
        <w:rPr>
          <w:rFonts w:ascii="Simplified Arabic" w:hAnsi="Simplified Arabic" w:cs="Simplified Arabic" w:hint="cs"/>
          <w:sz w:val="28"/>
          <w:szCs w:val="28"/>
          <w:rtl/>
          <w:lang w:bidi="ar-IQ"/>
        </w:rPr>
        <w:t>تقديم وتوزيع كفاءة )</w:t>
      </w:r>
    </w:p>
    <w:p w:rsidR="00CB5DAF" w:rsidRDefault="009C77A5" w:rsidP="00384884">
      <w:pPr>
        <w:pStyle w:val="ListParagraph"/>
        <w:numPr>
          <w:ilvl w:val="0"/>
          <w:numId w:val="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تقيم اثر السياسات الاقتصادية مثل سياسات</w:t>
      </w:r>
      <w:r w:rsidR="008615F0">
        <w:rPr>
          <w:rFonts w:ascii="Simplified Arabic" w:hAnsi="Simplified Arabic" w:cs="Simplified Arabic" w:hint="cs"/>
          <w:sz w:val="28"/>
          <w:szCs w:val="28"/>
          <w:rtl/>
          <w:lang w:bidi="ar-IQ"/>
        </w:rPr>
        <w:t xml:space="preserve"> </w:t>
      </w:r>
      <w:r w:rsidR="00DE34DC">
        <w:rPr>
          <w:rFonts w:ascii="Simplified Arabic" w:hAnsi="Simplified Arabic" w:cs="Simplified Arabic" w:hint="cs"/>
          <w:sz w:val="28"/>
          <w:szCs w:val="28"/>
          <w:rtl/>
          <w:lang w:bidi="ar-IQ"/>
        </w:rPr>
        <w:t xml:space="preserve"> الاص</w:t>
      </w:r>
      <w:r>
        <w:rPr>
          <w:rFonts w:ascii="Simplified Arabic" w:hAnsi="Simplified Arabic" w:cs="Simplified Arabic" w:hint="cs"/>
          <w:sz w:val="28"/>
          <w:szCs w:val="28"/>
          <w:rtl/>
          <w:lang w:bidi="ar-IQ"/>
        </w:rPr>
        <w:t>لاح</w:t>
      </w:r>
      <w:r w:rsidR="00DE34DC">
        <w:rPr>
          <w:rFonts w:ascii="Simplified Arabic" w:hAnsi="Simplified Arabic" w:cs="Simplified Arabic" w:hint="cs"/>
          <w:sz w:val="28"/>
          <w:szCs w:val="28"/>
          <w:rtl/>
          <w:lang w:bidi="ar-IQ"/>
        </w:rPr>
        <w:t>.</w:t>
      </w:r>
    </w:p>
    <w:p w:rsidR="002D31C6" w:rsidRPr="004D3E17" w:rsidRDefault="002D31C6" w:rsidP="00384884">
      <w:pPr>
        <w:tabs>
          <w:tab w:val="left" w:pos="1742"/>
        </w:tabs>
        <w:jc w:val="both"/>
        <w:rPr>
          <w:rFonts w:ascii="Simplified Arabic" w:hAnsi="Simplified Arabic" w:cs="Simplified Arabic"/>
          <w:b/>
          <w:bCs/>
          <w:sz w:val="28"/>
          <w:szCs w:val="28"/>
          <w:lang w:bidi="ar-IQ"/>
        </w:rPr>
      </w:pPr>
    </w:p>
    <w:p w:rsidR="00967B8D" w:rsidRPr="00967B8D" w:rsidRDefault="00D60699" w:rsidP="00967B8D">
      <w:pPr>
        <w:pStyle w:val="ListParagraph"/>
        <w:numPr>
          <w:ilvl w:val="0"/>
          <w:numId w:val="6"/>
        </w:numPr>
        <w:tabs>
          <w:tab w:val="left" w:pos="1742"/>
        </w:tabs>
        <w:jc w:val="both"/>
        <w:rPr>
          <w:rFonts w:ascii="Simplified Arabic" w:hAnsi="Simplified Arabic" w:cs="Simplified Arabic"/>
          <w:b/>
          <w:bCs/>
          <w:sz w:val="28"/>
          <w:szCs w:val="28"/>
          <w:rtl/>
          <w:lang w:bidi="ar-IQ"/>
        </w:rPr>
      </w:pPr>
      <w:r w:rsidRPr="004D3E17">
        <w:rPr>
          <w:rFonts w:ascii="Simplified Arabic" w:hAnsi="Simplified Arabic" w:cs="Simplified Arabic" w:hint="cs"/>
          <w:b/>
          <w:bCs/>
          <w:sz w:val="28"/>
          <w:szCs w:val="28"/>
          <w:rtl/>
          <w:lang w:bidi="ar-IQ"/>
        </w:rPr>
        <w:lastRenderedPageBreak/>
        <w:t>مؤشرات الرفاه ونوعيه ال</w:t>
      </w:r>
      <w:r w:rsidR="00126E22" w:rsidRPr="004D3E17">
        <w:rPr>
          <w:rFonts w:ascii="Simplified Arabic" w:hAnsi="Simplified Arabic" w:cs="Simplified Arabic" w:hint="cs"/>
          <w:b/>
          <w:bCs/>
          <w:sz w:val="28"/>
          <w:szCs w:val="28"/>
          <w:rtl/>
          <w:lang w:bidi="ar-IQ"/>
        </w:rPr>
        <w:t>ح</w:t>
      </w:r>
      <w:r w:rsidRPr="004D3E17">
        <w:rPr>
          <w:rFonts w:ascii="Simplified Arabic" w:hAnsi="Simplified Arabic" w:cs="Simplified Arabic" w:hint="cs"/>
          <w:b/>
          <w:bCs/>
          <w:sz w:val="28"/>
          <w:szCs w:val="28"/>
          <w:rtl/>
          <w:lang w:bidi="ar-IQ"/>
        </w:rPr>
        <w:t>يا</w:t>
      </w:r>
      <w:r w:rsidR="00126E22" w:rsidRPr="004D3E17">
        <w:rPr>
          <w:rFonts w:ascii="Simplified Arabic" w:hAnsi="Simplified Arabic" w:cs="Simplified Arabic" w:hint="cs"/>
          <w:b/>
          <w:bCs/>
          <w:sz w:val="28"/>
          <w:szCs w:val="28"/>
          <w:rtl/>
          <w:lang w:bidi="ar-IQ"/>
        </w:rPr>
        <w:t>ة</w:t>
      </w:r>
      <w:r w:rsidR="00967B8D">
        <w:rPr>
          <w:rFonts w:ascii="Simplified Arabic" w:hAnsi="Simplified Arabic" w:cs="Simplified Arabic" w:hint="cs"/>
          <w:b/>
          <w:bCs/>
          <w:sz w:val="28"/>
          <w:szCs w:val="28"/>
          <w:rtl/>
          <w:lang w:bidi="ar-IQ"/>
        </w:rPr>
        <w:t xml:space="preserve">: ( </w:t>
      </w:r>
      <w:r w:rsidR="00967B8D">
        <w:rPr>
          <w:rFonts w:ascii="Simplified Arabic" w:hAnsi="Simplified Arabic" w:cs="Simplified Arabic"/>
          <w:b/>
          <w:bCs/>
          <w:sz w:val="28"/>
          <w:szCs w:val="28"/>
          <w:lang w:bidi="ar-IQ"/>
        </w:rPr>
        <w:t>Verwayen,H.1980</w:t>
      </w:r>
      <w:r w:rsidR="00967B8D">
        <w:rPr>
          <w:rFonts w:ascii="Simplified Arabic" w:hAnsi="Simplified Arabic" w:cs="Simplified Arabic" w:hint="cs"/>
          <w:b/>
          <w:bCs/>
          <w:sz w:val="28"/>
          <w:szCs w:val="28"/>
          <w:rtl/>
          <w:lang w:bidi="ar-IQ"/>
        </w:rPr>
        <w:t>)</w:t>
      </w:r>
    </w:p>
    <w:p w:rsidR="0041589B" w:rsidRDefault="00791868" w:rsidP="00384884">
      <w:pPr>
        <w:pStyle w:val="ListParagraph"/>
        <w:numPr>
          <w:ilvl w:val="0"/>
          <w:numId w:val="1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قياس الرفاه : هناك دراسة تميز بين ثلاث مقاربات لقياس الرفاه هي: أدله ال</w:t>
      </w:r>
      <w:r w:rsidR="00336658">
        <w:rPr>
          <w:rFonts w:ascii="Simplified Arabic" w:hAnsi="Simplified Arabic" w:cs="Simplified Arabic" w:hint="cs"/>
          <w:sz w:val="28"/>
          <w:szCs w:val="28"/>
          <w:rtl/>
          <w:lang w:bidi="ar-IQ"/>
        </w:rPr>
        <w:t>ر</w:t>
      </w:r>
      <w:r>
        <w:rPr>
          <w:rFonts w:ascii="Simplified Arabic" w:hAnsi="Simplified Arabic" w:cs="Simplified Arabic" w:hint="cs"/>
          <w:sz w:val="28"/>
          <w:szCs w:val="28"/>
          <w:rtl/>
          <w:lang w:bidi="ar-IQ"/>
        </w:rPr>
        <w:t xml:space="preserve">فاه الحقيقية </w:t>
      </w:r>
      <w:r w:rsidR="00E744BA">
        <w:rPr>
          <w:rFonts w:ascii="Simplified Arabic" w:hAnsi="Simplified Arabic" w:cs="Simplified Arabic" w:hint="cs"/>
          <w:sz w:val="28"/>
          <w:szCs w:val="28"/>
          <w:rtl/>
          <w:lang w:bidi="ar-IQ"/>
        </w:rPr>
        <w:t>والانفاق الكلي والدخل الكامل .</w:t>
      </w:r>
      <w:r w:rsidR="0001009C">
        <w:rPr>
          <w:rFonts w:ascii="Simplified Arabic" w:hAnsi="Simplified Arabic" w:cs="Simplified Arabic" w:hint="cs"/>
          <w:sz w:val="28"/>
          <w:szCs w:val="28"/>
          <w:rtl/>
          <w:lang w:bidi="ar-IQ"/>
        </w:rPr>
        <w:t xml:space="preserve">وفي دراسة اخرى استعملت </w:t>
      </w:r>
      <w:r w:rsidR="00894DCA">
        <w:rPr>
          <w:rFonts w:ascii="Simplified Arabic" w:hAnsi="Simplified Arabic" w:cs="Simplified Arabic" w:hint="cs"/>
          <w:sz w:val="28"/>
          <w:szCs w:val="28"/>
          <w:rtl/>
          <w:lang w:bidi="ar-IQ"/>
        </w:rPr>
        <w:t xml:space="preserve">خمسه مؤشرات محتملة لقياس الرفاه الفردي هي: دخل الاسرة للفرد انفاق الاسرة الاجمالي للفرد، نسبة الانفاق </w:t>
      </w:r>
      <w:r w:rsidR="00AF4EDF">
        <w:rPr>
          <w:rFonts w:ascii="Simplified Arabic" w:hAnsi="Simplified Arabic" w:cs="Simplified Arabic" w:hint="cs"/>
          <w:sz w:val="28"/>
          <w:szCs w:val="28"/>
          <w:rtl/>
          <w:lang w:bidi="ar-IQ"/>
        </w:rPr>
        <w:t xml:space="preserve">على الغذاء الى </w:t>
      </w:r>
      <w:r w:rsidR="0046317B">
        <w:rPr>
          <w:rFonts w:ascii="Simplified Arabic" w:hAnsi="Simplified Arabic" w:cs="Simplified Arabic" w:hint="cs"/>
          <w:sz w:val="28"/>
          <w:szCs w:val="28"/>
          <w:rtl/>
          <w:lang w:bidi="ar-IQ"/>
        </w:rPr>
        <w:t>الانفاق الكلي للأسرة ,</w:t>
      </w:r>
      <w:r w:rsidR="00610EF2">
        <w:rPr>
          <w:rFonts w:ascii="Simplified Arabic" w:hAnsi="Simplified Arabic" w:cs="Simplified Arabic" w:hint="cs"/>
          <w:sz w:val="28"/>
          <w:szCs w:val="28"/>
          <w:rtl/>
          <w:lang w:bidi="ar-IQ"/>
        </w:rPr>
        <w:t xml:space="preserve"> أما (</w:t>
      </w:r>
      <w:r w:rsidR="00610EF2">
        <w:rPr>
          <w:rFonts w:ascii="Simplified Arabic" w:hAnsi="Simplified Arabic" w:cs="Simplified Arabic"/>
          <w:sz w:val="28"/>
          <w:szCs w:val="28"/>
          <w:lang w:bidi="ar-IQ"/>
        </w:rPr>
        <w:t>Drewnowski1972</w:t>
      </w:r>
      <w:r w:rsidR="00610EF2">
        <w:rPr>
          <w:rFonts w:ascii="Simplified Arabic" w:hAnsi="Simplified Arabic" w:cs="Simplified Arabic" w:hint="cs"/>
          <w:sz w:val="28"/>
          <w:szCs w:val="28"/>
          <w:rtl/>
          <w:lang w:bidi="ar-IQ"/>
        </w:rPr>
        <w:t xml:space="preserve"> ) فقدم اسهاما </w:t>
      </w:r>
      <w:r w:rsidR="00D8666D">
        <w:rPr>
          <w:rFonts w:ascii="Simplified Arabic" w:hAnsi="Simplified Arabic" w:cs="Simplified Arabic" w:hint="cs"/>
          <w:sz w:val="28"/>
          <w:szCs w:val="28"/>
          <w:rtl/>
          <w:lang w:bidi="ar-IQ"/>
        </w:rPr>
        <w:t xml:space="preserve"> </w:t>
      </w:r>
      <w:r w:rsidR="00610EF2">
        <w:rPr>
          <w:rFonts w:ascii="Simplified Arabic" w:hAnsi="Simplified Arabic" w:cs="Simplified Arabic" w:hint="cs"/>
          <w:sz w:val="28"/>
          <w:szCs w:val="28"/>
          <w:rtl/>
          <w:lang w:bidi="ar-IQ"/>
        </w:rPr>
        <w:t xml:space="preserve">تصنيفا </w:t>
      </w:r>
      <w:r w:rsidR="0046317B">
        <w:rPr>
          <w:rFonts w:ascii="Simplified Arabic" w:hAnsi="Simplified Arabic" w:cs="Simplified Arabic" w:hint="cs"/>
          <w:sz w:val="28"/>
          <w:szCs w:val="28"/>
          <w:rtl/>
          <w:lang w:bidi="ar-IQ"/>
        </w:rPr>
        <w:t>لأبعاد</w:t>
      </w:r>
      <w:r w:rsidR="00E9792E">
        <w:rPr>
          <w:rFonts w:ascii="Simplified Arabic" w:hAnsi="Simplified Arabic" w:cs="Simplified Arabic" w:hint="cs"/>
          <w:sz w:val="28"/>
          <w:szCs w:val="28"/>
          <w:rtl/>
          <w:lang w:bidi="ar-IQ"/>
        </w:rPr>
        <w:t xml:space="preserve"> الرفاه هي : مؤشرات تدفقات الرفاه ، مؤشرات حاله الرفاه ، مؤشرات </w:t>
      </w:r>
      <w:r w:rsidR="0041589B">
        <w:rPr>
          <w:rFonts w:ascii="Simplified Arabic" w:hAnsi="Simplified Arabic" w:cs="Simplified Arabic" w:hint="cs"/>
          <w:sz w:val="28"/>
          <w:szCs w:val="28"/>
          <w:rtl/>
          <w:lang w:bidi="ar-IQ"/>
        </w:rPr>
        <w:t>اثار الرفاه ، ومؤشرات اثار الانتاجية.</w:t>
      </w:r>
    </w:p>
    <w:p w:rsidR="00D60699" w:rsidRDefault="00A633D0" w:rsidP="00384884">
      <w:pPr>
        <w:pStyle w:val="ListParagraph"/>
        <w:numPr>
          <w:ilvl w:val="0"/>
          <w:numId w:val="1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r w:rsidR="0041589B">
        <w:rPr>
          <w:rFonts w:ascii="Simplified Arabic" w:hAnsi="Simplified Arabic" w:cs="Simplified Arabic" w:hint="cs"/>
          <w:sz w:val="28"/>
          <w:szCs w:val="28"/>
          <w:rtl/>
          <w:lang w:bidi="ar-IQ"/>
        </w:rPr>
        <w:t>نوعيه الحياة</w:t>
      </w:r>
      <w:r w:rsidR="00CB5819">
        <w:rPr>
          <w:rFonts w:ascii="Simplified Arabic" w:hAnsi="Simplified Arabic" w:cs="Simplified Arabic" w:hint="cs"/>
          <w:sz w:val="28"/>
          <w:szCs w:val="28"/>
          <w:rtl/>
          <w:lang w:bidi="ar-IQ"/>
        </w:rPr>
        <w:t xml:space="preserve"> </w:t>
      </w:r>
      <w:r w:rsidR="0041589B">
        <w:rPr>
          <w:rFonts w:ascii="Simplified Arabic" w:hAnsi="Simplified Arabic" w:cs="Simplified Arabic" w:hint="cs"/>
          <w:sz w:val="28"/>
          <w:szCs w:val="28"/>
          <w:rtl/>
          <w:lang w:bidi="ar-IQ"/>
        </w:rPr>
        <w:t>:</w:t>
      </w:r>
      <w:r w:rsidR="00D60699">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ان الاهتمام</w:t>
      </w:r>
      <w:r w:rsidR="00916E8B">
        <w:rPr>
          <w:rFonts w:ascii="Simplified Arabic" w:hAnsi="Simplified Arabic" w:cs="Simplified Arabic" w:hint="cs"/>
          <w:sz w:val="28"/>
          <w:szCs w:val="28"/>
          <w:rtl/>
          <w:lang w:bidi="ar-IQ"/>
        </w:rPr>
        <w:t xml:space="preserve"> العالمي بنوعيه الحياة حديث نسبيا</w:t>
      </w:r>
      <w:r>
        <w:rPr>
          <w:rFonts w:ascii="Simplified Arabic" w:hAnsi="Simplified Arabic" w:cs="Simplified Arabic" w:hint="cs"/>
          <w:sz w:val="28"/>
          <w:szCs w:val="28"/>
          <w:rtl/>
          <w:lang w:bidi="ar-IQ"/>
        </w:rPr>
        <w:t xml:space="preserve"> وقد يكون مصدر الاهتمام القناعة بان نوعية الحياة ليست بالفرض ناجحة عن او متماشية مع التقدم الاقتصادي او الثقافي ونوعية الحياة تعبير ذاتي جدا عن رفاه الفرد او شعوره بهذا الرفاه . وقد </w:t>
      </w:r>
      <w:r w:rsidR="00594399">
        <w:rPr>
          <w:rFonts w:ascii="Simplified Arabic" w:hAnsi="Simplified Arabic" w:cs="Simplified Arabic" w:hint="cs"/>
          <w:sz w:val="28"/>
          <w:szCs w:val="28"/>
          <w:rtl/>
          <w:lang w:bidi="ar-IQ"/>
        </w:rPr>
        <w:t xml:space="preserve">تعبر عن جملة من الرغبات التي عندما تؤخذ معا </w:t>
      </w:r>
      <w:r w:rsidR="003E1500">
        <w:rPr>
          <w:rFonts w:ascii="Simplified Arabic" w:hAnsi="Simplified Arabic" w:cs="Simplified Arabic" w:hint="cs"/>
          <w:sz w:val="28"/>
          <w:szCs w:val="28"/>
          <w:rtl/>
          <w:lang w:bidi="ar-IQ"/>
        </w:rPr>
        <w:t>تجعل الفرد سعيدا او راض عن حياته لكن من ا</w:t>
      </w:r>
      <w:r w:rsidR="00813105">
        <w:rPr>
          <w:rFonts w:ascii="Simplified Arabic" w:hAnsi="Simplified Arabic" w:cs="Simplified Arabic" w:hint="cs"/>
          <w:sz w:val="28"/>
          <w:szCs w:val="28"/>
          <w:rtl/>
          <w:lang w:bidi="ar-IQ"/>
        </w:rPr>
        <w:t xml:space="preserve">لنادر جدا ان يصل الانسان الى رضى </w:t>
      </w:r>
      <w:r w:rsidR="003E1500">
        <w:rPr>
          <w:rFonts w:ascii="Simplified Arabic" w:hAnsi="Simplified Arabic" w:cs="Simplified Arabic" w:hint="cs"/>
          <w:sz w:val="28"/>
          <w:szCs w:val="28"/>
          <w:rtl/>
          <w:lang w:bidi="ar-IQ"/>
        </w:rPr>
        <w:t xml:space="preserve"> كامل عن حياته او اشباع كامل لرغباته ، لذلك </w:t>
      </w:r>
      <w:r w:rsidR="00D14369">
        <w:rPr>
          <w:rFonts w:ascii="Simplified Arabic" w:hAnsi="Simplified Arabic" w:cs="Simplified Arabic" w:hint="cs"/>
          <w:sz w:val="28"/>
          <w:szCs w:val="28"/>
          <w:rtl/>
          <w:lang w:bidi="ar-IQ"/>
        </w:rPr>
        <w:t xml:space="preserve">فان مفهوم نوعيه </w:t>
      </w:r>
      <w:r w:rsidR="0068011B">
        <w:rPr>
          <w:rFonts w:ascii="Simplified Arabic" w:hAnsi="Simplified Arabic" w:cs="Simplified Arabic" w:hint="cs"/>
          <w:sz w:val="28"/>
          <w:szCs w:val="28"/>
          <w:rtl/>
          <w:lang w:bidi="ar-IQ"/>
        </w:rPr>
        <w:t>الحياة لا</w:t>
      </w:r>
      <w:r w:rsidR="00EE5A38">
        <w:rPr>
          <w:rFonts w:ascii="Simplified Arabic" w:hAnsi="Simplified Arabic" w:cs="Simplified Arabic" w:hint="cs"/>
          <w:sz w:val="28"/>
          <w:szCs w:val="28"/>
          <w:rtl/>
          <w:lang w:bidi="ar-IQ"/>
        </w:rPr>
        <w:t xml:space="preserve"> </w:t>
      </w:r>
      <w:r w:rsidR="0068011B">
        <w:rPr>
          <w:rFonts w:ascii="Simplified Arabic" w:hAnsi="Simplified Arabic" w:cs="Simplified Arabic" w:hint="cs"/>
          <w:sz w:val="28"/>
          <w:szCs w:val="28"/>
          <w:rtl/>
          <w:lang w:bidi="ar-IQ"/>
        </w:rPr>
        <w:t>يختلف فقط من شخص ل</w:t>
      </w:r>
      <w:r w:rsidR="00EE5A38">
        <w:rPr>
          <w:rFonts w:ascii="Simplified Arabic" w:hAnsi="Simplified Arabic" w:cs="Simplified Arabic" w:hint="cs"/>
          <w:sz w:val="28"/>
          <w:szCs w:val="28"/>
          <w:rtl/>
          <w:lang w:bidi="ar-IQ"/>
        </w:rPr>
        <w:t>أ</w:t>
      </w:r>
      <w:r w:rsidR="0068011B">
        <w:rPr>
          <w:rFonts w:ascii="Simplified Arabic" w:hAnsi="Simplified Arabic" w:cs="Simplified Arabic" w:hint="cs"/>
          <w:sz w:val="28"/>
          <w:szCs w:val="28"/>
          <w:rtl/>
          <w:lang w:bidi="ar-IQ"/>
        </w:rPr>
        <w:t>خر بل من زمن ل</w:t>
      </w:r>
      <w:r w:rsidR="00EE5A38">
        <w:rPr>
          <w:rFonts w:ascii="Simplified Arabic" w:hAnsi="Simplified Arabic" w:cs="Simplified Arabic" w:hint="cs"/>
          <w:sz w:val="28"/>
          <w:szCs w:val="28"/>
          <w:rtl/>
          <w:lang w:bidi="ar-IQ"/>
        </w:rPr>
        <w:t>أ</w:t>
      </w:r>
      <w:r w:rsidR="0068011B">
        <w:rPr>
          <w:rFonts w:ascii="Simplified Arabic" w:hAnsi="Simplified Arabic" w:cs="Simplified Arabic" w:hint="cs"/>
          <w:sz w:val="28"/>
          <w:szCs w:val="28"/>
          <w:rtl/>
          <w:lang w:bidi="ar-IQ"/>
        </w:rPr>
        <w:t>خر ومن مكان ل</w:t>
      </w:r>
      <w:r w:rsidR="00EE5A38">
        <w:rPr>
          <w:rFonts w:ascii="Simplified Arabic" w:hAnsi="Simplified Arabic" w:cs="Simplified Arabic" w:hint="cs"/>
          <w:sz w:val="28"/>
          <w:szCs w:val="28"/>
          <w:rtl/>
          <w:lang w:bidi="ar-IQ"/>
        </w:rPr>
        <w:t>أ</w:t>
      </w:r>
      <w:r w:rsidR="0068011B">
        <w:rPr>
          <w:rFonts w:ascii="Simplified Arabic" w:hAnsi="Simplified Arabic" w:cs="Simplified Arabic" w:hint="cs"/>
          <w:sz w:val="28"/>
          <w:szCs w:val="28"/>
          <w:rtl/>
          <w:lang w:bidi="ar-IQ"/>
        </w:rPr>
        <w:t>خر.</w:t>
      </w:r>
    </w:p>
    <w:p w:rsidR="0068011B" w:rsidRDefault="0068011B"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ج-أنماط المعيشة او مستواها:</w:t>
      </w:r>
      <w:r w:rsidR="00CE4803">
        <w:rPr>
          <w:rFonts w:ascii="Simplified Arabic" w:hAnsi="Simplified Arabic" w:cs="Simplified Arabic" w:hint="cs"/>
          <w:sz w:val="28"/>
          <w:szCs w:val="28"/>
          <w:rtl/>
          <w:lang w:bidi="ar-IQ"/>
        </w:rPr>
        <w:t>(</w:t>
      </w:r>
      <w:r w:rsidR="00CE4803">
        <w:rPr>
          <w:rFonts w:ascii="Simplified Arabic" w:hAnsi="Simplified Arabic" w:cs="Simplified Arabic"/>
          <w:sz w:val="28"/>
          <w:szCs w:val="28"/>
          <w:lang w:bidi="ar-IQ"/>
        </w:rPr>
        <w:t>Drewnowski,j.,&amp;,Scott1966</w:t>
      </w:r>
      <w:r w:rsidR="00CE4803">
        <w:rPr>
          <w:rFonts w:ascii="Simplified Arabic" w:hAnsi="Simplified Arabic" w:cs="Simplified Arabic" w:hint="cs"/>
          <w:sz w:val="28"/>
          <w:szCs w:val="28"/>
          <w:rtl/>
          <w:lang w:bidi="ar-IQ"/>
        </w:rPr>
        <w:t>)</w:t>
      </w:r>
    </w:p>
    <w:p w:rsidR="0068011B" w:rsidRDefault="0068011B"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يعمل على هذه الجوانب العديد من الباحثين </w:t>
      </w:r>
      <w:r w:rsidR="001C1E30">
        <w:rPr>
          <w:rFonts w:ascii="Simplified Arabic" w:hAnsi="Simplified Arabic" w:cs="Simplified Arabic" w:hint="cs"/>
          <w:sz w:val="28"/>
          <w:szCs w:val="28"/>
          <w:rtl/>
          <w:lang w:bidi="ar-IQ"/>
        </w:rPr>
        <w:t xml:space="preserve">والمؤسسات البحثية نذكر منها معهد الامم المتحدة لبحوث التنمية </w:t>
      </w:r>
      <w:r w:rsidR="00D05E3F">
        <w:rPr>
          <w:rFonts w:ascii="Simplified Arabic" w:hAnsi="Simplified Arabic" w:cs="Simplified Arabic" w:hint="cs"/>
          <w:sz w:val="28"/>
          <w:szCs w:val="28"/>
          <w:rtl/>
          <w:lang w:bidi="ar-IQ"/>
        </w:rPr>
        <w:t xml:space="preserve">الاجتماعية </w:t>
      </w:r>
      <w:r w:rsidR="00D05E3F">
        <w:rPr>
          <w:rFonts w:ascii="Simplified Arabic" w:hAnsi="Simplified Arabic" w:cs="Simplified Arabic"/>
          <w:sz w:val="28"/>
          <w:szCs w:val="28"/>
          <w:lang w:bidi="ar-IQ"/>
        </w:rPr>
        <w:t>NRISD</w:t>
      </w:r>
      <w:r w:rsidR="00D05E3F">
        <w:rPr>
          <w:rFonts w:ascii="Simplified Arabic" w:hAnsi="Simplified Arabic" w:cs="Simplified Arabic" w:hint="cs"/>
          <w:sz w:val="28"/>
          <w:szCs w:val="28"/>
          <w:rtl/>
          <w:lang w:bidi="ar-IQ"/>
        </w:rPr>
        <w:t xml:space="preserve"> الذي تناول في ابحاث</w:t>
      </w:r>
      <w:r w:rsidR="00EE5A38">
        <w:rPr>
          <w:rFonts w:ascii="Simplified Arabic" w:hAnsi="Simplified Arabic" w:cs="Simplified Arabic" w:hint="cs"/>
          <w:sz w:val="28"/>
          <w:szCs w:val="28"/>
          <w:rtl/>
          <w:lang w:bidi="ar-IQ"/>
        </w:rPr>
        <w:t>ه</w:t>
      </w:r>
      <w:r w:rsidR="00D05E3F">
        <w:rPr>
          <w:rFonts w:ascii="Simplified Arabic" w:hAnsi="Simplified Arabic" w:cs="Simplified Arabic" w:hint="cs"/>
          <w:sz w:val="28"/>
          <w:szCs w:val="28"/>
          <w:rtl/>
          <w:lang w:bidi="ar-IQ"/>
        </w:rPr>
        <w:t xml:space="preserve"> </w:t>
      </w:r>
      <w:r w:rsidR="003572D4">
        <w:rPr>
          <w:rFonts w:ascii="Simplified Arabic" w:hAnsi="Simplified Arabic" w:cs="Simplified Arabic" w:hint="cs"/>
          <w:sz w:val="28"/>
          <w:szCs w:val="28"/>
          <w:rtl/>
          <w:lang w:bidi="ar-IQ"/>
        </w:rPr>
        <w:t xml:space="preserve">مستوى المعيشة ومكوناته وحاول تقديم دليل مركب عن مستوى المعيشة اضافة الى البنك الدولي الذي قدم عدة دراسات عن قياس انماط المعيشة </w:t>
      </w:r>
      <w:r w:rsidR="00A933DE">
        <w:rPr>
          <w:rFonts w:ascii="Simplified Arabic" w:hAnsi="Simplified Arabic" w:cs="Simplified Arabic" w:hint="cs"/>
          <w:sz w:val="28"/>
          <w:szCs w:val="28"/>
          <w:rtl/>
          <w:lang w:bidi="ar-IQ"/>
        </w:rPr>
        <w:t xml:space="preserve">وعرف البحث النظري في نطاق دراسات البنك قياس الرفاه الاقتصادي الاساسي على انه مساو </w:t>
      </w:r>
      <w:r w:rsidR="00D469C5">
        <w:rPr>
          <w:rFonts w:ascii="Simplified Arabic" w:hAnsi="Simplified Arabic" w:cs="Simplified Arabic" w:hint="cs"/>
          <w:sz w:val="28"/>
          <w:szCs w:val="28"/>
          <w:rtl/>
          <w:lang w:bidi="ar-IQ"/>
        </w:rPr>
        <w:t xml:space="preserve">لانفاق الاسر للفرد الواحد من اعضائها </w:t>
      </w:r>
      <w:r w:rsidR="00213F5A">
        <w:rPr>
          <w:rFonts w:ascii="Simplified Arabic" w:hAnsi="Simplified Arabic" w:cs="Simplified Arabic" w:hint="cs"/>
          <w:sz w:val="28"/>
          <w:szCs w:val="28"/>
          <w:rtl/>
          <w:lang w:bidi="ar-IQ"/>
        </w:rPr>
        <w:t xml:space="preserve">او </w:t>
      </w:r>
      <w:r w:rsidR="00CB5DD0">
        <w:rPr>
          <w:rFonts w:ascii="Simplified Arabic" w:hAnsi="Simplified Arabic" w:cs="Simplified Arabic" w:hint="cs"/>
          <w:sz w:val="28"/>
          <w:szCs w:val="28"/>
          <w:rtl/>
          <w:lang w:bidi="ar-IQ"/>
        </w:rPr>
        <w:t xml:space="preserve">" المكافئ البالغ" </w:t>
      </w:r>
      <w:r w:rsidR="00566C9C">
        <w:rPr>
          <w:rFonts w:ascii="Simplified Arabic" w:hAnsi="Simplified Arabic" w:cs="Simplified Arabic" w:hint="cs"/>
          <w:sz w:val="28"/>
          <w:szCs w:val="28"/>
          <w:rtl/>
          <w:lang w:bidi="ar-IQ"/>
        </w:rPr>
        <w:t xml:space="preserve">له ويعتمد مستوى الرفاه </w:t>
      </w:r>
      <w:r w:rsidR="002A4CC7">
        <w:rPr>
          <w:rFonts w:ascii="Simplified Arabic" w:hAnsi="Simplified Arabic" w:cs="Simplified Arabic" w:hint="cs"/>
          <w:sz w:val="28"/>
          <w:szCs w:val="28"/>
          <w:rtl/>
          <w:lang w:bidi="ar-IQ"/>
        </w:rPr>
        <w:t xml:space="preserve">الاقتصادي على عدد من العناصر مثل : تركيب الكاسب وعدد المشاركين </w:t>
      </w:r>
      <w:r w:rsidR="004E51B9">
        <w:rPr>
          <w:rFonts w:ascii="Simplified Arabic" w:hAnsi="Simplified Arabic" w:cs="Simplified Arabic" w:hint="cs"/>
          <w:sz w:val="28"/>
          <w:szCs w:val="28"/>
          <w:rtl/>
          <w:lang w:bidi="ar-IQ"/>
        </w:rPr>
        <w:t xml:space="preserve">فيه </w:t>
      </w:r>
      <w:r w:rsidR="002A4CC7">
        <w:rPr>
          <w:rFonts w:ascii="Simplified Arabic" w:hAnsi="Simplified Arabic" w:cs="Simplified Arabic" w:hint="cs"/>
          <w:sz w:val="28"/>
          <w:szCs w:val="28"/>
          <w:rtl/>
          <w:lang w:bidi="ar-IQ"/>
        </w:rPr>
        <w:t xml:space="preserve"> </w:t>
      </w:r>
      <w:r w:rsidR="00003A6F">
        <w:rPr>
          <w:rFonts w:ascii="Simplified Arabic" w:hAnsi="Simplified Arabic" w:cs="Simplified Arabic" w:hint="cs"/>
          <w:sz w:val="28"/>
          <w:szCs w:val="28"/>
          <w:rtl/>
          <w:lang w:bidi="ar-IQ"/>
        </w:rPr>
        <w:t>وعدد الساعات المكرسة لمختلف الانشطة المولد</w:t>
      </w:r>
      <w:r w:rsidR="00C233F5">
        <w:rPr>
          <w:rFonts w:ascii="Simplified Arabic" w:hAnsi="Simplified Arabic" w:cs="Simplified Arabic" w:hint="cs"/>
          <w:sz w:val="28"/>
          <w:szCs w:val="28"/>
          <w:rtl/>
          <w:lang w:bidi="ar-IQ"/>
        </w:rPr>
        <w:t xml:space="preserve">ة </w:t>
      </w:r>
      <w:r w:rsidR="00003A6F">
        <w:rPr>
          <w:rFonts w:ascii="Simplified Arabic" w:hAnsi="Simplified Arabic" w:cs="Simplified Arabic" w:hint="cs"/>
          <w:sz w:val="28"/>
          <w:szCs w:val="28"/>
          <w:rtl/>
          <w:lang w:bidi="ar-IQ"/>
        </w:rPr>
        <w:t>للدخل.</w:t>
      </w:r>
    </w:p>
    <w:p w:rsidR="004D3E17" w:rsidRDefault="004D3E17" w:rsidP="00384884">
      <w:pPr>
        <w:tabs>
          <w:tab w:val="left" w:pos="1742"/>
        </w:tabs>
        <w:jc w:val="both"/>
        <w:rPr>
          <w:rFonts w:ascii="Simplified Arabic" w:hAnsi="Simplified Arabic" w:cs="Simplified Arabic"/>
          <w:sz w:val="28"/>
          <w:szCs w:val="28"/>
          <w:rtl/>
          <w:lang w:bidi="ar-IQ"/>
        </w:rPr>
      </w:pPr>
    </w:p>
    <w:p w:rsidR="00585A43" w:rsidRPr="004D3E17" w:rsidRDefault="00585A43" w:rsidP="00384884">
      <w:pPr>
        <w:pStyle w:val="ListParagraph"/>
        <w:numPr>
          <w:ilvl w:val="0"/>
          <w:numId w:val="6"/>
        </w:numPr>
        <w:tabs>
          <w:tab w:val="left" w:pos="466"/>
          <w:tab w:val="left" w:pos="1742"/>
        </w:tabs>
        <w:ind w:left="41" w:firstLine="0"/>
        <w:jc w:val="both"/>
        <w:rPr>
          <w:rFonts w:ascii="Simplified Arabic" w:hAnsi="Simplified Arabic" w:cs="Simplified Arabic"/>
          <w:b/>
          <w:bCs/>
          <w:sz w:val="28"/>
          <w:szCs w:val="28"/>
          <w:lang w:bidi="ar-IQ"/>
        </w:rPr>
      </w:pPr>
      <w:r w:rsidRPr="004D3E17">
        <w:rPr>
          <w:rFonts w:ascii="Simplified Arabic" w:hAnsi="Simplified Arabic" w:cs="Simplified Arabic" w:hint="cs"/>
          <w:b/>
          <w:bCs/>
          <w:sz w:val="28"/>
          <w:szCs w:val="28"/>
          <w:rtl/>
          <w:lang w:bidi="ar-IQ"/>
        </w:rPr>
        <w:t>الادلة الحركية:</w:t>
      </w:r>
      <w:r w:rsidR="00E93102">
        <w:rPr>
          <w:rFonts w:ascii="Simplified Arabic" w:hAnsi="Simplified Arabic" w:cs="Simplified Arabic" w:hint="cs"/>
          <w:b/>
          <w:bCs/>
          <w:sz w:val="28"/>
          <w:szCs w:val="28"/>
          <w:rtl/>
          <w:lang w:bidi="ar-IQ"/>
        </w:rPr>
        <w:t>(</w:t>
      </w:r>
      <w:r w:rsidR="00E93102">
        <w:rPr>
          <w:rFonts w:ascii="Simplified Arabic" w:hAnsi="Simplified Arabic" w:cs="Simplified Arabic"/>
          <w:b/>
          <w:bCs/>
          <w:sz w:val="28"/>
          <w:szCs w:val="28"/>
          <w:lang w:bidi="ar-IQ"/>
        </w:rPr>
        <w:t>Anand,S,&amp;,J.C1966</w:t>
      </w:r>
      <w:r w:rsidR="00E93102">
        <w:rPr>
          <w:rFonts w:ascii="Simplified Arabic" w:hAnsi="Simplified Arabic" w:cs="Simplified Arabic" w:hint="cs"/>
          <w:b/>
          <w:bCs/>
          <w:sz w:val="28"/>
          <w:szCs w:val="28"/>
          <w:rtl/>
          <w:lang w:bidi="ar-IQ"/>
        </w:rPr>
        <w:t>)</w:t>
      </w:r>
    </w:p>
    <w:p w:rsidR="00585A43" w:rsidRDefault="00843B2E" w:rsidP="00384884">
      <w:pPr>
        <w:pStyle w:val="ListParagraph"/>
        <w:numPr>
          <w:ilvl w:val="0"/>
          <w:numId w:val="11"/>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دليل مستوى المعيشة :هو المستوى من اشباع حاجات السكان المؤمن بواسطة تدفق </w:t>
      </w:r>
      <w:r w:rsidR="005B02E2">
        <w:rPr>
          <w:rFonts w:ascii="Simplified Arabic" w:hAnsi="Simplified Arabic" w:cs="Simplified Arabic" w:hint="cs"/>
          <w:sz w:val="28"/>
          <w:szCs w:val="28"/>
          <w:rtl/>
          <w:lang w:bidi="ar-IQ"/>
        </w:rPr>
        <w:t xml:space="preserve">السلع والخدمات في لحظة معينة ، ان الحاجات القابلة </w:t>
      </w:r>
      <w:r w:rsidR="00AA1680">
        <w:rPr>
          <w:rFonts w:ascii="Simplified Arabic" w:hAnsi="Simplified Arabic" w:cs="Simplified Arabic" w:hint="cs"/>
          <w:sz w:val="28"/>
          <w:szCs w:val="28"/>
          <w:rtl/>
          <w:lang w:bidi="ar-IQ"/>
        </w:rPr>
        <w:t xml:space="preserve">للقياس هي التي تدخل في دليل مستوى المعيشة المعروف الذي يقيس </w:t>
      </w:r>
      <w:r w:rsidR="006B5F69">
        <w:rPr>
          <w:rFonts w:ascii="Simplified Arabic" w:hAnsi="Simplified Arabic" w:cs="Simplified Arabic" w:hint="cs"/>
          <w:sz w:val="28"/>
          <w:szCs w:val="28"/>
          <w:rtl/>
          <w:lang w:bidi="ar-IQ"/>
        </w:rPr>
        <w:t xml:space="preserve">مستوى المعيشة </w:t>
      </w:r>
      <w:r w:rsidR="00B8605F">
        <w:rPr>
          <w:rFonts w:ascii="Simplified Arabic" w:hAnsi="Simplified Arabic" w:cs="Simplified Arabic" w:hint="cs"/>
          <w:sz w:val="28"/>
          <w:szCs w:val="28"/>
          <w:rtl/>
          <w:lang w:bidi="ar-IQ"/>
        </w:rPr>
        <w:t xml:space="preserve">وليس اي شيء </w:t>
      </w:r>
      <w:r w:rsidR="002700BA">
        <w:rPr>
          <w:rFonts w:ascii="Simplified Arabic" w:hAnsi="Simplified Arabic" w:cs="Simplified Arabic" w:hint="cs"/>
          <w:sz w:val="28"/>
          <w:szCs w:val="28"/>
          <w:rtl/>
          <w:lang w:bidi="ar-IQ"/>
        </w:rPr>
        <w:t>اخر اي لا</w:t>
      </w:r>
      <w:r w:rsidR="00724FCC">
        <w:rPr>
          <w:rFonts w:ascii="Simplified Arabic" w:hAnsi="Simplified Arabic" w:cs="Simplified Arabic" w:hint="cs"/>
          <w:sz w:val="28"/>
          <w:szCs w:val="28"/>
          <w:rtl/>
          <w:lang w:bidi="ar-IQ"/>
        </w:rPr>
        <w:t xml:space="preserve"> </w:t>
      </w:r>
      <w:r w:rsidR="002700BA">
        <w:rPr>
          <w:rFonts w:ascii="Simplified Arabic" w:hAnsi="Simplified Arabic" w:cs="Simplified Arabic" w:hint="cs"/>
          <w:sz w:val="28"/>
          <w:szCs w:val="28"/>
          <w:rtl/>
          <w:lang w:bidi="ar-IQ"/>
        </w:rPr>
        <w:t xml:space="preserve">يقيس امور مثل </w:t>
      </w:r>
      <w:r w:rsidR="009E060D">
        <w:rPr>
          <w:rFonts w:ascii="Simplified Arabic" w:hAnsi="Simplified Arabic" w:cs="Simplified Arabic" w:hint="cs"/>
          <w:sz w:val="28"/>
          <w:szCs w:val="28"/>
          <w:rtl/>
          <w:lang w:bidi="ar-IQ"/>
        </w:rPr>
        <w:t xml:space="preserve">راس المال الاجتماعي كالمدارس والمستشفى </w:t>
      </w:r>
      <w:r w:rsidR="00C36DD0">
        <w:rPr>
          <w:rFonts w:ascii="Simplified Arabic" w:hAnsi="Simplified Arabic" w:cs="Simplified Arabic" w:hint="cs"/>
          <w:sz w:val="28"/>
          <w:szCs w:val="28"/>
          <w:rtl/>
          <w:lang w:bidi="ar-IQ"/>
        </w:rPr>
        <w:t xml:space="preserve">ولا المخزون التعليمي </w:t>
      </w:r>
      <w:r w:rsidR="00F43864">
        <w:rPr>
          <w:rFonts w:ascii="Simplified Arabic" w:hAnsi="Simplified Arabic" w:cs="Simplified Arabic" w:hint="cs"/>
          <w:sz w:val="28"/>
          <w:szCs w:val="28"/>
          <w:rtl/>
          <w:lang w:bidi="ar-IQ"/>
        </w:rPr>
        <w:t xml:space="preserve">او الصحي او التكاليف او الجهود المبذولة لضمان </w:t>
      </w:r>
      <w:r w:rsidR="005F461E">
        <w:rPr>
          <w:rFonts w:ascii="Simplified Arabic" w:hAnsi="Simplified Arabic" w:cs="Simplified Arabic" w:hint="cs"/>
          <w:sz w:val="28"/>
          <w:szCs w:val="28"/>
          <w:rtl/>
          <w:lang w:bidi="ar-IQ"/>
        </w:rPr>
        <w:t>اشباع الحاجات الاساسية</w:t>
      </w:r>
      <w:r w:rsidR="005E7D0E">
        <w:rPr>
          <w:rFonts w:ascii="Simplified Arabic" w:hAnsi="Simplified Arabic" w:cs="Simplified Arabic" w:hint="cs"/>
          <w:sz w:val="28"/>
          <w:szCs w:val="28"/>
          <w:rtl/>
          <w:lang w:bidi="ar-IQ"/>
        </w:rPr>
        <w:t>.</w:t>
      </w:r>
    </w:p>
    <w:p w:rsidR="00CA094D" w:rsidRDefault="005E7D0E" w:rsidP="00384884">
      <w:pPr>
        <w:pStyle w:val="ListParagraph"/>
        <w:numPr>
          <w:ilvl w:val="0"/>
          <w:numId w:val="11"/>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دليل نوعية الحياة: </w:t>
      </w:r>
      <w:r w:rsidR="003D4A31">
        <w:rPr>
          <w:rFonts w:ascii="Simplified Arabic" w:hAnsi="Simplified Arabic" w:cs="Simplified Arabic" w:hint="cs"/>
          <w:sz w:val="28"/>
          <w:szCs w:val="28"/>
          <w:rtl/>
          <w:lang w:bidi="ar-IQ"/>
        </w:rPr>
        <w:t xml:space="preserve">ان نوعيه الحياة هي مخرج لنوعين من المدخلات مادية وروحيه وتتكون </w:t>
      </w:r>
      <w:r w:rsidR="00591EE1">
        <w:rPr>
          <w:rFonts w:ascii="Simplified Arabic" w:hAnsi="Simplified Arabic" w:cs="Simplified Arabic" w:hint="cs"/>
          <w:sz w:val="28"/>
          <w:szCs w:val="28"/>
          <w:rtl/>
          <w:lang w:bidi="ar-IQ"/>
        </w:rPr>
        <w:t xml:space="preserve">المدخلات سلع وخدمات </w:t>
      </w:r>
      <w:r w:rsidR="00443E6B">
        <w:rPr>
          <w:rFonts w:ascii="Simplified Arabic" w:hAnsi="Simplified Arabic" w:cs="Simplified Arabic" w:hint="cs"/>
          <w:sz w:val="28"/>
          <w:szCs w:val="28"/>
          <w:rtl/>
          <w:lang w:bidi="ar-IQ"/>
        </w:rPr>
        <w:t xml:space="preserve">وثراء مادي ...الخ </w:t>
      </w:r>
      <w:r w:rsidR="007F5066">
        <w:rPr>
          <w:rFonts w:ascii="Simplified Arabic" w:hAnsi="Simplified Arabic" w:cs="Simplified Arabic" w:hint="cs"/>
          <w:sz w:val="28"/>
          <w:szCs w:val="28"/>
          <w:rtl/>
          <w:lang w:bidi="ar-IQ"/>
        </w:rPr>
        <w:t xml:space="preserve">فيما تتضمن المدخلات الروحية </w:t>
      </w:r>
      <w:r w:rsidR="001D78BF">
        <w:rPr>
          <w:rFonts w:ascii="Simplified Arabic" w:hAnsi="Simplified Arabic" w:cs="Simplified Arabic" w:hint="cs"/>
          <w:sz w:val="28"/>
          <w:szCs w:val="28"/>
          <w:rtl/>
          <w:lang w:bidi="ar-IQ"/>
        </w:rPr>
        <w:t xml:space="preserve">كل مالا يمكن قياسه </w:t>
      </w:r>
      <w:r w:rsidR="00BC4324">
        <w:rPr>
          <w:rFonts w:ascii="Simplified Arabic" w:hAnsi="Simplified Arabic" w:cs="Simplified Arabic" w:hint="cs"/>
          <w:sz w:val="28"/>
          <w:szCs w:val="28"/>
          <w:rtl/>
          <w:lang w:bidi="ar-IQ"/>
        </w:rPr>
        <w:t xml:space="preserve">من العوامل </w:t>
      </w:r>
      <w:r w:rsidR="0022326F">
        <w:rPr>
          <w:rFonts w:ascii="Simplified Arabic" w:hAnsi="Simplified Arabic" w:cs="Simplified Arabic" w:hint="cs"/>
          <w:sz w:val="28"/>
          <w:szCs w:val="28"/>
          <w:rtl/>
          <w:lang w:bidi="ar-IQ"/>
        </w:rPr>
        <w:t xml:space="preserve">الفيزيولوجية </w:t>
      </w:r>
      <w:r w:rsidR="009D50E8">
        <w:rPr>
          <w:rFonts w:ascii="Simplified Arabic" w:hAnsi="Simplified Arabic" w:cs="Simplified Arabic" w:hint="cs"/>
          <w:sz w:val="28"/>
          <w:szCs w:val="28"/>
          <w:rtl/>
          <w:lang w:bidi="ar-IQ"/>
        </w:rPr>
        <w:t xml:space="preserve">مثل الانتماء الى جماعة الاحترام، التقدير الذاتي ،الحب ، العاطفة ... الخ </w:t>
      </w:r>
      <w:r w:rsidR="00DE5A93">
        <w:rPr>
          <w:rFonts w:ascii="Simplified Arabic" w:hAnsi="Simplified Arabic" w:cs="Simplified Arabic" w:hint="cs"/>
          <w:sz w:val="28"/>
          <w:szCs w:val="28"/>
          <w:rtl/>
          <w:lang w:bidi="ar-IQ"/>
        </w:rPr>
        <w:t>.</w:t>
      </w:r>
    </w:p>
    <w:p w:rsidR="005E7D0E" w:rsidRDefault="00CA094D"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ج- دليل نوعية الحياة </w:t>
      </w:r>
      <w:r w:rsidR="00494E9D">
        <w:rPr>
          <w:rFonts w:ascii="Simplified Arabic" w:hAnsi="Simplified Arabic" w:cs="Simplified Arabic" w:hint="cs"/>
          <w:sz w:val="28"/>
          <w:szCs w:val="28"/>
          <w:rtl/>
          <w:lang w:bidi="ar-IQ"/>
        </w:rPr>
        <w:t>المادية:</w:t>
      </w:r>
      <w:r w:rsidR="009D50E8">
        <w:rPr>
          <w:rFonts w:ascii="Simplified Arabic" w:hAnsi="Simplified Arabic" w:cs="Simplified Arabic" w:hint="cs"/>
          <w:sz w:val="28"/>
          <w:szCs w:val="28"/>
          <w:rtl/>
          <w:lang w:bidi="ar-IQ"/>
        </w:rPr>
        <w:t xml:space="preserve"> </w:t>
      </w:r>
      <w:r w:rsidR="007F635C">
        <w:rPr>
          <w:rFonts w:ascii="Simplified Arabic" w:hAnsi="Simplified Arabic" w:cs="Simplified Arabic" w:hint="cs"/>
          <w:sz w:val="28"/>
          <w:szCs w:val="28"/>
          <w:rtl/>
          <w:lang w:bidi="ar-IQ"/>
        </w:rPr>
        <w:t xml:space="preserve">يعتبر </w:t>
      </w:r>
      <w:r w:rsidR="004223E4">
        <w:rPr>
          <w:rFonts w:ascii="Simplified Arabic" w:hAnsi="Simplified Arabic" w:cs="Simplified Arabic" w:hint="cs"/>
          <w:sz w:val="28"/>
          <w:szCs w:val="28"/>
          <w:rtl/>
          <w:lang w:bidi="ar-IQ"/>
        </w:rPr>
        <w:t xml:space="preserve">من اقل المؤشرات الحركية عن التنمية او نوعية الحياة </w:t>
      </w:r>
      <w:r w:rsidR="00982862">
        <w:rPr>
          <w:rFonts w:ascii="Simplified Arabic" w:hAnsi="Simplified Arabic" w:cs="Simplified Arabic" w:hint="cs"/>
          <w:sz w:val="28"/>
          <w:szCs w:val="28"/>
          <w:rtl/>
          <w:lang w:bidi="ar-IQ"/>
        </w:rPr>
        <w:t xml:space="preserve">من حيث عدد المتغيرات ويشبه في ذلك دليل التنمية البشرية </w:t>
      </w:r>
      <w:r w:rsidR="00A5376D">
        <w:rPr>
          <w:rFonts w:ascii="Simplified Arabic" w:hAnsi="Simplified Arabic" w:cs="Simplified Arabic" w:hint="cs"/>
          <w:sz w:val="28"/>
          <w:szCs w:val="28"/>
          <w:rtl/>
          <w:lang w:bidi="ar-IQ"/>
        </w:rPr>
        <w:t>، وقد وضع هذا الدليل استجابة الى الشعور بانه على الرغم من سرعة نمو البلدان الفقيرة اقتصاديا فان النمو الاقتصادي قد لا</w:t>
      </w:r>
      <w:r w:rsidR="001D78BF">
        <w:rPr>
          <w:rFonts w:ascii="Simplified Arabic" w:hAnsi="Simplified Arabic" w:cs="Simplified Arabic" w:hint="cs"/>
          <w:sz w:val="28"/>
          <w:szCs w:val="28"/>
          <w:rtl/>
          <w:lang w:bidi="ar-IQ"/>
        </w:rPr>
        <w:t xml:space="preserve"> </w:t>
      </w:r>
      <w:r w:rsidR="00A5376D">
        <w:rPr>
          <w:rFonts w:ascii="Simplified Arabic" w:hAnsi="Simplified Arabic" w:cs="Simplified Arabic" w:hint="cs"/>
          <w:sz w:val="28"/>
          <w:szCs w:val="28"/>
          <w:rtl/>
          <w:lang w:bidi="ar-IQ"/>
        </w:rPr>
        <w:t>يمكن من تقديم زيادات هامه في مستويات الدخل المطلق للفرد.</w:t>
      </w:r>
    </w:p>
    <w:p w:rsidR="00176038" w:rsidRDefault="009255A0"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w:t>
      </w:r>
      <w:r w:rsidR="009F5042">
        <w:rPr>
          <w:rFonts w:ascii="Simplified Arabic" w:hAnsi="Simplified Arabic" w:cs="Simplified Arabic" w:hint="cs"/>
          <w:sz w:val="28"/>
          <w:szCs w:val="28"/>
          <w:rtl/>
          <w:lang w:bidi="ar-IQ"/>
        </w:rPr>
        <w:t xml:space="preserve">دليل الصحة الاجتماعية : يتضمن الدليل خمسة مكونات رئيسية تتعلق بالفئات العمرية ، يضم كل منها </w:t>
      </w:r>
      <w:r w:rsidR="00AD0BA3">
        <w:rPr>
          <w:rFonts w:ascii="Simplified Arabic" w:hAnsi="Simplified Arabic" w:cs="Simplified Arabic" w:hint="cs"/>
          <w:sz w:val="28"/>
          <w:szCs w:val="28"/>
          <w:rtl/>
          <w:lang w:bidi="ar-IQ"/>
        </w:rPr>
        <w:t xml:space="preserve">عدة مكونات فرعيه وهي المكونات الاساسية :الاطفال ، الشباب ، البالغين ، المسنين </w:t>
      </w:r>
      <w:r w:rsidR="00176038">
        <w:rPr>
          <w:rFonts w:ascii="Simplified Arabic" w:hAnsi="Simplified Arabic" w:cs="Simplified Arabic" w:hint="cs"/>
          <w:sz w:val="28"/>
          <w:szCs w:val="28"/>
          <w:rtl/>
          <w:lang w:bidi="ar-IQ"/>
        </w:rPr>
        <w:t>، كل الاعمال .</w:t>
      </w:r>
    </w:p>
    <w:p w:rsidR="009255A0" w:rsidRDefault="00176038"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اما المكونات الفرعية :</w:t>
      </w:r>
      <w:r w:rsidR="001D78BF">
        <w:rPr>
          <w:rFonts w:ascii="Simplified Arabic" w:hAnsi="Simplified Arabic" w:cs="Simplified Arabic" w:hint="cs"/>
          <w:sz w:val="28"/>
          <w:szCs w:val="28"/>
          <w:rtl/>
          <w:lang w:bidi="ar-IQ"/>
        </w:rPr>
        <w:t xml:space="preserve"> وفيات </w:t>
      </w:r>
      <w:r>
        <w:rPr>
          <w:rFonts w:ascii="Simplified Arabic" w:hAnsi="Simplified Arabic" w:cs="Simplified Arabic" w:hint="cs"/>
          <w:sz w:val="28"/>
          <w:szCs w:val="28"/>
          <w:rtl/>
          <w:lang w:bidi="ar-IQ"/>
        </w:rPr>
        <w:t xml:space="preserve"> الاطفال، الاساءة الى الاطفال ، انتحار المراهقين ، استعمال المخدرات ، البطال</w:t>
      </w:r>
      <w:r w:rsidR="001D78BF">
        <w:rPr>
          <w:rFonts w:ascii="Simplified Arabic" w:hAnsi="Simplified Arabic" w:cs="Simplified Arabic" w:hint="cs"/>
          <w:sz w:val="28"/>
          <w:szCs w:val="28"/>
          <w:rtl/>
          <w:lang w:bidi="ar-IQ"/>
        </w:rPr>
        <w:t>ة</w:t>
      </w:r>
      <w:r>
        <w:rPr>
          <w:rFonts w:ascii="Simplified Arabic" w:hAnsi="Simplified Arabic" w:cs="Simplified Arabic" w:hint="cs"/>
          <w:sz w:val="28"/>
          <w:szCs w:val="28"/>
          <w:rtl/>
          <w:lang w:bidi="ar-IQ"/>
        </w:rPr>
        <w:t xml:space="preserve">، الكسب الاسبوعي المتوسط ، الفقر لدى الفئة من 65 عاما فاكثر ، الانتحار ، وقياسات حوادث </w:t>
      </w:r>
      <w:r w:rsidR="009917C6">
        <w:rPr>
          <w:rFonts w:ascii="Simplified Arabic" w:hAnsi="Simplified Arabic" w:cs="Simplified Arabic" w:hint="cs"/>
          <w:sz w:val="28"/>
          <w:szCs w:val="28"/>
          <w:rtl/>
          <w:lang w:bidi="ar-IQ"/>
        </w:rPr>
        <w:t xml:space="preserve">الطرق </w:t>
      </w:r>
      <w:r w:rsidR="003B62CF">
        <w:rPr>
          <w:rFonts w:ascii="Simplified Arabic" w:hAnsi="Simplified Arabic" w:cs="Simplified Arabic" w:hint="cs"/>
          <w:sz w:val="28"/>
          <w:szCs w:val="28"/>
          <w:rtl/>
          <w:lang w:bidi="ar-IQ"/>
        </w:rPr>
        <w:t>بسبب تناول الكحول ....الخ .</w:t>
      </w:r>
    </w:p>
    <w:p w:rsidR="003B62CF" w:rsidRDefault="003B62CF"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ه</w:t>
      </w:r>
      <w:r w:rsidR="002B46D7">
        <w:rPr>
          <w:rFonts w:ascii="Simplified Arabic" w:hAnsi="Simplified Arabic" w:cs="Simplified Arabic"/>
          <w:sz w:val="28"/>
          <w:szCs w:val="28"/>
          <w:lang w:bidi="ar-IQ"/>
        </w:rPr>
        <w:t>-</w:t>
      </w:r>
      <w:r>
        <w:rPr>
          <w:rFonts w:ascii="Simplified Arabic" w:hAnsi="Simplified Arabic" w:cs="Simplified Arabic" w:hint="cs"/>
          <w:sz w:val="28"/>
          <w:szCs w:val="28"/>
          <w:rtl/>
          <w:lang w:bidi="ar-IQ"/>
        </w:rPr>
        <w:t xml:space="preserve"> الدليل العام للتنمية : </w:t>
      </w:r>
      <w:r w:rsidR="00CE33C5">
        <w:rPr>
          <w:rFonts w:ascii="Simplified Arabic" w:hAnsi="Simplified Arabic" w:cs="Simplified Arabic" w:hint="cs"/>
          <w:sz w:val="28"/>
          <w:szCs w:val="28"/>
          <w:rtl/>
          <w:lang w:bidi="ar-IQ"/>
        </w:rPr>
        <w:t xml:space="preserve">من بين اعمال معهد الامم المتحدة لبحوث </w:t>
      </w:r>
      <w:r w:rsidR="00713131">
        <w:rPr>
          <w:rFonts w:ascii="Simplified Arabic" w:hAnsi="Simplified Arabic" w:cs="Simplified Arabic" w:hint="cs"/>
          <w:sz w:val="28"/>
          <w:szCs w:val="28"/>
          <w:rtl/>
          <w:lang w:bidi="ar-IQ"/>
        </w:rPr>
        <w:t xml:space="preserve">التنمية الاجتماعية </w:t>
      </w:r>
      <w:r w:rsidR="00713131">
        <w:rPr>
          <w:rFonts w:ascii="Simplified Arabic" w:hAnsi="Simplified Arabic" w:cs="Simplified Arabic"/>
          <w:sz w:val="28"/>
          <w:szCs w:val="28"/>
          <w:lang w:bidi="ar-IQ"/>
        </w:rPr>
        <w:t>UNRISD</w:t>
      </w:r>
      <w:r w:rsidR="00713131">
        <w:rPr>
          <w:rFonts w:ascii="Simplified Arabic" w:hAnsi="Simplified Arabic" w:cs="Simplified Arabic" w:hint="cs"/>
          <w:sz w:val="28"/>
          <w:szCs w:val="28"/>
          <w:rtl/>
          <w:lang w:bidi="ar-IQ"/>
        </w:rPr>
        <w:t xml:space="preserve"> الهادفة الى </w:t>
      </w:r>
      <w:r w:rsidR="002B46D7">
        <w:rPr>
          <w:rFonts w:ascii="Simplified Arabic" w:hAnsi="Simplified Arabic" w:cs="Simplified Arabic" w:hint="cs"/>
          <w:sz w:val="28"/>
          <w:szCs w:val="28"/>
          <w:rtl/>
          <w:lang w:bidi="ar-IQ"/>
        </w:rPr>
        <w:t>د</w:t>
      </w:r>
      <w:r w:rsidR="00713131">
        <w:rPr>
          <w:rFonts w:ascii="Simplified Arabic" w:hAnsi="Simplified Arabic" w:cs="Simplified Arabic" w:hint="cs"/>
          <w:sz w:val="28"/>
          <w:szCs w:val="28"/>
          <w:rtl/>
          <w:lang w:bidi="ar-IQ"/>
        </w:rPr>
        <w:t>راسة مؤشرات التنمية واعداد دليل مركب عنها هي دراسة(</w:t>
      </w:r>
      <w:proofErr w:type="spellStart"/>
      <w:r w:rsidR="0037769C">
        <w:rPr>
          <w:rFonts w:ascii="Simplified Arabic" w:hAnsi="Simplified Arabic" w:cs="Simplified Arabic"/>
          <w:sz w:val="28"/>
          <w:szCs w:val="28"/>
          <w:lang w:bidi="ar-IQ"/>
        </w:rPr>
        <w:t>G</w:t>
      </w:r>
      <w:r w:rsidR="002B46D7">
        <w:rPr>
          <w:rFonts w:ascii="Simplified Arabic" w:hAnsi="Simplified Arabic" w:cs="Simplified Arabic"/>
          <w:sz w:val="28"/>
          <w:szCs w:val="28"/>
          <w:lang w:bidi="ar-IQ"/>
        </w:rPr>
        <w:t>ranahaneta</w:t>
      </w:r>
      <w:r w:rsidR="0037769C">
        <w:rPr>
          <w:rFonts w:ascii="Simplified Arabic" w:hAnsi="Simplified Arabic" w:cs="Simplified Arabic"/>
          <w:sz w:val="28"/>
          <w:szCs w:val="28"/>
          <w:lang w:bidi="ar-IQ"/>
        </w:rPr>
        <w:t>l</w:t>
      </w:r>
      <w:proofErr w:type="spellEnd"/>
      <w:r w:rsidR="002B46D7">
        <w:rPr>
          <w:rFonts w:ascii="Simplified Arabic" w:hAnsi="Simplified Arabic" w:cs="Simplified Arabic"/>
          <w:sz w:val="28"/>
          <w:szCs w:val="28"/>
          <w:lang w:bidi="ar-IQ"/>
        </w:rPr>
        <w:t xml:space="preserve"> </w:t>
      </w:r>
      <w:r w:rsidR="0037769C">
        <w:rPr>
          <w:rFonts w:ascii="Simplified Arabic" w:hAnsi="Simplified Arabic" w:cs="Simplified Arabic"/>
          <w:sz w:val="28"/>
          <w:szCs w:val="28"/>
          <w:lang w:bidi="ar-IQ"/>
        </w:rPr>
        <w:t xml:space="preserve"> 1985</w:t>
      </w:r>
      <w:r w:rsidR="00713131">
        <w:rPr>
          <w:rFonts w:ascii="Simplified Arabic" w:hAnsi="Simplified Arabic" w:cs="Simplified Arabic" w:hint="cs"/>
          <w:sz w:val="28"/>
          <w:szCs w:val="28"/>
          <w:rtl/>
          <w:lang w:bidi="ar-IQ"/>
        </w:rPr>
        <w:t>)</w:t>
      </w:r>
      <w:r w:rsidR="004E01E1">
        <w:rPr>
          <w:rFonts w:ascii="Simplified Arabic" w:hAnsi="Simplified Arabic" w:cs="Simplified Arabic" w:hint="cs"/>
          <w:sz w:val="28"/>
          <w:szCs w:val="28"/>
          <w:rtl/>
          <w:lang w:bidi="ar-IQ"/>
        </w:rPr>
        <w:t>.</w:t>
      </w:r>
    </w:p>
    <w:p w:rsidR="004E01E1" w:rsidRDefault="004E01E1"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بدأت الدراسة بـ 100 متغير تم انقاصها بسلسلة من المعالجة الى 73 ثم الى 60</w:t>
      </w:r>
      <w:r w:rsidR="00EB1E51">
        <w:rPr>
          <w:rFonts w:ascii="Simplified Arabic" w:hAnsi="Simplified Arabic" w:cs="Simplified Arabic" w:hint="cs"/>
          <w:sz w:val="28"/>
          <w:szCs w:val="28"/>
          <w:rtl/>
          <w:lang w:bidi="ar-IQ"/>
        </w:rPr>
        <w:t xml:space="preserve"> ثم الى 40 مؤشرا سميت مستودع مؤشرات </w:t>
      </w:r>
      <w:r w:rsidR="00126C12">
        <w:rPr>
          <w:rFonts w:ascii="Simplified Arabic" w:hAnsi="Simplified Arabic" w:cs="Simplified Arabic" w:hint="cs"/>
          <w:sz w:val="28"/>
          <w:szCs w:val="28"/>
          <w:rtl/>
          <w:lang w:bidi="ar-IQ"/>
        </w:rPr>
        <w:t>،وضعت عن 120 بلداً في بنك معلومات الامم المتحدة لبحوث التنمية الاجتماعية ومن هذه المؤشرات تم انتقاء ومؤشرا سميت المؤشرات (( النواة)) التي استعملت في تشكيل الدليل العام للت</w:t>
      </w:r>
      <w:r w:rsidR="0037769C">
        <w:rPr>
          <w:rFonts w:ascii="Simplified Arabic" w:hAnsi="Simplified Arabic" w:cs="Simplified Arabic" w:hint="cs"/>
          <w:sz w:val="28"/>
          <w:szCs w:val="28"/>
          <w:rtl/>
          <w:lang w:bidi="ar-IQ"/>
        </w:rPr>
        <w:t>نمية</w:t>
      </w:r>
      <w:r w:rsidR="00126C12">
        <w:rPr>
          <w:rFonts w:ascii="Simplified Arabic" w:hAnsi="Simplified Arabic" w:cs="Simplified Arabic" w:hint="cs"/>
          <w:sz w:val="28"/>
          <w:szCs w:val="28"/>
          <w:rtl/>
          <w:lang w:bidi="ar-IQ"/>
        </w:rPr>
        <w:t xml:space="preserve"> </w:t>
      </w:r>
    </w:p>
    <w:p w:rsidR="00126C12" w:rsidRDefault="00126C12"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و- دليل التنمية البشرية :- بعد اهتمام الاقتصاديين بتنمية الموارد البشرية فإن الاهتمام با</w:t>
      </w:r>
      <w:r w:rsidR="0037769C">
        <w:rPr>
          <w:rFonts w:ascii="Simplified Arabic" w:hAnsi="Simplified Arabic" w:cs="Simplified Arabic" w:hint="cs"/>
          <w:sz w:val="28"/>
          <w:szCs w:val="28"/>
          <w:rtl/>
          <w:lang w:bidi="ar-IQ"/>
        </w:rPr>
        <w:t>لتنمية البشرية يعود الى اقتصادي</w:t>
      </w:r>
      <w:r>
        <w:rPr>
          <w:rFonts w:ascii="Simplified Arabic" w:hAnsi="Simplified Arabic" w:cs="Simplified Arabic" w:hint="cs"/>
          <w:sz w:val="28"/>
          <w:szCs w:val="28"/>
          <w:rtl/>
          <w:lang w:bidi="ar-IQ"/>
        </w:rPr>
        <w:t xml:space="preserve"> التنمية ومعظ</w:t>
      </w:r>
      <w:r w:rsidR="0037769C">
        <w:rPr>
          <w:rFonts w:ascii="Simplified Arabic" w:hAnsi="Simplified Arabic" w:cs="Simplified Arabic" w:hint="cs"/>
          <w:sz w:val="28"/>
          <w:szCs w:val="28"/>
          <w:rtl/>
          <w:lang w:bidi="ar-IQ"/>
        </w:rPr>
        <w:t>م</w:t>
      </w:r>
      <w:r>
        <w:rPr>
          <w:rFonts w:ascii="Simplified Arabic" w:hAnsi="Simplified Arabic" w:cs="Simplified Arabic" w:hint="cs"/>
          <w:sz w:val="28"/>
          <w:szCs w:val="28"/>
          <w:rtl/>
          <w:lang w:bidi="ar-IQ"/>
        </w:rPr>
        <w:t xml:space="preserve">هم من الدول النامية ، ومنهم ايضاً اكاديميين من الغرب أو الشمال بدأ نفوذهم يتعاظم في منظمات الامم المتحدة مثل منظمة العمل الدولية وبرنامج الامم المتحدة الانمائي مقابل تيار مفكري صندوق النقد والبنك الدوليين الى الدرجة </w:t>
      </w:r>
      <w:r w:rsidR="009F7654">
        <w:rPr>
          <w:rFonts w:ascii="Simplified Arabic" w:hAnsi="Simplified Arabic" w:cs="Simplified Arabic" w:hint="cs"/>
          <w:sz w:val="28"/>
          <w:szCs w:val="28"/>
          <w:rtl/>
          <w:lang w:bidi="ar-IQ"/>
        </w:rPr>
        <w:t xml:space="preserve">التي دعت الاخيرين الى تبني مفاهيم التوزيع وتقليص الفقر والاهتمام بالحاجات الاساسية ايضاً . </w:t>
      </w:r>
    </w:p>
    <w:p w:rsidR="009F7654" w:rsidRDefault="009F7654"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ز- قصور الادلة الحركية :- لم تلق الادلة الحركية عدا دليل التنمية البشرية قبولا اجتماعيا حسناً ومع ذلك تكررت المحاولات لصياغة انماط جديدة منها . </w:t>
      </w:r>
    </w:p>
    <w:p w:rsidR="009F7654" w:rsidRDefault="009F7654"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والانتقادات الموجهة لها هي : </w:t>
      </w:r>
    </w:p>
    <w:p w:rsidR="009F7654" w:rsidRDefault="00772976"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أ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قلة الارشاد النظري ليحكم خيار المؤشرات وبالتالي فالتحكم هو الغالب . </w:t>
      </w:r>
    </w:p>
    <w:p w:rsidR="00A67C2D" w:rsidRDefault="00A67C2D"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ب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من الصعب ايجاد واجماع على الحاجات المطلوب اشباعها . </w:t>
      </w:r>
    </w:p>
    <w:p w:rsidR="00316EB1" w:rsidRDefault="00316EB1" w:rsidP="00384884">
      <w:pPr>
        <w:pStyle w:val="ListParagraph"/>
        <w:tabs>
          <w:tab w:val="left" w:pos="466"/>
          <w:tab w:val="left" w:pos="1742"/>
        </w:tabs>
        <w:ind w:left="630"/>
        <w:jc w:val="both"/>
        <w:rPr>
          <w:rFonts w:ascii="Simplified Arabic" w:hAnsi="Simplified Arabic" w:cs="Simplified Arabic"/>
          <w:sz w:val="28"/>
          <w:szCs w:val="28"/>
          <w:rtl/>
          <w:lang w:bidi="ar-IQ"/>
        </w:rPr>
      </w:pPr>
    </w:p>
    <w:p w:rsidR="00604B3C" w:rsidRDefault="00316EB1" w:rsidP="00384884">
      <w:pPr>
        <w:tabs>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ويمكن توضيح الجدول الاتي :</w:t>
      </w:r>
    </w:p>
    <w:p w:rsidR="00316EB1" w:rsidRDefault="00604B3C" w:rsidP="00384884">
      <w:pPr>
        <w:tabs>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جدول رقم </w:t>
      </w:r>
      <w:r>
        <w:rPr>
          <w:rFonts w:ascii="Simplified Arabic" w:hAnsi="Simplified Arabic" w:cs="Simplified Arabic"/>
          <w:b/>
          <w:bCs/>
          <w:sz w:val="28"/>
          <w:szCs w:val="28"/>
          <w:lang w:bidi="ar-IQ"/>
        </w:rPr>
        <w:t>)</w:t>
      </w:r>
      <w:r>
        <w:rPr>
          <w:rFonts w:ascii="Simplified Arabic" w:hAnsi="Simplified Arabic" w:cs="Simplified Arabic" w:hint="cs"/>
          <w:b/>
          <w:bCs/>
          <w:sz w:val="28"/>
          <w:szCs w:val="28"/>
          <w:rtl/>
          <w:lang w:bidi="ar-IQ"/>
        </w:rPr>
        <w:t xml:space="preserve"> </w:t>
      </w:r>
      <w:r>
        <w:rPr>
          <w:rFonts w:ascii="Simplified Arabic" w:hAnsi="Simplified Arabic" w:cs="Simplified Arabic"/>
          <w:b/>
          <w:bCs/>
          <w:sz w:val="28"/>
          <w:szCs w:val="28"/>
          <w:lang w:bidi="ar-IQ"/>
        </w:rPr>
        <w:t>1</w:t>
      </w:r>
      <w:r>
        <w:rPr>
          <w:rFonts w:ascii="Simplified Arabic" w:hAnsi="Simplified Arabic" w:cs="Simplified Arabic" w:hint="cs"/>
          <w:b/>
          <w:bCs/>
          <w:sz w:val="28"/>
          <w:szCs w:val="28"/>
          <w:rtl/>
          <w:lang w:bidi="ar-IQ"/>
        </w:rPr>
        <w:t xml:space="preserve"> </w:t>
      </w:r>
      <w:r>
        <w:rPr>
          <w:rFonts w:ascii="Simplified Arabic" w:hAnsi="Simplified Arabic" w:cs="Simplified Arabic"/>
          <w:b/>
          <w:bCs/>
          <w:sz w:val="28"/>
          <w:szCs w:val="28"/>
          <w:lang w:bidi="ar-IQ"/>
        </w:rPr>
        <w:t>(</w:t>
      </w:r>
      <w:r>
        <w:rPr>
          <w:rFonts w:ascii="Simplified Arabic" w:hAnsi="Simplified Arabic" w:cs="Simplified Arabic" w:hint="cs"/>
          <w:b/>
          <w:bCs/>
          <w:sz w:val="28"/>
          <w:szCs w:val="28"/>
          <w:rtl/>
          <w:lang w:bidi="ar-IQ"/>
        </w:rPr>
        <w:t xml:space="preserve"> م</w:t>
      </w:r>
      <w:r w:rsidR="00316EB1">
        <w:rPr>
          <w:rFonts w:ascii="Simplified Arabic" w:hAnsi="Simplified Arabic" w:cs="Simplified Arabic" w:hint="cs"/>
          <w:b/>
          <w:bCs/>
          <w:sz w:val="28"/>
          <w:szCs w:val="28"/>
          <w:rtl/>
          <w:lang w:bidi="ar-IQ"/>
        </w:rPr>
        <w:t>ؤشرات التنمية الشاملة</w:t>
      </w:r>
    </w:p>
    <w:tbl>
      <w:tblPr>
        <w:tblStyle w:val="TableGrid"/>
        <w:bidiVisual/>
        <w:tblW w:w="8904" w:type="dxa"/>
        <w:tblInd w:w="149" w:type="dxa"/>
        <w:tblLook w:val="04A0"/>
      </w:tblPr>
      <w:tblGrid>
        <w:gridCol w:w="2968"/>
        <w:gridCol w:w="2968"/>
        <w:gridCol w:w="2968"/>
      </w:tblGrid>
      <w:tr w:rsidR="00316EB1" w:rsidTr="00D0329C">
        <w:tc>
          <w:tcPr>
            <w:tcW w:w="2968" w:type="dxa"/>
          </w:tcPr>
          <w:p w:rsidR="00316EB1" w:rsidRDefault="00316EB1" w:rsidP="00384884">
            <w:pPr>
              <w:tabs>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المؤشرات الاقتصادية</w:t>
            </w:r>
          </w:p>
        </w:tc>
        <w:tc>
          <w:tcPr>
            <w:tcW w:w="2968" w:type="dxa"/>
          </w:tcPr>
          <w:p w:rsidR="00316EB1" w:rsidRDefault="00316EB1" w:rsidP="00384884">
            <w:pPr>
              <w:tabs>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المؤشرات الاجتماعية </w:t>
            </w:r>
          </w:p>
        </w:tc>
        <w:tc>
          <w:tcPr>
            <w:tcW w:w="2968" w:type="dxa"/>
          </w:tcPr>
          <w:p w:rsidR="00316EB1" w:rsidRDefault="00316EB1" w:rsidP="00384884">
            <w:pPr>
              <w:tabs>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المؤشرات البيئية</w:t>
            </w:r>
          </w:p>
        </w:tc>
      </w:tr>
      <w:tr w:rsidR="00316EB1" w:rsidTr="00D0329C">
        <w:tc>
          <w:tcPr>
            <w:tcW w:w="2968" w:type="dxa"/>
          </w:tcPr>
          <w:p w:rsidR="00316EB1" w:rsidRDefault="00316EB1" w:rsidP="00384884">
            <w:pPr>
              <w:pStyle w:val="ListParagraph"/>
              <w:numPr>
                <w:ilvl w:val="0"/>
                <w:numId w:val="8"/>
              </w:numPr>
              <w:tabs>
                <w:tab w:val="left" w:pos="459"/>
              </w:tabs>
              <w:ind w:left="175" w:hanging="43"/>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حصة الفرد من الناتج المحلي</w:t>
            </w:r>
          </w:p>
          <w:p w:rsidR="00316EB1" w:rsidRDefault="00316EB1" w:rsidP="00384884">
            <w:pPr>
              <w:pStyle w:val="ListParagraph"/>
              <w:numPr>
                <w:ilvl w:val="0"/>
                <w:numId w:val="8"/>
              </w:numPr>
              <w:tabs>
                <w:tab w:val="left" w:pos="459"/>
              </w:tabs>
              <w:ind w:left="175" w:hanging="43"/>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حصة الاستثمار الاجمالي من الناتج المحلي الاستثماري</w:t>
            </w:r>
          </w:p>
          <w:p w:rsidR="00316EB1" w:rsidRDefault="00316EB1" w:rsidP="00384884">
            <w:pPr>
              <w:pStyle w:val="ListParagraph"/>
              <w:numPr>
                <w:ilvl w:val="0"/>
                <w:numId w:val="8"/>
              </w:numPr>
              <w:tabs>
                <w:tab w:val="left" w:pos="459"/>
              </w:tabs>
              <w:ind w:left="175" w:hanging="43"/>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نسبة صادرات السلع والخدمات الى واردات السلع والخدمات</w:t>
            </w:r>
          </w:p>
          <w:p w:rsidR="00316EB1" w:rsidRDefault="00316EB1" w:rsidP="00384884">
            <w:pPr>
              <w:pStyle w:val="ListParagraph"/>
              <w:numPr>
                <w:ilvl w:val="0"/>
                <w:numId w:val="8"/>
              </w:numPr>
              <w:tabs>
                <w:tab w:val="left" w:pos="459"/>
              </w:tabs>
              <w:ind w:left="175" w:hanging="43"/>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حصة الفرد السنوية من استهلاك الطاقة</w:t>
            </w:r>
          </w:p>
          <w:p w:rsidR="00316EB1" w:rsidRDefault="00316EB1" w:rsidP="00384884">
            <w:pPr>
              <w:pStyle w:val="ListParagraph"/>
              <w:numPr>
                <w:ilvl w:val="0"/>
                <w:numId w:val="8"/>
              </w:numPr>
              <w:tabs>
                <w:tab w:val="left" w:pos="459"/>
              </w:tabs>
              <w:ind w:left="175" w:hanging="43"/>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رصيد الحسابات الجارية كنسبة مؤية من الناتج </w:t>
            </w:r>
            <w:r>
              <w:rPr>
                <w:rFonts w:ascii="Simplified Arabic" w:hAnsi="Simplified Arabic" w:cs="Simplified Arabic" w:hint="cs"/>
                <w:b/>
                <w:bCs/>
                <w:sz w:val="28"/>
                <w:szCs w:val="28"/>
                <w:rtl/>
                <w:lang w:bidi="ar-IQ"/>
              </w:rPr>
              <w:lastRenderedPageBreak/>
              <w:t xml:space="preserve">المحلي الاجمالي </w:t>
            </w:r>
          </w:p>
          <w:p w:rsidR="00316EB1" w:rsidRDefault="00316EB1" w:rsidP="00384884">
            <w:pPr>
              <w:pStyle w:val="ListParagraph"/>
              <w:numPr>
                <w:ilvl w:val="0"/>
                <w:numId w:val="8"/>
              </w:numPr>
              <w:tabs>
                <w:tab w:val="left" w:pos="459"/>
              </w:tabs>
              <w:ind w:left="175" w:hanging="43"/>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مجموعة المساعدات الانمائية الرسمية كنسبة م</w:t>
            </w:r>
            <w:r w:rsidR="0037769C">
              <w:rPr>
                <w:rFonts w:ascii="Simplified Arabic" w:hAnsi="Simplified Arabic" w:cs="Simplified Arabic" w:hint="cs"/>
                <w:b/>
                <w:bCs/>
                <w:sz w:val="28"/>
                <w:szCs w:val="28"/>
                <w:rtl/>
                <w:lang w:bidi="ar-IQ"/>
              </w:rPr>
              <w:t>ئوي</w:t>
            </w:r>
            <w:r>
              <w:rPr>
                <w:rFonts w:ascii="Simplified Arabic" w:hAnsi="Simplified Arabic" w:cs="Simplified Arabic" w:hint="cs"/>
                <w:b/>
                <w:bCs/>
                <w:sz w:val="28"/>
                <w:szCs w:val="28"/>
                <w:rtl/>
                <w:lang w:bidi="ar-IQ"/>
              </w:rPr>
              <w:t>ة من الناتج القومي الاجمالي</w:t>
            </w:r>
          </w:p>
          <w:p w:rsidR="00316EB1" w:rsidRPr="002C12CE" w:rsidRDefault="00316EB1" w:rsidP="00384884">
            <w:pPr>
              <w:pStyle w:val="ListParagraph"/>
              <w:numPr>
                <w:ilvl w:val="0"/>
                <w:numId w:val="8"/>
              </w:numPr>
              <w:tabs>
                <w:tab w:val="left" w:pos="459"/>
              </w:tabs>
              <w:ind w:left="175" w:hanging="43"/>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الديون الناتج المحلي الاجمالي</w:t>
            </w:r>
          </w:p>
        </w:tc>
        <w:tc>
          <w:tcPr>
            <w:tcW w:w="2968" w:type="dxa"/>
          </w:tcPr>
          <w:p w:rsidR="00316EB1" w:rsidRDefault="0037769C"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lastRenderedPageBreak/>
              <w:t>معدل البطالة</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معدل النمو</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معدل البالغين الذين لهم المام بالقراءة والكتابة </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نسبة الالتحاق بالمدارس الثانوية</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مؤشر الفقر البشري</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السكان الذي يعيشون تحت خط الفقر </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متوسط العمر المتوقع عند الولادة </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lastRenderedPageBreak/>
              <w:t>السكان الذين لا</w:t>
            </w:r>
            <w:r w:rsidR="0037769C">
              <w:rPr>
                <w:rFonts w:ascii="Simplified Arabic" w:hAnsi="Simplified Arabic" w:cs="Simplified Arabic" w:hint="cs"/>
                <w:b/>
                <w:bCs/>
                <w:sz w:val="28"/>
                <w:szCs w:val="28"/>
                <w:rtl/>
                <w:lang w:bidi="ar-IQ"/>
              </w:rPr>
              <w:t xml:space="preserve"> سبيل لوصولهم الى المياه المأمونة</w:t>
            </w:r>
            <w:r>
              <w:rPr>
                <w:rFonts w:ascii="Simplified Arabic" w:hAnsi="Simplified Arabic" w:cs="Simplified Arabic" w:hint="cs"/>
                <w:b/>
                <w:bCs/>
                <w:sz w:val="28"/>
                <w:szCs w:val="28"/>
                <w:rtl/>
                <w:lang w:bidi="ar-IQ"/>
              </w:rPr>
              <w:t xml:space="preserve"> </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السكان الذين لا</w:t>
            </w:r>
            <w:r w:rsidR="00AB2D01">
              <w:rPr>
                <w:rFonts w:ascii="Simplified Arabic" w:hAnsi="Simplified Arabic" w:cs="Simplified Arabic" w:hint="cs"/>
                <w:b/>
                <w:bCs/>
                <w:sz w:val="28"/>
                <w:szCs w:val="28"/>
                <w:rtl/>
                <w:lang w:bidi="ar-IQ"/>
              </w:rPr>
              <w:t xml:space="preserve"> </w:t>
            </w:r>
            <w:r>
              <w:rPr>
                <w:rFonts w:ascii="Simplified Arabic" w:hAnsi="Simplified Arabic" w:cs="Simplified Arabic" w:hint="cs"/>
                <w:b/>
                <w:bCs/>
                <w:sz w:val="28"/>
                <w:szCs w:val="28"/>
                <w:rtl/>
                <w:lang w:bidi="ar-IQ"/>
              </w:rPr>
              <w:t>تتوفر لديهم امكانية الانتفاع بالخدمات الصحي</w:t>
            </w:r>
            <w:r w:rsidR="00AB2D01">
              <w:rPr>
                <w:rFonts w:ascii="Simplified Arabic" w:hAnsi="Simplified Arabic" w:cs="Simplified Arabic" w:hint="cs"/>
                <w:b/>
                <w:bCs/>
                <w:sz w:val="28"/>
                <w:szCs w:val="28"/>
                <w:rtl/>
                <w:lang w:bidi="ar-IQ"/>
              </w:rPr>
              <w:t>ة</w:t>
            </w:r>
          </w:p>
          <w:p w:rsidR="00316EB1" w:rsidRPr="004350F4" w:rsidRDefault="00316EB1" w:rsidP="00384884">
            <w:pPr>
              <w:pStyle w:val="ListParagraph"/>
              <w:numPr>
                <w:ilvl w:val="0"/>
                <w:numId w:val="8"/>
              </w:numPr>
              <w:tabs>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نسبة السكان في المناطق الحضرية</w:t>
            </w:r>
          </w:p>
        </w:tc>
        <w:tc>
          <w:tcPr>
            <w:tcW w:w="2968" w:type="dxa"/>
          </w:tcPr>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lastRenderedPageBreak/>
              <w:t>الموارد المتجددة</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السكان</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استعمال المياه</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استعمال الاسمدة </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نصيب الفرد من الاراضي الزراعية</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نصيب الفرد من اراضي المحاصيل الدائمة </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نسبه التصحر </w:t>
            </w:r>
          </w:p>
          <w:p w:rsidR="00316EB1" w:rsidRDefault="00316EB1" w:rsidP="00384884">
            <w:pPr>
              <w:pStyle w:val="ListParagraph"/>
              <w:numPr>
                <w:ilvl w:val="0"/>
                <w:numId w:val="8"/>
              </w:numPr>
              <w:tabs>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مساحات الغابات</w:t>
            </w:r>
          </w:p>
          <w:p w:rsidR="00316EB1" w:rsidRDefault="00316EB1" w:rsidP="00384884">
            <w:pPr>
              <w:tabs>
                <w:tab w:val="left" w:pos="1742"/>
              </w:tabs>
              <w:jc w:val="both"/>
              <w:rPr>
                <w:rFonts w:ascii="Simplified Arabic" w:hAnsi="Simplified Arabic" w:cs="Simplified Arabic"/>
                <w:b/>
                <w:bCs/>
                <w:sz w:val="28"/>
                <w:szCs w:val="28"/>
                <w:rtl/>
                <w:lang w:bidi="ar-IQ"/>
              </w:rPr>
            </w:pPr>
          </w:p>
          <w:p w:rsidR="00316EB1" w:rsidRPr="00E06698" w:rsidRDefault="00316EB1" w:rsidP="00384884">
            <w:pPr>
              <w:tabs>
                <w:tab w:val="left" w:pos="1742"/>
              </w:tabs>
              <w:jc w:val="both"/>
              <w:rPr>
                <w:rFonts w:ascii="Simplified Arabic" w:hAnsi="Simplified Arabic" w:cs="Simplified Arabic"/>
                <w:b/>
                <w:bCs/>
                <w:sz w:val="28"/>
                <w:szCs w:val="28"/>
                <w:rtl/>
                <w:lang w:bidi="ar-IQ"/>
              </w:rPr>
            </w:pPr>
          </w:p>
        </w:tc>
      </w:tr>
    </w:tbl>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4A63DF" w:rsidRDefault="004A63DF"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6A1033" w:rsidRDefault="006A1033"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4A63DF" w:rsidRDefault="004A63DF"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2D31C6" w:rsidRDefault="002D31C6" w:rsidP="00384884">
      <w:pPr>
        <w:pStyle w:val="ListParagraph"/>
        <w:tabs>
          <w:tab w:val="left" w:pos="466"/>
          <w:tab w:val="left" w:pos="1742"/>
        </w:tabs>
        <w:ind w:left="630"/>
        <w:jc w:val="both"/>
        <w:rPr>
          <w:rFonts w:ascii="Simplified Arabic" w:hAnsi="Simplified Arabic" w:cs="Simplified Arabic"/>
          <w:b/>
          <w:bCs/>
          <w:sz w:val="28"/>
          <w:szCs w:val="28"/>
          <w:rtl/>
          <w:lang w:bidi="ar-IQ"/>
        </w:rPr>
      </w:pPr>
    </w:p>
    <w:p w:rsidR="00D01598" w:rsidRPr="009F3F22" w:rsidRDefault="00D01598" w:rsidP="00384884">
      <w:pPr>
        <w:tabs>
          <w:tab w:val="left" w:pos="466"/>
          <w:tab w:val="left" w:pos="1742"/>
        </w:tabs>
        <w:jc w:val="both"/>
        <w:rPr>
          <w:rFonts w:ascii="Simplified Arabic" w:hAnsi="Simplified Arabic" w:cs="Simplified Arabic"/>
          <w:b/>
          <w:bCs/>
          <w:sz w:val="28"/>
          <w:szCs w:val="28"/>
          <w:rtl/>
          <w:lang w:bidi="ar-IQ"/>
        </w:rPr>
      </w:pPr>
      <w:r w:rsidRPr="009F3F22">
        <w:rPr>
          <w:rFonts w:ascii="Simplified Arabic" w:hAnsi="Simplified Arabic" w:cs="Simplified Arabic" w:hint="cs"/>
          <w:b/>
          <w:bCs/>
          <w:sz w:val="28"/>
          <w:szCs w:val="28"/>
          <w:rtl/>
          <w:lang w:bidi="ar-IQ"/>
        </w:rPr>
        <w:t>المعايير الدولية لديوان الرقابة المالية</w:t>
      </w:r>
      <w:r w:rsidR="00155A27">
        <w:rPr>
          <w:rFonts w:ascii="Simplified Arabic" w:hAnsi="Simplified Arabic" w:cs="Simplified Arabic" w:hint="cs"/>
          <w:b/>
          <w:bCs/>
          <w:sz w:val="28"/>
          <w:szCs w:val="28"/>
          <w:rtl/>
          <w:lang w:bidi="ar-IQ"/>
        </w:rPr>
        <w:t>(ديوان الرقابة المالية)</w:t>
      </w:r>
    </w:p>
    <w:p w:rsidR="00D01598" w:rsidRPr="009F3F22" w:rsidRDefault="00D01598" w:rsidP="00384884">
      <w:pPr>
        <w:tabs>
          <w:tab w:val="left" w:pos="466"/>
          <w:tab w:val="left" w:pos="1742"/>
        </w:tabs>
        <w:jc w:val="both"/>
        <w:rPr>
          <w:rFonts w:ascii="Simplified Arabic" w:hAnsi="Simplified Arabic" w:cs="Simplified Arabic"/>
          <w:b/>
          <w:bCs/>
          <w:sz w:val="28"/>
          <w:szCs w:val="28"/>
          <w:rtl/>
          <w:lang w:bidi="ar-IQ"/>
        </w:rPr>
      </w:pPr>
      <w:r w:rsidRPr="009F3F22">
        <w:rPr>
          <w:rFonts w:ascii="Simplified Arabic" w:hAnsi="Simplified Arabic" w:cs="Simplified Arabic" w:hint="cs"/>
          <w:b/>
          <w:bCs/>
          <w:sz w:val="28"/>
          <w:szCs w:val="28"/>
          <w:rtl/>
          <w:lang w:bidi="ar-IQ"/>
        </w:rPr>
        <w:t xml:space="preserve">معايير ( </w:t>
      </w:r>
      <w:r w:rsidRPr="009F3F22">
        <w:rPr>
          <w:rFonts w:ascii="Simplified Arabic" w:hAnsi="Simplified Arabic" w:cs="Simplified Arabic"/>
          <w:b/>
          <w:bCs/>
          <w:sz w:val="28"/>
          <w:szCs w:val="28"/>
          <w:lang w:bidi="ar-IQ"/>
        </w:rPr>
        <w:t xml:space="preserve"> ISSAI100</w:t>
      </w:r>
      <w:r w:rsidRPr="009F3F22">
        <w:rPr>
          <w:rFonts w:ascii="Simplified Arabic" w:hAnsi="Simplified Arabic" w:cs="Simplified Arabic" w:hint="cs"/>
          <w:b/>
          <w:bCs/>
          <w:sz w:val="28"/>
          <w:szCs w:val="28"/>
          <w:rtl/>
          <w:lang w:bidi="ar-IQ"/>
        </w:rPr>
        <w:t>) ( المبادئ الاساسية لرقابة القطاع العام )</w:t>
      </w:r>
    </w:p>
    <w:p w:rsidR="00D01598" w:rsidRDefault="00D01598" w:rsidP="00384884">
      <w:pPr>
        <w:pStyle w:val="ListParagraph"/>
        <w:numPr>
          <w:ilvl w:val="0"/>
          <w:numId w:val="15"/>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رقابة القطاع العام واهدافها : يمكن وصف رقابة القطاع العام بعملية منهجية من الحصول على الادلة وتقييمها بصورة موضوعية لتحديد ما اذا كانت المعلومات أو الظروف الفعلية تتماشى مع المعايير المقررة وتعتبر رقابة القطاع العام الضرورية من حيث انها تزود الهيئات التشريعية و الاشرافية والمسؤولين عن الحكومة والجمهور  بمعلومات وتقييمات مستقلة وموضوعية بخصوص ادارة السياسات أو البرامج او العمليات الحكومية وادائها </w:t>
      </w:r>
    </w:p>
    <w:p w:rsidR="00D01598" w:rsidRDefault="00D01598" w:rsidP="00384884">
      <w:pPr>
        <w:tabs>
          <w:tab w:val="left" w:pos="466"/>
          <w:tab w:val="left" w:pos="1742"/>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غير  ان جميع عمليات رقابة القطاع العام تسهم في الحوكمة الرشيدة من خلال ما يلي :- </w:t>
      </w:r>
    </w:p>
    <w:p w:rsidR="00D01598" w:rsidRDefault="00D01598" w:rsidP="00384884">
      <w:pPr>
        <w:pStyle w:val="ListParagraph"/>
        <w:numPr>
          <w:ilvl w:val="0"/>
          <w:numId w:val="16"/>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تزويد المستخدمين المستهدفين بمعلومات </w:t>
      </w:r>
    </w:p>
    <w:p w:rsidR="00D01598" w:rsidRDefault="00D01598" w:rsidP="00384884">
      <w:pPr>
        <w:pStyle w:val="ListParagraph"/>
        <w:numPr>
          <w:ilvl w:val="0"/>
          <w:numId w:val="16"/>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تقرير المساءلة والشفافية وتشجيع التحسين المستمر والثقة المستدامة </w:t>
      </w:r>
    </w:p>
    <w:p w:rsidR="00D01598" w:rsidRDefault="00D01598" w:rsidP="00384884">
      <w:pPr>
        <w:pStyle w:val="ListParagraph"/>
        <w:tabs>
          <w:tab w:val="left" w:pos="466"/>
          <w:tab w:val="left" w:pos="1742"/>
        </w:tabs>
        <w:ind w:left="324"/>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ج-تعزيز فعالية الهيئات التي تمارس الرقابة العامة والوظائف التصحيحية على الحكومة </w:t>
      </w:r>
    </w:p>
    <w:p w:rsidR="00D01598" w:rsidRDefault="00D01598" w:rsidP="00384884">
      <w:pPr>
        <w:pStyle w:val="ListParagraph"/>
        <w:tabs>
          <w:tab w:val="left" w:pos="466"/>
          <w:tab w:val="left" w:pos="1742"/>
        </w:tabs>
        <w:ind w:left="324"/>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د </w:t>
      </w:r>
      <w:r>
        <w:rPr>
          <w:rFonts w:ascii="Simplified Arabic" w:hAnsi="Simplified Arabic" w:cs="Simplified Arabic"/>
          <w:sz w:val="28"/>
          <w:szCs w:val="28"/>
          <w:lang w:bidi="ar-IQ"/>
        </w:rPr>
        <w:t>-</w:t>
      </w:r>
      <w:r>
        <w:rPr>
          <w:rFonts w:ascii="Simplified Arabic" w:hAnsi="Simplified Arabic" w:cs="Simplified Arabic" w:hint="cs"/>
          <w:sz w:val="28"/>
          <w:szCs w:val="28"/>
          <w:rtl/>
          <w:lang w:bidi="ar-IQ"/>
        </w:rPr>
        <w:t xml:space="preserve">   ايجاد الحوافز للتغيير بتوفير المعرفة والتحليل الشامل والتوصيات المدروسة للتحسين     </w:t>
      </w:r>
    </w:p>
    <w:p w:rsidR="00D01598" w:rsidRPr="001161B7" w:rsidRDefault="00D01598" w:rsidP="00384884">
      <w:p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sz w:val="28"/>
          <w:szCs w:val="28"/>
          <w:lang w:bidi="ar-IQ"/>
        </w:rPr>
        <w:t>2</w:t>
      </w:r>
      <w:r>
        <w:rPr>
          <w:rFonts w:ascii="Simplified Arabic" w:hAnsi="Simplified Arabic" w:cs="Simplified Arabic" w:hint="cs"/>
          <w:sz w:val="28"/>
          <w:szCs w:val="28"/>
          <w:rtl/>
          <w:lang w:bidi="ar-IQ"/>
        </w:rPr>
        <w:t xml:space="preserve"> </w:t>
      </w:r>
      <w:r>
        <w:rPr>
          <w:rFonts w:ascii="Simplified Arabic" w:hAnsi="Simplified Arabic" w:cs="Simplified Arabic"/>
          <w:sz w:val="28"/>
          <w:szCs w:val="28"/>
          <w:lang w:bidi="ar-IQ"/>
        </w:rPr>
        <w:t>–</w:t>
      </w:r>
      <w:r>
        <w:rPr>
          <w:rFonts w:ascii="Simplified Arabic" w:hAnsi="Simplified Arabic" w:cs="Simplified Arabic" w:hint="cs"/>
          <w:sz w:val="28"/>
          <w:szCs w:val="28"/>
          <w:rtl/>
          <w:lang w:bidi="ar-IQ"/>
        </w:rPr>
        <w:t xml:space="preserve"> أنواع رقابة القطاع العام                                                                                                                                                                                                           </w:t>
      </w:r>
    </w:p>
    <w:p w:rsidR="00D01598" w:rsidRDefault="00D01598" w:rsidP="00384884">
      <w:pPr>
        <w:pStyle w:val="ListParagraph"/>
        <w:numPr>
          <w:ilvl w:val="0"/>
          <w:numId w:val="17"/>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الرقابة المالية ، ب- رقابة الاداء ، ج- رقابة الالتزام </w:t>
      </w:r>
    </w:p>
    <w:p w:rsidR="00D01598" w:rsidRDefault="00D01598" w:rsidP="00384884">
      <w:pPr>
        <w:pStyle w:val="ListParagraph"/>
        <w:numPr>
          <w:ilvl w:val="0"/>
          <w:numId w:val="18"/>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الرقابة المالية :- تركز على تحديد ما اذا كانت المعلومات المالية للهيئة معبرا عنها وفقاً لاطار اعداد التقارير والاطار التنظيمي المعمول بها . </w:t>
      </w:r>
    </w:p>
    <w:p w:rsidR="00D01598" w:rsidRDefault="00D01598" w:rsidP="00384884">
      <w:pPr>
        <w:pStyle w:val="ListParagraph"/>
        <w:numPr>
          <w:ilvl w:val="0"/>
          <w:numId w:val="18"/>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رقابة الاداء :- تركز ما اذا كانت التدخلات والبرامج والمؤسسات تعمل وفقا لمبادئ الاقتصاد والكفاءة والفعالية </w:t>
      </w:r>
    </w:p>
    <w:p w:rsidR="00D01598" w:rsidRDefault="00D01598" w:rsidP="00384884">
      <w:pPr>
        <w:tabs>
          <w:tab w:val="left" w:pos="466"/>
          <w:tab w:val="left" w:pos="1742"/>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ج-رقابة الالتزام :- تركز على ما اذا كان موضوعا معين ملتزما بالمرجعيات المحددة كمعايير ، وتعني رقابة الالتزام بتنظيم ما اذا كانت الانشطة والمعاملات المالية والمعلومات ملتزمة من جميع الجوانب ذات الاهمية بالمرجعيات التي تحكم الهيئة الخاضعة للرقابة . </w:t>
      </w:r>
    </w:p>
    <w:p w:rsidR="00D01598" w:rsidRPr="00AD65F8" w:rsidRDefault="00D01598" w:rsidP="00384884">
      <w:pPr>
        <w:pStyle w:val="ListParagraph"/>
        <w:numPr>
          <w:ilvl w:val="0"/>
          <w:numId w:val="36"/>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sz w:val="28"/>
          <w:szCs w:val="28"/>
          <w:lang w:bidi="ar-IQ"/>
        </w:rPr>
        <w:t>-</w:t>
      </w:r>
      <w:r w:rsidRPr="00AD65F8">
        <w:rPr>
          <w:rFonts w:ascii="Simplified Arabic" w:hAnsi="Simplified Arabic" w:cs="Simplified Arabic" w:hint="cs"/>
          <w:sz w:val="28"/>
          <w:szCs w:val="28"/>
          <w:rtl/>
          <w:lang w:bidi="ar-IQ"/>
        </w:rPr>
        <w:t xml:space="preserve">عناصر رقابة القطاع العام :- </w:t>
      </w:r>
    </w:p>
    <w:p w:rsidR="00D01598" w:rsidRDefault="00D01598" w:rsidP="00384884">
      <w:pPr>
        <w:pStyle w:val="ListParagraph"/>
        <w:numPr>
          <w:ilvl w:val="0"/>
          <w:numId w:val="19"/>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المدقق : يؤدي رئيس الجهاز الاعلى للرقابة المالية والمحاسبة والاشخاص المفوضين مهمة اجراء الرقابة في القطاع العام </w:t>
      </w:r>
    </w:p>
    <w:p w:rsidR="00D01598" w:rsidRDefault="00D01598" w:rsidP="00384884">
      <w:pPr>
        <w:pStyle w:val="ListParagraph"/>
        <w:numPr>
          <w:ilvl w:val="0"/>
          <w:numId w:val="19"/>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الطرف المسؤول : تحدد المسؤوليات المهمة في رقابة القطاع العام بترتيب دستوري او تشريعي وتكون الاطراف المعنية مسؤولة عن معلومات موضوع الرقابة </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 xml:space="preserve">ج-المستخدمون المستهدفون : وهم الافراد او المؤسسات أو فئاتها التي يعد المدقق تقرير الرقابة لها. </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4-الثقة والتأكيد في رقابة القطاع العام: يرغب المستخدمون المستهدفون في الوثوق بمدى امكانية الاعتماد على المعلومات التي يستخدمونها كأساس لاتخاذ القرارات استنادا الى ادله كافية ومناسبة.</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5-مبادئ رقابة القطاع العام :</w:t>
      </w:r>
    </w:p>
    <w:p w:rsidR="00D01598" w:rsidRDefault="00D01598" w:rsidP="00384884">
      <w:pPr>
        <w:pStyle w:val="ListParagraph"/>
        <w:numPr>
          <w:ilvl w:val="0"/>
          <w:numId w:val="20"/>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اخلاقيات المهنة والاستقلالية: يجب ان تتجسد المبادئ  العليا للرقابة في السلوك المهني للمدقق ، ويجب ان يكون لدى الاجهزة العليا للرقابة المالية والمحاسبة سياسات </w:t>
      </w:r>
      <w:r w:rsidRPr="00E0443A">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تتناول متطلبات اخلاقيات المهنة وتؤكد على ضرورة التزام جميع المدققين لها.</w:t>
      </w:r>
    </w:p>
    <w:p w:rsidR="00D01598" w:rsidRDefault="00D01598" w:rsidP="00384884">
      <w:pPr>
        <w:pStyle w:val="ListParagraph"/>
        <w:numPr>
          <w:ilvl w:val="0"/>
          <w:numId w:val="20"/>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رقابة الجودة: يجب ان تلتزم سياسة رقابة الجودة واجراءاتها لدى الجهاز الاعلى للرقابة المالية والمحاسبية بالمعايير المهنية بغيه ضمان اجراء عمليات الرقابة على مستوى عال دائما.</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ج-ادارة فريق الرقابة ومهاراته: يجب ان تمتلك الافراد في فريق الرقابة مجتمعين المعرفة والمهارات والخبرة اللازمة لا تمام الرقابة بنجاح.</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د-مخاطر الرقابة: مخاطر الرقابة هي الخطر المتمثل في أن يكون تقرير الرقابة غير ملائم ، وينفذ  المدقق اجراءات للحد من مخاطر الوصول الى استنتاجات غير ملائمة.</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هـ -الاهمية النسبية : تعتبر الاهمية  النسبية مسألة  تقدير مهني تعتمد على تفسير المدقق لحاجات المستخدمين وقد يتعلق هذا التقدير ببند مفرد او مجموعة من البنود معا وغالبا ما ينظر في الاهمية النسبة من حيث القيمة.</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و-التوثيق :يجب ان تتضمن وثائق الرقابة استراتيجية للرقابة وخطة للرقابة ، ويجب ان تسجل الاجراءات المنفذة  والادلة التي تم الحصول عليها وان تدعم النتائج المبينة للرقابة.</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ز-التواصل: من الضروري ابقاء الهيئة الخاصة للرقابة على اطلاع على جميع المسائل المتعلقة بالرقابة ، وذلك امر مهم لتطوير علاقة عمل بناءة ويجب ان يتضمن التواصل الحصول على المعلومات  المتعلقة بالرقابة وتزويد الادارة والمسؤولين عن الحكومة بالملاحظات والنتائج في الاوقات المناسبة طول المهمة.</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ح- يجب على المدققين اجراء تعميم للمخاطر او تحليل المشاكل ومراجعتها عند اللزوم استجابة للنتائج الرقابة : تختلف طبيعة المخاطر المحددة  وفقا لهدف الرقابة وعلى المدقق مراعاه وتقيم </w:t>
      </w:r>
      <w:r>
        <w:rPr>
          <w:rFonts w:ascii="Simplified Arabic" w:hAnsi="Simplified Arabic" w:cs="Simplified Arabic" w:hint="cs"/>
          <w:sz w:val="28"/>
          <w:szCs w:val="28"/>
          <w:rtl/>
          <w:lang w:bidi="ar-IQ"/>
        </w:rPr>
        <w:lastRenderedPageBreak/>
        <w:t>مخاطر الانواع المختلفة من اوجه القصور او الانحرافات او البيانات الخاطئة التي قد تحدث فيما يتعلق بموضوع الرقابة.</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ط-يجب على المدققين التخطيط لعملهم لضمان تنفيذ الرقابة بفعالية وكفاءة يتضمن التخطيط لرقابه معينة جوانب استراتيجية وتشغيلية.</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 اعداد التقارير والمتابعة :</w:t>
      </w:r>
    </w:p>
    <w:p w:rsidR="00D01598" w:rsidRDefault="00D01598" w:rsidP="00384884">
      <w:pPr>
        <w:pStyle w:val="ListParagraph"/>
        <w:tabs>
          <w:tab w:val="left" w:pos="466"/>
          <w:tab w:val="left" w:pos="1742"/>
        </w:tabs>
        <w:ind w:left="183"/>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ك-الرأي : اما متحفظا او مخالفا او عدم ابداء الرأي.</w:t>
      </w:r>
    </w:p>
    <w:p w:rsidR="00D01598" w:rsidRDefault="00D01598" w:rsidP="00384884">
      <w:pPr>
        <w:pStyle w:val="ListParagraph"/>
        <w:tabs>
          <w:tab w:val="left" w:pos="466"/>
          <w:tab w:val="left" w:pos="1742"/>
        </w:tabs>
        <w:ind w:left="-101"/>
        <w:jc w:val="both"/>
        <w:rPr>
          <w:rFonts w:ascii="Simplified Arabic" w:hAnsi="Simplified Arabic" w:cs="Simplified Arabic"/>
          <w:sz w:val="28"/>
          <w:szCs w:val="28"/>
          <w:rtl/>
          <w:lang w:bidi="ar-IQ"/>
        </w:rPr>
      </w:pPr>
    </w:p>
    <w:p w:rsidR="00D01598" w:rsidRPr="0036749F" w:rsidRDefault="00D01598" w:rsidP="00384884">
      <w:pPr>
        <w:pStyle w:val="ListParagraph"/>
        <w:tabs>
          <w:tab w:val="left" w:pos="466"/>
          <w:tab w:val="left" w:pos="1742"/>
        </w:tabs>
        <w:ind w:left="-101"/>
        <w:jc w:val="both"/>
        <w:rPr>
          <w:rFonts w:ascii="Simplified Arabic" w:hAnsi="Simplified Arabic" w:cs="Simplified Arabic"/>
          <w:b/>
          <w:bCs/>
          <w:sz w:val="28"/>
          <w:szCs w:val="28"/>
          <w:rtl/>
          <w:lang w:bidi="ar-IQ"/>
        </w:rPr>
      </w:pPr>
      <w:r w:rsidRPr="0036749F">
        <w:rPr>
          <w:rFonts w:ascii="Simplified Arabic" w:hAnsi="Simplified Arabic" w:cs="Simplified Arabic" w:hint="cs"/>
          <w:b/>
          <w:bCs/>
          <w:sz w:val="28"/>
          <w:szCs w:val="28"/>
          <w:rtl/>
          <w:lang w:bidi="ar-IQ"/>
        </w:rPr>
        <w:t>المعيار 200 المبادئ الاساسية للرقابة المالية</w:t>
      </w:r>
      <w:r w:rsidR="002574B3">
        <w:rPr>
          <w:rFonts w:ascii="Simplified Arabic" w:hAnsi="Simplified Arabic" w:cs="Simplified Arabic" w:hint="cs"/>
          <w:b/>
          <w:bCs/>
          <w:sz w:val="28"/>
          <w:szCs w:val="28"/>
          <w:rtl/>
          <w:lang w:bidi="ar-IQ"/>
        </w:rPr>
        <w:t>(وديع , محمد عدنان )</w:t>
      </w:r>
    </w:p>
    <w:p w:rsidR="00D01598" w:rsidRPr="0036749F" w:rsidRDefault="00D01598" w:rsidP="00384884">
      <w:pPr>
        <w:pStyle w:val="ListParagraph"/>
        <w:numPr>
          <w:ilvl w:val="0"/>
          <w:numId w:val="21"/>
        </w:numPr>
        <w:tabs>
          <w:tab w:val="left" w:pos="466"/>
          <w:tab w:val="left" w:pos="1742"/>
        </w:tabs>
        <w:ind w:left="41" w:firstLine="0"/>
        <w:jc w:val="both"/>
        <w:rPr>
          <w:rFonts w:ascii="Simplified Arabic" w:hAnsi="Simplified Arabic" w:cs="Simplified Arabic"/>
          <w:b/>
          <w:bCs/>
          <w:sz w:val="28"/>
          <w:szCs w:val="28"/>
          <w:rtl/>
          <w:lang w:bidi="ar-IQ"/>
        </w:rPr>
      </w:pPr>
      <w:r w:rsidRPr="0036749F">
        <w:rPr>
          <w:rFonts w:ascii="Simplified Arabic" w:hAnsi="Simplified Arabic" w:cs="Simplified Arabic" w:hint="cs"/>
          <w:b/>
          <w:bCs/>
          <w:sz w:val="28"/>
          <w:szCs w:val="28"/>
          <w:rtl/>
          <w:lang w:bidi="ar-IQ"/>
        </w:rPr>
        <w:t>يستند المعيار (200) على الاهداف التالية:</w:t>
      </w:r>
    </w:p>
    <w:p w:rsidR="00D01598" w:rsidRPr="00F96D19" w:rsidRDefault="00D01598" w:rsidP="00384884">
      <w:pPr>
        <w:pStyle w:val="ListParagraph"/>
        <w:numPr>
          <w:ilvl w:val="0"/>
          <w:numId w:val="22"/>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الحصول على تأكيد معقول حول ما اذا كانت البيانات المالية خالية من بيانات خاطئة سواء بسبب الاحتيال او الخطأ مما يمكن من التعبير عن رأي حول ما ادا كانت البيانات المالية معدة من جميع جوانبها دات الأهمية النسبية وفقا للاطار المعول به لأعداد التقارير المالية </w:t>
      </w:r>
      <w:r w:rsidRPr="00F96D19">
        <w:rPr>
          <w:rFonts w:ascii="Simplified Arabic" w:hAnsi="Simplified Arabic" w:cs="Simplified Arabic" w:hint="cs"/>
          <w:sz w:val="28"/>
          <w:szCs w:val="28"/>
          <w:rtl/>
          <w:lang w:bidi="ar-IQ"/>
        </w:rPr>
        <w:t xml:space="preserve">  </w:t>
      </w:r>
    </w:p>
    <w:p w:rsidR="00D01598" w:rsidRDefault="00D01598" w:rsidP="00384884">
      <w:pPr>
        <w:pStyle w:val="ListParagraph"/>
        <w:numPr>
          <w:ilvl w:val="0"/>
          <w:numId w:val="22"/>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اعداد التقارير عن البيانات المالية وبيان نتائج الرقابة وفقا للنتائج التي يتوصل اليها المدقق.</w:t>
      </w:r>
    </w:p>
    <w:p w:rsidR="00D01598" w:rsidRDefault="00D01598" w:rsidP="00384884">
      <w:pPr>
        <w:tabs>
          <w:tab w:val="left" w:pos="466"/>
          <w:tab w:val="left" w:pos="1742"/>
        </w:tabs>
        <w:ind w:left="259"/>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ج-الشروط الاساسية للرقابة على البيانات المالية وفقا للمعايير الدولية للأجهزة العليا للرقابة المالية والمحاسبية.</w:t>
      </w:r>
    </w:p>
    <w:p w:rsidR="00D01598" w:rsidRDefault="00D01598" w:rsidP="00384884">
      <w:pPr>
        <w:pStyle w:val="ListParagraph"/>
        <w:numPr>
          <w:ilvl w:val="0"/>
          <w:numId w:val="23"/>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يعتبر الاطار المستخدم في اعداد التقارير المالية مقبولا من طرف المدقق</w:t>
      </w:r>
    </w:p>
    <w:p w:rsidR="00D01598" w:rsidRDefault="00D01598" w:rsidP="00384884">
      <w:pPr>
        <w:pStyle w:val="ListParagraph"/>
        <w:numPr>
          <w:ilvl w:val="0"/>
          <w:numId w:val="23"/>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تقرأ ادارة الهيئة بمسؤولياتها وتهتم لأعداد البيانات المالية وقت للاطار المعمول به لأعداد التقارير المالية.</w:t>
      </w:r>
    </w:p>
    <w:p w:rsidR="00D01598" w:rsidRDefault="00D01598" w:rsidP="00384884">
      <w:pPr>
        <w:pStyle w:val="ListParagraph"/>
        <w:numPr>
          <w:ilvl w:val="0"/>
          <w:numId w:val="23"/>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تتكون المجموعة الكاملة من البيانات المالية لهيئة من هيئات القطاع المعد وفقا لاطار اعداد التقارير المالية في القطاع العام.</w:t>
      </w:r>
    </w:p>
    <w:p w:rsidR="00D01598" w:rsidRDefault="00D01598" w:rsidP="00384884">
      <w:pPr>
        <w:pStyle w:val="ListParagraph"/>
        <w:numPr>
          <w:ilvl w:val="0"/>
          <w:numId w:val="23"/>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تعرض الاطر المقبولة لاعداد التقارير المالية في العادة بعض السمات التي تصنف ان تكون جميع المعلومات الواردة في البيانات المالية ذات قيمة للمستخدمين المستهدفين كما يلي :</w:t>
      </w:r>
    </w:p>
    <w:p w:rsidR="00D01598" w:rsidRPr="000A64C4" w:rsidRDefault="00D01598" w:rsidP="00384884">
      <w:pPr>
        <w:pStyle w:val="ListParagraph"/>
        <w:tabs>
          <w:tab w:val="left" w:pos="466"/>
          <w:tab w:val="left" w:pos="1742"/>
        </w:tabs>
        <w:ind w:left="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الملائمة , الاكتمال ,الموثوقية ,الحياد والموضوعية ,القابلية للفهم </w:t>
      </w:r>
    </w:p>
    <w:p w:rsidR="00D01598" w:rsidRPr="0074444E" w:rsidRDefault="00D01598" w:rsidP="002E2637">
      <w:pPr>
        <w:tabs>
          <w:tab w:val="left" w:pos="466"/>
          <w:tab w:val="left" w:pos="1742"/>
        </w:tabs>
        <w:jc w:val="both"/>
        <w:rPr>
          <w:rFonts w:ascii="Simplified Arabic" w:hAnsi="Simplified Arabic" w:cs="Simplified Arabic"/>
          <w:b/>
          <w:bCs/>
          <w:sz w:val="28"/>
          <w:szCs w:val="28"/>
          <w:rtl/>
          <w:lang w:bidi="ar-IQ"/>
        </w:rPr>
      </w:pPr>
      <w:r w:rsidRPr="0074444E">
        <w:rPr>
          <w:rFonts w:ascii="Simplified Arabic" w:hAnsi="Simplified Arabic" w:cs="Simplified Arabic" w:hint="cs"/>
          <w:b/>
          <w:bCs/>
          <w:sz w:val="28"/>
          <w:szCs w:val="28"/>
          <w:rtl/>
          <w:lang w:bidi="ar-IQ"/>
        </w:rPr>
        <w:t xml:space="preserve">3.عناصر الرقابة المالية </w:t>
      </w:r>
      <w:r w:rsidR="007C32BF">
        <w:rPr>
          <w:rFonts w:ascii="Simplified Arabic" w:hAnsi="Simplified Arabic" w:cs="Simplified Arabic" w:hint="cs"/>
          <w:b/>
          <w:bCs/>
          <w:sz w:val="28"/>
          <w:szCs w:val="28"/>
          <w:rtl/>
          <w:lang w:bidi="ar-IQ"/>
        </w:rPr>
        <w:t xml:space="preserve">:( </w:t>
      </w:r>
      <w:r w:rsidR="002E2637">
        <w:rPr>
          <w:rFonts w:ascii="Simplified Arabic" w:hAnsi="Simplified Arabic" w:cs="Simplified Arabic" w:hint="cs"/>
          <w:b/>
          <w:bCs/>
          <w:sz w:val="28"/>
          <w:szCs w:val="28"/>
          <w:rtl/>
          <w:lang w:bidi="ar-IQ"/>
        </w:rPr>
        <w:t>فرجاني ,نادر</w:t>
      </w:r>
      <w:r w:rsidR="007C32BF">
        <w:rPr>
          <w:rFonts w:ascii="Simplified Arabic" w:hAnsi="Simplified Arabic" w:cs="Simplified Arabic" w:hint="cs"/>
          <w:b/>
          <w:bCs/>
          <w:sz w:val="28"/>
          <w:szCs w:val="28"/>
          <w:rtl/>
          <w:lang w:bidi="ar-IQ"/>
        </w:rPr>
        <w:t>2011)</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أ- المدقق: يكون الطرف المسؤول عن معلومات موضوع الرقابة الذراع التنفيذية للحكومة .</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ب-طرف مسؤول : الهيئة التشريعية تمثل المواطنين وهم المستخدمين النهائيين للبيانات المالية في القطاع العام.</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ج-مستخدمون مستهدفون: يكون الطرف المسؤول والمستخدمون النهائيون من هيئات القطاع العام ذاتها او من هيئات تختلف .</w:t>
      </w:r>
    </w:p>
    <w:p w:rsidR="00D01598" w:rsidRPr="0074444E" w:rsidRDefault="00D01598" w:rsidP="00384884">
      <w:pPr>
        <w:tabs>
          <w:tab w:val="left" w:pos="466"/>
          <w:tab w:val="left" w:pos="1742"/>
        </w:tabs>
        <w:jc w:val="both"/>
        <w:rPr>
          <w:rFonts w:ascii="Simplified Arabic" w:hAnsi="Simplified Arabic" w:cs="Simplified Arabic"/>
          <w:b/>
          <w:bCs/>
          <w:sz w:val="28"/>
          <w:szCs w:val="28"/>
          <w:rtl/>
          <w:lang w:bidi="ar-IQ"/>
        </w:rPr>
      </w:pPr>
      <w:r w:rsidRPr="0074444E">
        <w:rPr>
          <w:rFonts w:ascii="Simplified Arabic" w:hAnsi="Simplified Arabic" w:cs="Simplified Arabic" w:hint="cs"/>
          <w:b/>
          <w:bCs/>
          <w:sz w:val="28"/>
          <w:szCs w:val="28"/>
          <w:rtl/>
          <w:lang w:bidi="ar-IQ"/>
        </w:rPr>
        <w:t xml:space="preserve">4-مبادئ الرقابة المالية: تتكون من : </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أ-المبادئ العامة للرقابة المالية</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ب-المبادئ المتعلقة بمهمة الرقابة</w:t>
      </w:r>
    </w:p>
    <w:p w:rsidR="00D01598" w:rsidRDefault="00D01598" w:rsidP="00384884">
      <w:pPr>
        <w:tabs>
          <w:tab w:val="left" w:pos="466"/>
          <w:tab w:val="left" w:pos="1742"/>
        </w:tabs>
        <w:jc w:val="both"/>
        <w:rPr>
          <w:rFonts w:ascii="Simplified Arabic" w:hAnsi="Simplified Arabic" w:cs="Simplified Arabic"/>
          <w:b/>
          <w:bCs/>
          <w:sz w:val="28"/>
          <w:szCs w:val="28"/>
          <w:rtl/>
          <w:lang w:bidi="ar-IQ"/>
        </w:rPr>
      </w:pPr>
      <w:r w:rsidRPr="0074444E">
        <w:rPr>
          <w:rFonts w:ascii="Simplified Arabic" w:hAnsi="Simplified Arabic" w:cs="Simplified Arabic" w:hint="cs"/>
          <w:b/>
          <w:bCs/>
          <w:sz w:val="28"/>
          <w:szCs w:val="28"/>
          <w:rtl/>
          <w:lang w:bidi="ar-IQ"/>
        </w:rPr>
        <w:t>5</w:t>
      </w:r>
      <w:r>
        <w:rPr>
          <w:rFonts w:ascii="Simplified Arabic" w:hAnsi="Simplified Arabic" w:cs="Simplified Arabic" w:hint="cs"/>
          <w:b/>
          <w:bCs/>
          <w:sz w:val="28"/>
          <w:szCs w:val="28"/>
          <w:rtl/>
          <w:lang w:bidi="ar-IQ"/>
        </w:rPr>
        <w:t>-العناصر المطلوبة في تقرير المدقق:</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t xml:space="preserve">    </w:t>
      </w:r>
      <w:r>
        <w:rPr>
          <w:rFonts w:ascii="Simplified Arabic" w:hAnsi="Simplified Arabic" w:cs="Simplified Arabic" w:hint="cs"/>
          <w:sz w:val="28"/>
          <w:szCs w:val="28"/>
          <w:rtl/>
          <w:lang w:bidi="ar-IQ"/>
        </w:rPr>
        <w:t>يجب ان يكون تقرير المدقق مكتوبا وان يتضمن العناصر التالية:</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أ-عنوان يدل بوضوح على ان هذا التقرير لمدقق مستقل .</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ب-فقرة تقديمية.</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ج-قسم بعنوان ((مسؤولية الادارة عن البيانات المالية)).</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د-قسم بعنوان ((مسؤولية المدقق))</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هـ - قسم بعنوان ((الرأي)).</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و- قسم ان لزم الامر او قرر المدقق ذلك بعنوان (التبليغ عن متطلبات القانونية والتنظيمية الاخرى).</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ز-توقيع المدقق.</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 </w:t>
      </w:r>
      <w:r>
        <w:rPr>
          <w:rFonts w:ascii="Simplified Arabic" w:hAnsi="Simplified Arabic" w:cs="Simplified Arabic"/>
          <w:sz w:val="28"/>
          <w:szCs w:val="28"/>
          <w:lang w:bidi="ar-IQ"/>
        </w:rPr>
        <w:t>-</w:t>
      </w:r>
      <w:r>
        <w:rPr>
          <w:rFonts w:ascii="Simplified Arabic" w:hAnsi="Simplified Arabic" w:cs="Simplified Arabic" w:hint="cs"/>
          <w:sz w:val="28"/>
          <w:szCs w:val="28"/>
          <w:rtl/>
          <w:lang w:bidi="ar-IQ"/>
        </w:rPr>
        <w:t xml:space="preserve"> تاريخ حصول المدقق على الادلة المناسبة والكافية التي يستند اليها رأيه حول البيانات المالية</w:t>
      </w:r>
    </w:p>
    <w:p w:rsidR="00D01598" w:rsidRDefault="00D01598"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7-الرقابة على البيانات المالية المعدة وفقا لأطر خاصة:</w:t>
      </w:r>
    </w:p>
    <w:p w:rsidR="00D01598" w:rsidRDefault="00D01598" w:rsidP="00384884">
      <w:pPr>
        <w:pStyle w:val="ListParagraph"/>
        <w:numPr>
          <w:ilvl w:val="0"/>
          <w:numId w:val="24"/>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على المدقق ان يحدد مدى قبول اطار اعداد التقارير المالية الذي طبق عند اعداد البيانات المالية.</w:t>
      </w:r>
    </w:p>
    <w:p w:rsidR="00D01598" w:rsidRDefault="00D01598" w:rsidP="00384884">
      <w:pPr>
        <w:pStyle w:val="ListParagraph"/>
        <w:numPr>
          <w:ilvl w:val="0"/>
          <w:numId w:val="24"/>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على المدقق ان يحدد ما اذا كانت ظروف العمل تتطلب ايلاء اعتبار خاص لتطبيق المعايير الدولية للأجهزة العليا للرقابة المالية والمحاسبية.</w:t>
      </w:r>
    </w:p>
    <w:p w:rsidR="00D01598" w:rsidRDefault="00D01598" w:rsidP="00384884">
      <w:pPr>
        <w:tabs>
          <w:tab w:val="left" w:pos="466"/>
          <w:tab w:val="left" w:pos="1742"/>
        </w:tabs>
        <w:jc w:val="both"/>
        <w:rPr>
          <w:rFonts w:ascii="Simplified Arabic" w:hAnsi="Simplified Arabic" w:cs="Simplified Arabic"/>
          <w:sz w:val="28"/>
          <w:szCs w:val="28"/>
          <w:rtl/>
          <w:lang w:bidi="ar-IQ"/>
        </w:rPr>
      </w:pPr>
    </w:p>
    <w:p w:rsidR="002574B3" w:rsidRPr="00995B3C" w:rsidRDefault="00D01598" w:rsidP="002574B3">
      <w:pPr>
        <w:tabs>
          <w:tab w:val="left" w:pos="466"/>
          <w:tab w:val="left" w:pos="1742"/>
        </w:tabs>
        <w:jc w:val="both"/>
        <w:rPr>
          <w:rFonts w:ascii="Simplified Arabic" w:hAnsi="Simplified Arabic" w:cs="Simplified Arabic"/>
          <w:b/>
          <w:bCs/>
          <w:sz w:val="28"/>
          <w:szCs w:val="28"/>
          <w:rtl/>
          <w:lang w:bidi="ar-IQ"/>
        </w:rPr>
      </w:pPr>
      <w:r w:rsidRPr="00995B3C">
        <w:rPr>
          <w:rFonts w:ascii="Simplified Arabic" w:hAnsi="Simplified Arabic" w:cs="Simplified Arabic" w:hint="cs"/>
          <w:b/>
          <w:bCs/>
          <w:sz w:val="28"/>
          <w:szCs w:val="28"/>
          <w:rtl/>
          <w:lang w:bidi="ar-IQ"/>
        </w:rPr>
        <w:t>المعيار 300 المبادئ الاساسية لرقابة الاداء</w:t>
      </w:r>
      <w:r w:rsidR="002574B3">
        <w:rPr>
          <w:rFonts w:ascii="Simplified Arabic" w:hAnsi="Simplified Arabic" w:cs="Simplified Arabic" w:hint="cs"/>
          <w:b/>
          <w:bCs/>
          <w:sz w:val="28"/>
          <w:szCs w:val="28"/>
          <w:rtl/>
          <w:lang w:bidi="ar-IQ"/>
        </w:rPr>
        <w:t>(وديع ,محمد عدنان )</w:t>
      </w:r>
    </w:p>
    <w:p w:rsidR="00D01598" w:rsidRDefault="00D01598" w:rsidP="00384884">
      <w:pPr>
        <w:pStyle w:val="ListParagraph"/>
        <w:numPr>
          <w:ilvl w:val="0"/>
          <w:numId w:val="25"/>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تعريف رقابة الأداء : هي عبارة عن فحص مستقل وموضوعي وموثوق به لما اذا كانت تعهدات الحكومة او نظمها تعمل وفقا لمبادئ الاقتصاد والكفاءة والفعالية.</w:t>
      </w:r>
    </w:p>
    <w:p w:rsidR="00D01598" w:rsidRPr="00995B3C" w:rsidRDefault="00D01598" w:rsidP="00384884">
      <w:pPr>
        <w:pStyle w:val="ListParagraph"/>
        <w:numPr>
          <w:ilvl w:val="0"/>
          <w:numId w:val="25"/>
        </w:num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الاقتصاد والكفاءة والفعالية: يقصد بمبدأ الاقتصاد الحد من تكاليف الموارد </w:t>
      </w:r>
    </w:p>
    <w:p w:rsidR="00D01598" w:rsidRDefault="00D01598" w:rsidP="00384884">
      <w:pPr>
        <w:pStyle w:val="ListParagraph"/>
        <w:tabs>
          <w:tab w:val="left" w:pos="466"/>
          <w:tab w:val="left" w:pos="1742"/>
        </w:tabs>
        <w:ind w:left="585"/>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يقصد بمبدأ الكفاءة استغلال الموارد المتاحة الى اقصى حد ممكن </w:t>
      </w:r>
    </w:p>
    <w:p w:rsidR="00D01598" w:rsidRDefault="00D01598" w:rsidP="00384884">
      <w:pPr>
        <w:pStyle w:val="ListParagraph"/>
        <w:numPr>
          <w:ilvl w:val="0"/>
          <w:numId w:val="25"/>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اهداف رقابة الاداء :يتمثل الهدف الرئيسي لرقابة الاداء في تعزيز الحوكمة الاقتصادية والفعالة والكفاءة بصورة بناءة كما تسهم في تحسين المساءلة والشفافية  وتعزيز رقابة الاداء المساءلة من خلال المسؤولين عن الحوكمة والاشراف على تحسين الاداء .</w:t>
      </w:r>
    </w:p>
    <w:p w:rsidR="00D01598" w:rsidRDefault="00D01598" w:rsidP="00384884">
      <w:pPr>
        <w:pStyle w:val="ListParagraph"/>
        <w:numPr>
          <w:ilvl w:val="0"/>
          <w:numId w:val="25"/>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انطباق المعيار الدولي (300):</w:t>
      </w:r>
    </w:p>
    <w:p w:rsidR="00D01598" w:rsidRDefault="00D01598" w:rsidP="00384884">
      <w:pPr>
        <w:pStyle w:val="ListParagraph"/>
        <w:tabs>
          <w:tab w:val="left" w:pos="466"/>
          <w:tab w:val="left" w:pos="1742"/>
        </w:tabs>
        <w:ind w:left="585"/>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توفر المبادئ الاساسية لرقابة الاداء الاساس الاعتماد او وضع المعايير من قبل الاجهزة العليا للرقابة المالية والمحاسبة.</w:t>
      </w:r>
    </w:p>
    <w:p w:rsidR="00D01598" w:rsidRPr="00145F96" w:rsidRDefault="00D01598" w:rsidP="00384884">
      <w:pPr>
        <w:pStyle w:val="ListParagraph"/>
        <w:numPr>
          <w:ilvl w:val="0"/>
          <w:numId w:val="25"/>
        </w:num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الاطراف الثلاثة في رقابة الاداء: </w:t>
      </w:r>
    </w:p>
    <w:p w:rsidR="00D01598" w:rsidRDefault="00D01598" w:rsidP="00384884">
      <w:pPr>
        <w:pStyle w:val="ListParagraph"/>
        <w:numPr>
          <w:ilvl w:val="0"/>
          <w:numId w:val="26"/>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يعمل المدققون في رقابة الاداء عادة ضمن فريق يتمتع بمهارات مختلفة ومحكمة لبعضها البعض.</w:t>
      </w:r>
    </w:p>
    <w:p w:rsidR="00D01598" w:rsidRDefault="00D01598" w:rsidP="00384884">
      <w:pPr>
        <w:pStyle w:val="ListParagraph"/>
        <w:numPr>
          <w:ilvl w:val="0"/>
          <w:numId w:val="26"/>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قد يشترك عدد من الافراد او الهيئات في دور الطرف المسؤول بحيث يتحمل كل منهم مسؤولية جانب مختلف من جوانب موضوع الرقابة .</w:t>
      </w:r>
    </w:p>
    <w:p w:rsidR="00D01598" w:rsidRDefault="00D01598" w:rsidP="00384884">
      <w:pPr>
        <w:pStyle w:val="ListParagraph"/>
        <w:numPr>
          <w:ilvl w:val="0"/>
          <w:numId w:val="26"/>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المستخدمون المستهدفون وهم الاشخاص الذين يعد المدقق رقابة الاداء لهم.</w:t>
      </w:r>
    </w:p>
    <w:p w:rsidR="00D01598" w:rsidRPr="009D2A9D" w:rsidRDefault="00D01598" w:rsidP="00384884">
      <w:pPr>
        <w:pStyle w:val="ListParagraph"/>
        <w:numPr>
          <w:ilvl w:val="0"/>
          <w:numId w:val="25"/>
        </w:num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الثقة والتأكيد في رقابة الاداء: ان مستخدمو تقارير رقابة الاداء</w:t>
      </w:r>
    </w:p>
    <w:p w:rsidR="00D01598" w:rsidRDefault="00D01598" w:rsidP="00384884">
      <w:pPr>
        <w:pStyle w:val="ListParagraph"/>
        <w:numPr>
          <w:ilvl w:val="0"/>
          <w:numId w:val="27"/>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يتوقعون تقارير موثوقة تحدد موقف الجهاز الاعلى للرقابة المالية والمحاسبية المستند الى الادلة بالنسبة لموضوع الرقابة الذي تحت دراسته.</w:t>
      </w:r>
    </w:p>
    <w:p w:rsidR="00D01598" w:rsidRDefault="00D01598" w:rsidP="00384884">
      <w:pPr>
        <w:pStyle w:val="ListParagraph"/>
        <w:numPr>
          <w:ilvl w:val="0"/>
          <w:numId w:val="27"/>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أو تقديم معلومات محددة او مجموع من النقاط التي تشمل هدف الرقابة والاسئلة المطروحة والادلة التي يتم الحصول عليها .</w:t>
      </w:r>
    </w:p>
    <w:p w:rsidR="00D01598" w:rsidRDefault="00D01598" w:rsidP="00384884">
      <w:pPr>
        <w:pStyle w:val="ListParagraph"/>
        <w:numPr>
          <w:ilvl w:val="0"/>
          <w:numId w:val="25"/>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مبادئ رقابة الاداء : هدف الرقابة نهج الرقابة ، المعايير، مخاطر الرقابة، التوصل ، المهارات ، الشك والتقدير المهني ، رقابة الجودة، الاهمية النسبية ، التوثيق ، التخطيط ، التنفيذ ،اعداد التقارير.</w:t>
      </w:r>
    </w:p>
    <w:p w:rsidR="00D01598" w:rsidRDefault="00D01598" w:rsidP="00384884">
      <w:pPr>
        <w:tabs>
          <w:tab w:val="left" w:pos="466"/>
          <w:tab w:val="left" w:pos="1742"/>
        </w:tabs>
        <w:jc w:val="both"/>
        <w:rPr>
          <w:rFonts w:ascii="Simplified Arabic" w:hAnsi="Simplified Arabic" w:cs="Simplified Arabic"/>
          <w:sz w:val="28"/>
          <w:szCs w:val="28"/>
          <w:rtl/>
          <w:lang w:bidi="ar-IQ"/>
        </w:rPr>
      </w:pPr>
    </w:p>
    <w:p w:rsidR="00D01598" w:rsidRPr="000E747B" w:rsidRDefault="00D01598" w:rsidP="00384884">
      <w:pPr>
        <w:tabs>
          <w:tab w:val="left" w:pos="466"/>
          <w:tab w:val="left" w:pos="1742"/>
        </w:tabs>
        <w:jc w:val="both"/>
        <w:rPr>
          <w:rFonts w:ascii="Simplified Arabic" w:hAnsi="Simplified Arabic" w:cs="Simplified Arabic"/>
          <w:b/>
          <w:bCs/>
          <w:sz w:val="28"/>
          <w:szCs w:val="28"/>
          <w:rtl/>
          <w:lang w:bidi="ar-IQ"/>
        </w:rPr>
      </w:pPr>
      <w:r w:rsidRPr="000E747B">
        <w:rPr>
          <w:rFonts w:ascii="Simplified Arabic" w:hAnsi="Simplified Arabic" w:cs="Simplified Arabic" w:hint="cs"/>
          <w:b/>
          <w:bCs/>
          <w:sz w:val="28"/>
          <w:szCs w:val="28"/>
          <w:rtl/>
          <w:lang w:bidi="ar-IQ"/>
        </w:rPr>
        <w:t>المعيار 400 المبادئ الاساسية لرقابة الالتزام</w:t>
      </w:r>
    </w:p>
    <w:p w:rsidR="00D01598" w:rsidRPr="00914225" w:rsidRDefault="00D01598" w:rsidP="00384884">
      <w:pPr>
        <w:pStyle w:val="ListParagraph"/>
        <w:numPr>
          <w:ilvl w:val="0"/>
          <w:numId w:val="28"/>
        </w:num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غاية وسلطة المبادئ الاساسية لرقابة الالتزام:</w:t>
      </w:r>
    </w:p>
    <w:p w:rsidR="00D01598" w:rsidRDefault="00D01598" w:rsidP="00384884">
      <w:pPr>
        <w:tabs>
          <w:tab w:val="left" w:pos="1742"/>
        </w:tabs>
        <w:ind w:left="401"/>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يمكن استخدام المبادئ الواردة في المعيار 400 بطرق ثلاثة :</w:t>
      </w:r>
    </w:p>
    <w:p w:rsidR="00D01598" w:rsidRDefault="00D01598" w:rsidP="00384884">
      <w:pPr>
        <w:pStyle w:val="ListParagraph"/>
        <w:numPr>
          <w:ilvl w:val="0"/>
          <w:numId w:val="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كأساس لوضع المعايير</w:t>
      </w:r>
    </w:p>
    <w:p w:rsidR="00D01598" w:rsidRDefault="00D01598" w:rsidP="00384884">
      <w:pPr>
        <w:pStyle w:val="ListParagraph"/>
        <w:numPr>
          <w:ilvl w:val="0"/>
          <w:numId w:val="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كأساس لاعتماد معايير وطنية متوافقة</w:t>
      </w:r>
    </w:p>
    <w:p w:rsidR="00D01598" w:rsidRDefault="00D01598" w:rsidP="00384884">
      <w:pPr>
        <w:pStyle w:val="ListParagraph"/>
        <w:numPr>
          <w:ilvl w:val="0"/>
          <w:numId w:val="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كأساس لاعتماد ارشادات رقابة الالتزام كمعايير رسمية </w:t>
      </w:r>
    </w:p>
    <w:p w:rsidR="00D01598" w:rsidRDefault="00D01598" w:rsidP="00384884">
      <w:pPr>
        <w:pStyle w:val="ListParagraph"/>
        <w:numPr>
          <w:ilvl w:val="0"/>
          <w:numId w:val="2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هدف رقابة الالتزام:</w:t>
      </w:r>
    </w:p>
    <w:p w:rsidR="00D01598" w:rsidRDefault="00D01598" w:rsidP="00384884">
      <w:pPr>
        <w:pStyle w:val="ListParagraph"/>
        <w:tabs>
          <w:tab w:val="left" w:pos="1742"/>
        </w:tabs>
        <w:ind w:left="401"/>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ان الهدف من رقابة الالتزام في القطاع العام هو تمكين الاجهزة العليا للرقابة المالية والمحاسبية في تقييم مدى التزام أنشطة هيئات القطاع العام بالمرجعيات التي تحكمها .</w:t>
      </w:r>
    </w:p>
    <w:p w:rsidR="00D01598" w:rsidRDefault="00D01598" w:rsidP="00384884">
      <w:pPr>
        <w:pStyle w:val="ListParagraph"/>
        <w:numPr>
          <w:ilvl w:val="0"/>
          <w:numId w:val="2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سمات رقابة الالتزام: قد تغطي رقابة الالتزام مجموعة واسعة من الموضوعات ، وقد تجري اما لتقديم تأكيد معقول او محدد باستخدام انواع مختلفة من المعايير واجراءات جمع الادلة وصيخ اعداد  التقارير كما تقرر رقابة الالتزام الشفافية بتقديم التقارير الموثوق بها حول مدى اداره الاموال وممارسة الادارة واحترام حقوق المواطنين في اتخاذ الاجراءات الواجبة وفقا لما تقتضيه المرجعيات المعمول بها.</w:t>
      </w:r>
    </w:p>
    <w:p w:rsidR="00D01598" w:rsidRDefault="00D01598" w:rsidP="00384884">
      <w:pPr>
        <w:pStyle w:val="ListParagraph"/>
        <w:tabs>
          <w:tab w:val="left" w:pos="1742"/>
        </w:tabs>
        <w:ind w:left="401"/>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كما تعزز الحوكمة الجيدة بتحديد مواطن الضعف وحالات الانحراف عن القوانين والانظمة وتقيم مدى الانضباط.</w:t>
      </w:r>
    </w:p>
    <w:p w:rsidR="00D01598" w:rsidRDefault="00D01598" w:rsidP="00384884">
      <w:pPr>
        <w:pStyle w:val="ListParagraph"/>
        <w:numPr>
          <w:ilvl w:val="0"/>
          <w:numId w:val="2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رقابة الالتزام المرتبطة بالرقابة على البيانات المالية.</w:t>
      </w:r>
    </w:p>
    <w:p w:rsidR="00D01598" w:rsidRDefault="00D01598" w:rsidP="00384884">
      <w:pPr>
        <w:pStyle w:val="ListParagraph"/>
        <w:tabs>
          <w:tab w:val="left" w:pos="1742"/>
        </w:tabs>
        <w:ind w:left="401"/>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ان القوانين والانظمة مهمه في رقابه الالتزام والرقابة على البيانات المالية على حد سواء وتعتمد القوانين والانظمة التي تنطبق على كل مجال على اهداف الرقابة ، فرقابة الالتزام هي التقييم المستقل لمدى التزام موضوع معين بالمرجعات المعمول بها المحددة كمعايير.</w:t>
      </w:r>
    </w:p>
    <w:p w:rsidR="00D01598" w:rsidRDefault="00D01598" w:rsidP="00384884">
      <w:pPr>
        <w:pStyle w:val="ListParagraph"/>
        <w:numPr>
          <w:ilvl w:val="0"/>
          <w:numId w:val="2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رقابة الالتزام المنفصلة: </w:t>
      </w:r>
    </w:p>
    <w:p w:rsidR="00D01598" w:rsidRDefault="00D01598" w:rsidP="00384884">
      <w:pPr>
        <w:pStyle w:val="ListParagraph"/>
        <w:tabs>
          <w:tab w:val="left" w:pos="1742"/>
        </w:tabs>
        <w:ind w:left="40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بالامكان التخطيط لرقابة الالتزام وتنفيذها واعداد التقارير عنها بصورة منفصلة عن الرقابة على البيانات المالية ورقابة الاداء.</w:t>
      </w:r>
    </w:p>
    <w:p w:rsidR="00D01598" w:rsidRDefault="00D01598" w:rsidP="00384884">
      <w:pPr>
        <w:pStyle w:val="ListParagraph"/>
        <w:numPr>
          <w:ilvl w:val="0"/>
          <w:numId w:val="2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رقابة الالتزام المتزامنة مع رقابة الاداء :</w:t>
      </w:r>
    </w:p>
    <w:p w:rsidR="00D01598" w:rsidRDefault="00D01598" w:rsidP="00384884">
      <w:pPr>
        <w:pStyle w:val="ListParagraph"/>
        <w:tabs>
          <w:tab w:val="left" w:pos="1742"/>
        </w:tabs>
        <w:ind w:left="401"/>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على المدققين ان يستخدموا تقديرهم المهني لتحديد ما اذا كان الاداء ام الالتزام هو محور التركيز الرئيسي للرقابة وما اذا كان يجب تطبيق المعايير الدولية للانتوسايس على رقابة الاداء ام رقابة الالتزام ام كليهما.</w:t>
      </w:r>
    </w:p>
    <w:p w:rsidR="00D01598" w:rsidRDefault="00D01598" w:rsidP="00384884">
      <w:pPr>
        <w:pStyle w:val="ListParagraph"/>
        <w:numPr>
          <w:ilvl w:val="0"/>
          <w:numId w:val="2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الاطراف الثلاثة في رقابة الالتزام:</w:t>
      </w:r>
    </w:p>
    <w:p w:rsidR="00D01598" w:rsidRDefault="00D01598" w:rsidP="00384884">
      <w:pPr>
        <w:pStyle w:val="ListParagraph"/>
        <w:numPr>
          <w:ilvl w:val="0"/>
          <w:numId w:val="2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المدقق</w:t>
      </w:r>
    </w:p>
    <w:p w:rsidR="00D01598" w:rsidRDefault="00D01598" w:rsidP="00384884">
      <w:pPr>
        <w:pStyle w:val="ListParagraph"/>
        <w:numPr>
          <w:ilvl w:val="0"/>
          <w:numId w:val="2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الطرف المسؤول </w:t>
      </w:r>
    </w:p>
    <w:p w:rsidR="00D01598" w:rsidRDefault="00D01598" w:rsidP="00384884">
      <w:pPr>
        <w:pStyle w:val="ListParagraph"/>
        <w:numPr>
          <w:ilvl w:val="0"/>
          <w:numId w:val="29"/>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المستخدمون المستهدفون </w:t>
      </w: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Pr="002901AB" w:rsidRDefault="00D01598" w:rsidP="00384884">
      <w:pPr>
        <w:tabs>
          <w:tab w:val="left" w:pos="1742"/>
        </w:tabs>
        <w:jc w:val="both"/>
        <w:rPr>
          <w:rFonts w:ascii="Simplified Arabic" w:hAnsi="Simplified Arabic" w:cs="Simplified Arabic"/>
          <w:sz w:val="28"/>
          <w:szCs w:val="28"/>
          <w:lang w:bidi="ar-IQ"/>
        </w:rPr>
      </w:pPr>
    </w:p>
    <w:p w:rsidR="00D01598" w:rsidRDefault="00D01598" w:rsidP="00384884">
      <w:pPr>
        <w:tabs>
          <w:tab w:val="left" w:pos="1742"/>
        </w:tabs>
        <w:jc w:val="both"/>
        <w:rPr>
          <w:rFonts w:ascii="Simplified Arabic" w:hAnsi="Simplified Arabic" w:cs="Simplified Arabic"/>
          <w:b/>
          <w:bCs/>
          <w:sz w:val="28"/>
          <w:szCs w:val="28"/>
          <w:rtl/>
          <w:lang w:bidi="ar-IQ"/>
        </w:rPr>
      </w:pPr>
      <w:r w:rsidRPr="00256C01">
        <w:rPr>
          <w:rFonts w:ascii="Simplified Arabic" w:hAnsi="Simplified Arabic" w:cs="Simplified Arabic" w:hint="cs"/>
          <w:b/>
          <w:bCs/>
          <w:sz w:val="28"/>
          <w:szCs w:val="28"/>
          <w:rtl/>
          <w:lang w:bidi="ar-IQ"/>
        </w:rPr>
        <w:t>المعايير الدولية لل</w:t>
      </w:r>
      <w:r>
        <w:rPr>
          <w:rFonts w:ascii="Simplified Arabic" w:hAnsi="Simplified Arabic" w:cs="Simplified Arabic" w:hint="cs"/>
          <w:b/>
          <w:bCs/>
          <w:sz w:val="28"/>
          <w:szCs w:val="28"/>
          <w:rtl/>
          <w:lang w:bidi="ar-IQ"/>
        </w:rPr>
        <w:t>أ</w:t>
      </w:r>
      <w:r w:rsidRPr="00256C01">
        <w:rPr>
          <w:rFonts w:ascii="Simplified Arabic" w:hAnsi="Simplified Arabic" w:cs="Simplified Arabic" w:hint="cs"/>
          <w:b/>
          <w:bCs/>
          <w:sz w:val="28"/>
          <w:szCs w:val="28"/>
          <w:rtl/>
          <w:lang w:bidi="ar-IQ"/>
        </w:rPr>
        <w:t>جهز</w:t>
      </w:r>
      <w:r>
        <w:rPr>
          <w:rFonts w:ascii="Simplified Arabic" w:hAnsi="Simplified Arabic" w:cs="Simplified Arabic" w:hint="cs"/>
          <w:b/>
          <w:bCs/>
          <w:sz w:val="28"/>
          <w:szCs w:val="28"/>
          <w:rtl/>
          <w:lang w:bidi="ar-IQ"/>
        </w:rPr>
        <w:t xml:space="preserve">ة </w:t>
      </w:r>
      <w:r w:rsidRPr="00256C01">
        <w:rPr>
          <w:rFonts w:ascii="Simplified Arabic" w:hAnsi="Simplified Arabic" w:cs="Simplified Arabic" w:hint="cs"/>
          <w:b/>
          <w:bCs/>
          <w:sz w:val="28"/>
          <w:szCs w:val="28"/>
          <w:rtl/>
          <w:lang w:bidi="ar-IQ"/>
        </w:rPr>
        <w:t>العليا للرقابة</w:t>
      </w:r>
      <w:r w:rsidR="001B7219">
        <w:rPr>
          <w:rFonts w:ascii="Simplified Arabic" w:hAnsi="Simplified Arabic" w:cs="Simplified Arabic" w:hint="cs"/>
          <w:b/>
          <w:bCs/>
          <w:sz w:val="28"/>
          <w:szCs w:val="28"/>
          <w:rtl/>
          <w:lang w:bidi="ar-IQ"/>
        </w:rPr>
        <w:t>(</w:t>
      </w:r>
      <w:r w:rsidR="001B7219">
        <w:rPr>
          <w:rFonts w:ascii="Simplified Arabic" w:hAnsi="Simplified Arabic" w:cs="Simplified Arabic"/>
          <w:b/>
          <w:bCs/>
          <w:sz w:val="28"/>
          <w:szCs w:val="28"/>
          <w:lang w:bidi="ar-IQ"/>
        </w:rPr>
        <w:t>ISSA</w:t>
      </w:r>
      <w:r w:rsidR="001B7219">
        <w:rPr>
          <w:rFonts w:ascii="Simplified Arabic" w:hAnsi="Simplified Arabic" w:cs="Simplified Arabic" w:hint="cs"/>
          <w:b/>
          <w:bCs/>
          <w:sz w:val="28"/>
          <w:szCs w:val="28"/>
          <w:rtl/>
          <w:lang w:bidi="ar-IQ"/>
        </w:rPr>
        <w:t>)</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 xml:space="preserve">أصدرت المنظمة الدولية للأجهزة العليا للرقابة والمحاسبة (انتوساي </w:t>
      </w:r>
      <w:r>
        <w:rPr>
          <w:rFonts w:ascii="Simplified Arabic" w:hAnsi="Simplified Arabic" w:cs="Simplified Arabic"/>
          <w:sz w:val="28"/>
          <w:szCs w:val="28"/>
          <w:lang w:bidi="ar-IQ"/>
        </w:rPr>
        <w:t>INTOSAI</w:t>
      </w:r>
      <w:r>
        <w:rPr>
          <w:rFonts w:ascii="Simplified Arabic" w:hAnsi="Simplified Arabic" w:cs="Simplified Arabic" w:hint="cs"/>
          <w:sz w:val="28"/>
          <w:szCs w:val="28"/>
          <w:rtl/>
          <w:lang w:bidi="ar-IQ"/>
        </w:rPr>
        <w:t xml:space="preserve">) معايير الرقابة الدولية </w:t>
      </w:r>
      <w:r>
        <w:rPr>
          <w:rFonts w:ascii="Simplified Arabic" w:hAnsi="Simplified Arabic" w:cs="Simplified Arabic"/>
          <w:sz w:val="28"/>
          <w:szCs w:val="28"/>
          <w:lang w:bidi="ar-IQ"/>
        </w:rPr>
        <w:t xml:space="preserve">International </w:t>
      </w:r>
      <w:proofErr w:type="spellStart"/>
      <w:r>
        <w:rPr>
          <w:rFonts w:ascii="Simplified Arabic" w:hAnsi="Simplified Arabic" w:cs="Simplified Arabic"/>
          <w:sz w:val="28"/>
          <w:szCs w:val="28"/>
          <w:lang w:bidi="ar-IQ"/>
        </w:rPr>
        <w:t>Audibing</w:t>
      </w:r>
      <w:proofErr w:type="spellEnd"/>
      <w:r>
        <w:rPr>
          <w:rFonts w:ascii="Simplified Arabic" w:hAnsi="Simplified Arabic" w:cs="Simplified Arabic"/>
          <w:sz w:val="28"/>
          <w:szCs w:val="28"/>
          <w:lang w:bidi="ar-IQ"/>
        </w:rPr>
        <w:t xml:space="preserve"> Standards</w:t>
      </w:r>
      <w:r>
        <w:rPr>
          <w:rFonts w:ascii="Simplified Arabic" w:hAnsi="Simplified Arabic" w:cs="Simplified Arabic" w:hint="cs"/>
          <w:sz w:val="28"/>
          <w:szCs w:val="28"/>
          <w:rtl/>
          <w:lang w:bidi="ar-IQ"/>
        </w:rPr>
        <w:t xml:space="preserve"> والتي تسمى الات المعايير الدولية للأجهزة العليا للرقابة </w:t>
      </w:r>
      <w:r>
        <w:rPr>
          <w:rFonts w:ascii="Simplified Arabic" w:hAnsi="Simplified Arabic" w:cs="Simplified Arabic"/>
          <w:sz w:val="28"/>
          <w:szCs w:val="28"/>
          <w:lang w:bidi="ar-IQ"/>
        </w:rPr>
        <w:t>The International Standards of Supreme Audit Institutions</w:t>
      </w:r>
      <w:r>
        <w:rPr>
          <w:rFonts w:ascii="Simplified Arabic" w:hAnsi="Simplified Arabic" w:cs="Simplified Arabic" w:hint="cs"/>
          <w:sz w:val="28"/>
          <w:szCs w:val="28"/>
          <w:rtl/>
          <w:lang w:bidi="ar-IQ"/>
        </w:rPr>
        <w:t xml:space="preserve"> وتعرف اختصارا (</w:t>
      </w:r>
      <w:r>
        <w:rPr>
          <w:rFonts w:ascii="Simplified Arabic" w:hAnsi="Simplified Arabic" w:cs="Simplified Arabic"/>
          <w:sz w:val="28"/>
          <w:szCs w:val="28"/>
          <w:lang w:bidi="ar-IQ"/>
        </w:rPr>
        <w:t>ISSAI</w:t>
      </w:r>
      <w:r>
        <w:rPr>
          <w:rFonts w:ascii="Simplified Arabic" w:hAnsi="Simplified Arabic" w:cs="Simplified Arabic" w:hint="cs"/>
          <w:sz w:val="28"/>
          <w:szCs w:val="28"/>
          <w:rtl/>
          <w:lang w:bidi="ar-IQ"/>
        </w:rPr>
        <w:t>)، وقد صدرت هذه المعايير عام 1992 وفي المؤتمر السادس عشر المنعقد في مونتيفيديو باور وجواي ، وفي العام 1998 طلبت الاجهزة الاعضاء من لجنة الانتوساي للمعايير الدولية اعادة هيكليه المعايير الرقابية  وتم المصادقة على المعايير بعد اعادة صياغتها في المؤتمر السابع عشر للانتوساي المنعقد في سيول بكوريا الجنوبية عام 2001.</w:t>
      </w: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Pr="00DD07BA" w:rsidRDefault="00D01598" w:rsidP="00384884">
      <w:pPr>
        <w:tabs>
          <w:tab w:val="left" w:pos="1742"/>
        </w:tabs>
        <w:jc w:val="both"/>
        <w:rPr>
          <w:rFonts w:ascii="Simplified Arabic" w:hAnsi="Simplified Arabic" w:cs="Simplified Arabic"/>
          <w:b/>
          <w:bCs/>
          <w:sz w:val="28"/>
          <w:szCs w:val="28"/>
          <w:rtl/>
          <w:lang w:bidi="ar-IQ"/>
        </w:rPr>
      </w:pPr>
      <w:r w:rsidRPr="00DD07BA">
        <w:rPr>
          <w:rFonts w:ascii="Simplified Arabic" w:hAnsi="Simplified Arabic" w:cs="Simplified Arabic" w:hint="cs"/>
          <w:b/>
          <w:bCs/>
          <w:sz w:val="28"/>
          <w:szCs w:val="28"/>
          <w:rtl/>
          <w:lang w:bidi="ar-IQ"/>
        </w:rPr>
        <w:t>مفهوم المعايير الدولية للاجهزة العليا للرقابة:</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تحدد الأنتوساي مفهوم المعايير الرقابية بأنها هي تلك المعايير التي توفر حد ادنى لتوجيه المدقق ومساعدته في تحديد الخطوات والاجراءات الرقابية التي يجب تطبيقها لتحقيق هدف الرقابة ، تمثل هذه المعايير المقاييس المعتمدة التي يتم على اساسها تقيم جودة نتائج الرقابة.</w:t>
      </w:r>
    </w:p>
    <w:p w:rsidR="00D01598" w:rsidRPr="00B36F3C" w:rsidRDefault="00D01598" w:rsidP="00384884">
      <w:pPr>
        <w:tabs>
          <w:tab w:val="left" w:pos="1742"/>
        </w:tabs>
        <w:jc w:val="both"/>
        <w:rPr>
          <w:rFonts w:ascii="Simplified Arabic" w:hAnsi="Simplified Arabic" w:cs="Simplified Arabic"/>
          <w:b/>
          <w:bCs/>
          <w:sz w:val="28"/>
          <w:szCs w:val="28"/>
          <w:rtl/>
          <w:lang w:bidi="ar-IQ"/>
        </w:rPr>
      </w:pPr>
      <w:r w:rsidRPr="00B36F3C">
        <w:rPr>
          <w:rFonts w:ascii="Simplified Arabic" w:hAnsi="Simplified Arabic" w:cs="Simplified Arabic" w:hint="cs"/>
          <w:b/>
          <w:bCs/>
          <w:sz w:val="28"/>
          <w:szCs w:val="28"/>
          <w:rtl/>
          <w:lang w:bidi="ar-IQ"/>
        </w:rPr>
        <w:t>أهمية المعايير الدولية لل</w:t>
      </w:r>
      <w:r>
        <w:rPr>
          <w:rFonts w:ascii="Simplified Arabic" w:hAnsi="Simplified Arabic" w:cs="Simplified Arabic" w:hint="cs"/>
          <w:b/>
          <w:bCs/>
          <w:sz w:val="28"/>
          <w:szCs w:val="28"/>
          <w:rtl/>
          <w:lang w:bidi="ar-IQ"/>
        </w:rPr>
        <w:t>أ</w:t>
      </w:r>
      <w:r w:rsidRPr="00B36F3C">
        <w:rPr>
          <w:rFonts w:ascii="Simplified Arabic" w:hAnsi="Simplified Arabic" w:cs="Simplified Arabic" w:hint="cs"/>
          <w:b/>
          <w:bCs/>
          <w:sz w:val="28"/>
          <w:szCs w:val="28"/>
          <w:rtl/>
          <w:lang w:bidi="ar-IQ"/>
        </w:rPr>
        <w:t>جهزة العليا للرقابة:</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يمكن الاشارة الى اهمية المعايير الدولية في الاتي:</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تعتبر اداة رئيسة لممارسة العمل الرقابي وتطبيقها من شأنه تحسين كفاءة عمل المدقق.</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تعتبر مصدرا هاما لأثراء العمل الرقابي ووضع الاسس العامة لا أرساء اجراءات ومهمات التدقيق.</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يمكن الاستناد اليها كمقياس هام على اساسه تقويم جودة نتائج العملية الرقابية.</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تحدد المستلزمات التي يقتضي توفرها في المدقق والجهاز الرقابي لممارسة العمال الرقابي بكفاءة وفعالية.</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تحقق وضع مفاهيم مشتركة لعملية التدقيق سواء على المستوى المحلي او الاقليمي او الدولي.</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تهيئ الفرص للارتقاء بمستوى مهنة التدقيق .</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تساعد على تحسين جودة النتائج المدققة بما يحقق زيادة الثقة والاطمئنان .</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تساعد على تنظيم العلاقة بين الرقابة الخارجية التي تمارسها والاجهزة العليا للرقابة والرقابة الداخلية.</w:t>
      </w:r>
    </w:p>
    <w:p w:rsidR="00D01598" w:rsidRDefault="00D01598" w:rsidP="00384884">
      <w:pPr>
        <w:pStyle w:val="ListParagraph"/>
        <w:numPr>
          <w:ilvl w:val="0"/>
          <w:numId w:val="30"/>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تنظيم العلاقة بين الجهاز الاعلى للرقابة والجهات الاخرى ذات العلاقة .</w:t>
      </w:r>
    </w:p>
    <w:p w:rsidR="00D01598" w:rsidRDefault="00D01598" w:rsidP="00384884">
      <w:pPr>
        <w:pStyle w:val="ListParagraph"/>
        <w:numPr>
          <w:ilvl w:val="0"/>
          <w:numId w:val="30"/>
        </w:numPr>
        <w:tabs>
          <w:tab w:val="left" w:pos="891"/>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تصنع اهم المبادئ والقواعد الاساسية لصياغة التقارير الرقابية.</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المعايير الدولية لأعداد التقارير الرقابية وهي :</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اولا: الاستقلالية</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ثانيا: الاكتمال </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ثالثا: الدقة</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رابعا: الموضوعية</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خامسا: الاقناع</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سادسا: الوضوح </w:t>
      </w: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Default="00D01598" w:rsidP="00384884">
      <w:pPr>
        <w:tabs>
          <w:tab w:val="left" w:pos="1742"/>
        </w:tabs>
        <w:jc w:val="both"/>
        <w:rPr>
          <w:rFonts w:ascii="Simplified Arabic" w:hAnsi="Simplified Arabic" w:cs="Simplified Arabic"/>
          <w:sz w:val="28"/>
          <w:szCs w:val="28"/>
          <w:rtl/>
          <w:lang w:bidi="ar-IQ"/>
        </w:rPr>
      </w:pPr>
    </w:p>
    <w:p w:rsidR="00D01598" w:rsidRPr="003935DD" w:rsidRDefault="00D01598" w:rsidP="00384884">
      <w:pPr>
        <w:tabs>
          <w:tab w:val="left" w:pos="1742"/>
        </w:tabs>
        <w:jc w:val="both"/>
        <w:rPr>
          <w:rFonts w:ascii="Simplified Arabic" w:hAnsi="Simplified Arabic" w:cs="Simplified Arabic"/>
          <w:b/>
          <w:bCs/>
          <w:sz w:val="28"/>
          <w:szCs w:val="28"/>
          <w:rtl/>
          <w:lang w:bidi="ar-IQ"/>
        </w:rPr>
      </w:pPr>
      <w:r w:rsidRPr="003935DD">
        <w:rPr>
          <w:rFonts w:ascii="Simplified Arabic" w:hAnsi="Simplified Arabic" w:cs="Simplified Arabic" w:hint="cs"/>
          <w:b/>
          <w:bCs/>
          <w:sz w:val="28"/>
          <w:szCs w:val="28"/>
          <w:rtl/>
          <w:lang w:bidi="ar-IQ"/>
        </w:rPr>
        <w:t xml:space="preserve">المعايير الميدانية  </w:t>
      </w:r>
      <w:r w:rsidRPr="003935DD">
        <w:rPr>
          <w:rFonts w:ascii="Simplified Arabic" w:hAnsi="Simplified Arabic" w:cs="Simplified Arabic"/>
          <w:b/>
          <w:bCs/>
          <w:sz w:val="28"/>
          <w:szCs w:val="28"/>
          <w:lang w:bidi="ar-IQ"/>
        </w:rPr>
        <w:t>INTOSAI</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تهدف المعايير الميدانية الى تحديد المقاييس او الاطار الشامل للخطوات والافعال المتوازنة والمنظمة والهادفة التي ينبغي ان يتبعها المدقق ، وتمثل هذه الخطوات وهذه الافعال قواعد البحث التي ينفذها المدقق بصفته باحثا عن اثباتات الرقابة للوصول الى نتيجة معينه تتضمن المعايير الميدانية ما يلي:</w:t>
      </w:r>
    </w:p>
    <w:p w:rsidR="00D01598" w:rsidRDefault="00D01598" w:rsidP="00384884">
      <w:pPr>
        <w:pStyle w:val="ListParagraph"/>
        <w:numPr>
          <w:ilvl w:val="0"/>
          <w:numId w:val="31"/>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التخطيط :عند التخطيط لعملية رقابية ينبغي على المدقق ان يتصرف على الجوانب الهامة للبيئة تعمل فيها الجهة الخاصة للرقابة ويتفهم علاقات المسائلة ويضع في الاعتبار شكل الأراء والاستنتاجات والتقارير الخاصة بالعملية الرقابية ومضمونها ومستقبلها ويحدد اهداف العملية الرقابية ويتعرف على النظم الرئيسية  للأدارة ويحدد اهمية المسائل التي ينبغي وضعها في الحسبان ويقيم مدى امكانية الاعتماد على مدققين اخرين ويحدد افضل نهج رقابي من حيث الكفاءة والفعالية.</w:t>
      </w:r>
    </w:p>
    <w:p w:rsidR="00D01598" w:rsidRDefault="00D01598" w:rsidP="00384884">
      <w:pPr>
        <w:pStyle w:val="ListParagraph"/>
        <w:numPr>
          <w:ilvl w:val="0"/>
          <w:numId w:val="31"/>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الاشراف والمراجعة: ان الاشراف ضروري لضمان تحقيق الاهداف الرقابية الحفاظ على نوعية العمل الرقابي لهذا فان الاشراف والمراقبة السليمين ضروريان في جميع الحالات بغض النظر عن كفاءة المدقق الفرد . ينبغي مراجعة كافة الاعمال الرقابية من قبل احد كبار المدققين قبل الانتهاء من صياغة الاداء او التقارير الرقابية .</w:t>
      </w:r>
    </w:p>
    <w:p w:rsidR="00D01598" w:rsidRDefault="00D01598" w:rsidP="00384884">
      <w:pPr>
        <w:pStyle w:val="ListParagraph"/>
        <w:numPr>
          <w:ilvl w:val="0"/>
          <w:numId w:val="31"/>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دراسة وتقيم المراقبة الداخلية: ينبغي تنفيذ دراسة المراقبة الداخلية وتقييمها وفقا لنوع الرقابة المتخذة ففي حالة الرقابة النظامية تجري الدراسة والتقييم بالأساس على المراقبات التي تساعد على صيانة الاصول والموارد وتضمن دقة دفاتر الحسابات واكتمالها، وفي حالة الرقابة النظامية (رقابة المطابقة) تتم الدراسة والتقييم بالأساس على المراقبات التي تساعد الادارة على مراعاة القوانين واللوائح وفي حالة رقابة الاداء تتم الدراسة والتقييم على المراقبة التي تساعد على تنفيذ اعمال الهيئة الخاضعة للرقابة بطريقة اقتصادية وذات كفاءة وفعالية مما يضمن الالتزام بالسياسات الادارية وانتاج معلومات ادارية ومالية يعتمد عليها.</w:t>
      </w:r>
    </w:p>
    <w:p w:rsidR="00D01598" w:rsidRPr="00D2324B" w:rsidRDefault="00D01598" w:rsidP="00384884">
      <w:pPr>
        <w:pStyle w:val="ListParagraph"/>
        <w:numPr>
          <w:ilvl w:val="0"/>
          <w:numId w:val="31"/>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المطابقة مع القوانين واللوائح المتبعة :عند القيام بعمليات الرقابة النظامية (المالية) ينبغي اختبار المطابقة مع القوانين واللوائح المتبعة، وينبغي ان يضع المدقق خطوات العملية الرقابية واجراءاتها بما يضمن بصورة معقولة الكشف عن الاخطاء والمخالفات والافعال المخالفة للقانون والتي قد يكون لها تأثير هام ومباشر على مبالغ البيانات المالية او على نتائج الرقابة  النظامية ، وعلى المدقق ايضا ان يكون على وعي بامكانية وجود افعال </w:t>
      </w:r>
      <w:r>
        <w:rPr>
          <w:rFonts w:ascii="Simplified Arabic" w:hAnsi="Simplified Arabic" w:cs="Simplified Arabic" w:hint="cs"/>
          <w:sz w:val="28"/>
          <w:szCs w:val="28"/>
          <w:rtl/>
          <w:lang w:bidi="ar-IQ"/>
        </w:rPr>
        <w:lastRenderedPageBreak/>
        <w:t>مخالفة للقانون والتي قد يكون لها ت</w:t>
      </w:r>
      <w:r w:rsidRPr="00D2324B">
        <w:rPr>
          <w:rFonts w:ascii="Simplified Arabic" w:hAnsi="Simplified Arabic" w:cs="Simplified Arabic" w:hint="cs"/>
          <w:sz w:val="28"/>
          <w:szCs w:val="28"/>
          <w:rtl/>
          <w:lang w:bidi="ar-IQ"/>
        </w:rPr>
        <w:t>اثير غير مباشر ولكنه هام على البيانات المالية او على نتائج الرقابة النظامية.</w:t>
      </w:r>
    </w:p>
    <w:p w:rsidR="00D01598" w:rsidRDefault="00D01598" w:rsidP="00384884">
      <w:pPr>
        <w:pStyle w:val="ListParagraph"/>
        <w:numPr>
          <w:ilvl w:val="0"/>
          <w:numId w:val="31"/>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اثباتات الرقابة : ينبغي الحصول على الاثباتات الملائمة وذات الصلة والمعقولة لدعم المدقق واستنتاجاته بخصوص التنظيم او البرنامج او النشاط او الوظيفة قبل الرقابة.</w:t>
      </w:r>
    </w:p>
    <w:p w:rsidR="00D01598" w:rsidRPr="00A82D31" w:rsidRDefault="00D01598" w:rsidP="00A82D31">
      <w:pPr>
        <w:pStyle w:val="ListParagraph"/>
        <w:numPr>
          <w:ilvl w:val="0"/>
          <w:numId w:val="31"/>
        </w:num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تحليل البيانات المالية: ينبغي تحليل البيانات المالية ليبرهنوا عما اذا كان هناك تطبيق للمعايير المحاسبية المقبولة للأعداد التقرير والكشوف المالية وذلك عند القيام بالرقابة النظامية (المالية) او غيرها من انواع الرقابة ، وينبغي انجاز التحاليل المتعلقة بالبيانات المالية بما يضمن اساسا معقولا لأبداء الرأي بخصوص البيانات المالية.</w:t>
      </w:r>
    </w:p>
    <w:p w:rsidR="00D01598" w:rsidRPr="001F72F7" w:rsidRDefault="00D01598" w:rsidP="00384884">
      <w:pPr>
        <w:pStyle w:val="ListParagraph"/>
        <w:tabs>
          <w:tab w:val="left" w:pos="1742"/>
        </w:tabs>
        <w:jc w:val="both"/>
        <w:rPr>
          <w:rFonts w:ascii="Simplified Arabic" w:hAnsi="Simplified Arabic" w:cs="Simplified Arabic"/>
          <w:b/>
          <w:bCs/>
          <w:sz w:val="28"/>
          <w:szCs w:val="28"/>
          <w:rtl/>
          <w:lang w:bidi="ar-IQ"/>
        </w:rPr>
      </w:pPr>
      <w:r w:rsidRPr="001F72F7">
        <w:rPr>
          <w:rFonts w:ascii="Simplified Arabic" w:hAnsi="Simplified Arabic" w:cs="Simplified Arabic" w:hint="cs"/>
          <w:b/>
          <w:bCs/>
          <w:sz w:val="28"/>
          <w:szCs w:val="28"/>
          <w:rtl/>
          <w:lang w:bidi="ar-IQ"/>
        </w:rPr>
        <w:t>معايير اعداد التقارير</w:t>
      </w:r>
      <w:r w:rsidR="00041C42">
        <w:rPr>
          <w:rFonts w:ascii="Simplified Arabic" w:hAnsi="Simplified Arabic" w:cs="Simplified Arabic" w:hint="cs"/>
          <w:b/>
          <w:bCs/>
          <w:sz w:val="28"/>
          <w:szCs w:val="28"/>
          <w:rtl/>
          <w:lang w:bidi="ar-IQ"/>
        </w:rPr>
        <w:t>(</w:t>
      </w:r>
      <w:r w:rsidR="00041C42">
        <w:rPr>
          <w:rFonts w:ascii="Simplified Arabic" w:hAnsi="Simplified Arabic" w:cs="Simplified Arabic"/>
          <w:b/>
          <w:bCs/>
          <w:sz w:val="28"/>
          <w:szCs w:val="28"/>
          <w:lang w:bidi="ar-IQ"/>
        </w:rPr>
        <w:t>J.,&amp;.,Scott</w:t>
      </w:r>
      <w:proofErr w:type="gramStart"/>
      <w:r w:rsidR="00041C42">
        <w:rPr>
          <w:rFonts w:ascii="Simplified Arabic" w:hAnsi="Simplified Arabic" w:cs="Simplified Arabic"/>
          <w:b/>
          <w:bCs/>
          <w:sz w:val="28"/>
          <w:szCs w:val="28"/>
          <w:lang w:bidi="ar-IQ"/>
        </w:rPr>
        <w:t>,W.1966</w:t>
      </w:r>
      <w:proofErr w:type="gramEnd"/>
      <w:r w:rsidR="00041C42">
        <w:rPr>
          <w:rFonts w:ascii="Simplified Arabic" w:hAnsi="Simplified Arabic" w:cs="Simplified Arabic" w:hint="cs"/>
          <w:b/>
          <w:bCs/>
          <w:sz w:val="28"/>
          <w:szCs w:val="28"/>
          <w:rtl/>
          <w:lang w:bidi="ar-IQ"/>
        </w:rPr>
        <w:t>)</w:t>
      </w: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هي حزمة من المعايير المحاسبية قدمها مجلس معايير المحاسبة الدولية وفسرها وجيء بها لتطوير المعايير المحاسبية ولتصبح ذات جودة عالية قابلة للفهم والتطبيق ، ولتساعد المساهمين في سوق راس المال العالمي واتخاذ القرارات الاقتصادية ان الغالبية العظمى من دول العالم قد لجأت الى التخلي عما تنتهجه من معايير لتتبع المعايير الدولية نظرا لما تتمتع به اهمية بالغة في عصر العولمة.</w:t>
      </w:r>
    </w:p>
    <w:p w:rsidR="00D01598" w:rsidRDefault="00D01598" w:rsidP="00384884">
      <w:pPr>
        <w:tabs>
          <w:tab w:val="left" w:pos="1742"/>
        </w:tabs>
        <w:jc w:val="both"/>
        <w:rPr>
          <w:rFonts w:ascii="Simplified Arabic" w:hAnsi="Simplified Arabic" w:cs="Simplified Arabic"/>
          <w:b/>
          <w:bCs/>
          <w:sz w:val="28"/>
          <w:szCs w:val="28"/>
          <w:rtl/>
          <w:lang w:bidi="ar-IQ"/>
        </w:rPr>
      </w:pPr>
      <w:r w:rsidRPr="00E67929">
        <w:rPr>
          <w:rFonts w:ascii="Simplified Arabic" w:hAnsi="Simplified Arabic" w:cs="Simplified Arabic" w:hint="cs"/>
          <w:b/>
          <w:bCs/>
          <w:sz w:val="28"/>
          <w:szCs w:val="28"/>
          <w:rtl/>
          <w:lang w:bidi="ar-IQ"/>
        </w:rPr>
        <w:t>أسباب اقرار معايير التقارير المالية الدولي</w:t>
      </w:r>
      <w:r>
        <w:rPr>
          <w:rFonts w:ascii="Simplified Arabic" w:hAnsi="Simplified Arabic" w:cs="Simplified Arabic" w:hint="cs"/>
          <w:b/>
          <w:bCs/>
          <w:sz w:val="28"/>
          <w:szCs w:val="28"/>
          <w:rtl/>
          <w:lang w:bidi="ar-IQ"/>
        </w:rPr>
        <w:t>ة</w:t>
      </w:r>
    </w:p>
    <w:p w:rsidR="00D01598" w:rsidRDefault="00D01598" w:rsidP="00384884">
      <w:pPr>
        <w:pStyle w:val="ListParagraph"/>
        <w:numPr>
          <w:ilvl w:val="0"/>
          <w:numId w:val="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نمو الاسواق المالية العالمية وتطورها بشكل كبير .</w:t>
      </w:r>
    </w:p>
    <w:p w:rsidR="00D01598" w:rsidRDefault="00D01598" w:rsidP="00384884">
      <w:pPr>
        <w:pStyle w:val="ListParagraph"/>
        <w:numPr>
          <w:ilvl w:val="0"/>
          <w:numId w:val="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تفشي العولمة الاقتصادية.</w:t>
      </w:r>
    </w:p>
    <w:p w:rsidR="00D01598" w:rsidRDefault="00D01598" w:rsidP="00384884">
      <w:pPr>
        <w:pStyle w:val="ListParagraph"/>
        <w:numPr>
          <w:ilvl w:val="0"/>
          <w:numId w:val="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تعرض انظمة النقد الدولية لتغيرات ملموسة.</w:t>
      </w:r>
    </w:p>
    <w:p w:rsidR="00D01598" w:rsidRDefault="00D01598" w:rsidP="00384884">
      <w:pPr>
        <w:pStyle w:val="ListParagraph"/>
        <w:numPr>
          <w:ilvl w:val="0"/>
          <w:numId w:val="8"/>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تضخم قوة بعض الشركات متعددة الجنسيات وتعاظمها .</w:t>
      </w:r>
    </w:p>
    <w:p w:rsidR="00D95528" w:rsidRPr="00A82D31" w:rsidRDefault="00D01598" w:rsidP="00A82D31">
      <w:pPr>
        <w:pStyle w:val="ListParagraph"/>
        <w:numPr>
          <w:ilvl w:val="0"/>
          <w:numId w:val="8"/>
        </w:num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اتباع اسلوب الخصخصة في معظم دول العالم.</w:t>
      </w:r>
    </w:p>
    <w:p w:rsidR="00D95528" w:rsidRPr="00D95528" w:rsidRDefault="00D95528" w:rsidP="00D95528">
      <w:pPr>
        <w:tabs>
          <w:tab w:val="left" w:pos="1742"/>
        </w:tabs>
        <w:jc w:val="both"/>
        <w:rPr>
          <w:rFonts w:ascii="Simplified Arabic" w:hAnsi="Simplified Arabic" w:cs="Simplified Arabic"/>
          <w:sz w:val="28"/>
          <w:szCs w:val="28"/>
          <w:lang w:bidi="ar-IQ"/>
        </w:rPr>
      </w:pPr>
    </w:p>
    <w:p w:rsidR="00D01598" w:rsidRDefault="00D01598" w:rsidP="00384884">
      <w:p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عدد معايير التقارير</w:t>
      </w:r>
    </w:p>
    <w:p w:rsidR="00D01598" w:rsidRDefault="00D01598" w:rsidP="00384884">
      <w:pPr>
        <w:pStyle w:val="ListParagraph"/>
        <w:numPr>
          <w:ilvl w:val="0"/>
          <w:numId w:val="32"/>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المعيار الاول: تبني المعايير الدولية لأعداد التقارير المالية للمرة الاولى .</w:t>
      </w:r>
    </w:p>
    <w:p w:rsidR="00D01598" w:rsidRDefault="00D01598" w:rsidP="00384884">
      <w:pPr>
        <w:pStyle w:val="ListParagraph"/>
        <w:numPr>
          <w:ilvl w:val="0"/>
          <w:numId w:val="32"/>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المعيار الثاني: الدفع على اساس الاسهم.</w:t>
      </w:r>
    </w:p>
    <w:p w:rsidR="00D01598" w:rsidRDefault="00D01598" w:rsidP="00384884">
      <w:pPr>
        <w:pStyle w:val="ListParagraph"/>
        <w:numPr>
          <w:ilvl w:val="0"/>
          <w:numId w:val="32"/>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المعيار الثالث: اندماج الاعمال.</w:t>
      </w:r>
    </w:p>
    <w:p w:rsidR="00D01598" w:rsidRDefault="00D01598" w:rsidP="00384884">
      <w:pPr>
        <w:pStyle w:val="ListParagraph"/>
        <w:numPr>
          <w:ilvl w:val="0"/>
          <w:numId w:val="32"/>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المعيار الرابع: عقود التامين.</w:t>
      </w:r>
    </w:p>
    <w:p w:rsidR="00D01598" w:rsidRDefault="00D01598" w:rsidP="00384884">
      <w:pPr>
        <w:pStyle w:val="ListParagraph"/>
        <w:numPr>
          <w:ilvl w:val="0"/>
          <w:numId w:val="32"/>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المعيار الخامس: الاصول غير المتداولة والمحتفظ بها برسم البيع والعمليات المتوقعة.</w:t>
      </w:r>
    </w:p>
    <w:p w:rsidR="00D01598" w:rsidRDefault="00D01598" w:rsidP="00384884">
      <w:pPr>
        <w:pStyle w:val="ListParagraph"/>
        <w:numPr>
          <w:ilvl w:val="0"/>
          <w:numId w:val="32"/>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المعيار السادس: استكشاف وتقييم الموارد المعدنية.</w:t>
      </w:r>
    </w:p>
    <w:p w:rsidR="00D01598" w:rsidRPr="005243B6" w:rsidRDefault="00D01598" w:rsidP="00384884">
      <w:pPr>
        <w:pStyle w:val="ListParagraph"/>
        <w:numPr>
          <w:ilvl w:val="0"/>
          <w:numId w:val="32"/>
        </w:numPr>
        <w:tabs>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المعيار السابع: الادوات المالية ومن خصائصها :</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سهولة الفهم </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الملائمة</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المادية</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الموثوقية</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التمثيل الصادق </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الحيطة والحذر</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الجوهر</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الاكتمال </w:t>
      </w:r>
    </w:p>
    <w:p w:rsidR="00D01598" w:rsidRDefault="00D01598" w:rsidP="00384884">
      <w:pPr>
        <w:pStyle w:val="ListParagraph"/>
        <w:numPr>
          <w:ilvl w:val="0"/>
          <w:numId w:val="33"/>
        </w:numPr>
        <w:tabs>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القابلية للمقارنة </w:t>
      </w:r>
    </w:p>
    <w:p w:rsidR="00D01598" w:rsidRDefault="00D01598" w:rsidP="00384884">
      <w:pPr>
        <w:pStyle w:val="ListParagraph"/>
        <w:numPr>
          <w:ilvl w:val="0"/>
          <w:numId w:val="33"/>
        </w:numPr>
        <w:tabs>
          <w:tab w:val="left" w:pos="891"/>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التوقيت الملائم </w:t>
      </w:r>
    </w:p>
    <w:p w:rsidR="00D01598" w:rsidRPr="005A3FDA" w:rsidRDefault="00D01598" w:rsidP="005A3FDA">
      <w:pPr>
        <w:pStyle w:val="ListParagraph"/>
        <w:numPr>
          <w:ilvl w:val="0"/>
          <w:numId w:val="33"/>
        </w:num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الموازنة بين المنفعة والتكلفة </w:t>
      </w:r>
      <w:r w:rsidR="00A472F8" w:rsidRPr="005A3FDA">
        <w:rPr>
          <w:rFonts w:ascii="Simplified Arabic" w:hAnsi="Simplified Arabic" w:cs="Simplified Arabic"/>
          <w:sz w:val="28"/>
          <w:szCs w:val="28"/>
          <w:rtl/>
          <w:lang w:bidi="ar-IQ"/>
        </w:rPr>
        <w:tab/>
      </w:r>
    </w:p>
    <w:p w:rsidR="00A472F8" w:rsidRDefault="00A472F8" w:rsidP="00A472F8">
      <w:pPr>
        <w:tabs>
          <w:tab w:val="left" w:pos="3280"/>
        </w:tabs>
        <w:jc w:val="both"/>
        <w:rPr>
          <w:rFonts w:ascii="Simplified Arabic" w:hAnsi="Simplified Arabic" w:cs="Simplified Arabic"/>
          <w:sz w:val="28"/>
          <w:szCs w:val="28"/>
          <w:rtl/>
          <w:lang w:bidi="ar-IQ"/>
        </w:rPr>
      </w:pPr>
    </w:p>
    <w:p w:rsidR="00C60304" w:rsidRDefault="00C60304" w:rsidP="00A472F8">
      <w:pPr>
        <w:tabs>
          <w:tab w:val="left" w:pos="3280"/>
        </w:tabs>
        <w:jc w:val="both"/>
        <w:rPr>
          <w:rFonts w:ascii="Simplified Arabic" w:hAnsi="Simplified Arabic" w:cs="Simplified Arabic"/>
          <w:sz w:val="28"/>
          <w:szCs w:val="28"/>
          <w:rtl/>
          <w:lang w:bidi="ar-IQ"/>
        </w:rPr>
      </w:pPr>
    </w:p>
    <w:p w:rsidR="00C60304" w:rsidRDefault="00C60304" w:rsidP="00A472F8">
      <w:pPr>
        <w:tabs>
          <w:tab w:val="left" w:pos="3280"/>
        </w:tabs>
        <w:jc w:val="both"/>
        <w:rPr>
          <w:rFonts w:ascii="Simplified Arabic" w:hAnsi="Simplified Arabic" w:cs="Simplified Arabic"/>
          <w:sz w:val="28"/>
          <w:szCs w:val="28"/>
          <w:rtl/>
          <w:lang w:bidi="ar-IQ"/>
        </w:rPr>
      </w:pPr>
    </w:p>
    <w:p w:rsidR="00A82D31" w:rsidRDefault="00A82D31" w:rsidP="00A472F8">
      <w:pPr>
        <w:tabs>
          <w:tab w:val="left" w:pos="3280"/>
        </w:tabs>
        <w:jc w:val="both"/>
        <w:rPr>
          <w:rFonts w:ascii="Simplified Arabic" w:hAnsi="Simplified Arabic" w:cs="Simplified Arabic"/>
          <w:sz w:val="28"/>
          <w:szCs w:val="28"/>
          <w:rtl/>
          <w:lang w:bidi="ar-IQ"/>
        </w:rPr>
      </w:pPr>
    </w:p>
    <w:p w:rsidR="002D31C6" w:rsidRPr="005A3FDA" w:rsidRDefault="002D31C6" w:rsidP="005A3FDA">
      <w:pPr>
        <w:tabs>
          <w:tab w:val="left" w:pos="466"/>
          <w:tab w:val="left" w:pos="1742"/>
        </w:tabs>
        <w:jc w:val="both"/>
        <w:rPr>
          <w:rFonts w:ascii="Simplified Arabic" w:hAnsi="Simplified Arabic" w:cs="Simplified Arabic"/>
          <w:b/>
          <w:bCs/>
          <w:sz w:val="28"/>
          <w:szCs w:val="28"/>
          <w:rtl/>
          <w:lang w:bidi="ar-IQ"/>
        </w:rPr>
      </w:pPr>
    </w:p>
    <w:p w:rsidR="00D87541" w:rsidRPr="004A63DF" w:rsidRDefault="00D10E83" w:rsidP="00384884">
      <w:pPr>
        <w:pStyle w:val="ListParagraph"/>
        <w:tabs>
          <w:tab w:val="left" w:pos="466"/>
          <w:tab w:val="left" w:pos="1742"/>
        </w:tabs>
        <w:ind w:left="63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دراسة تحليلية ل</w:t>
      </w:r>
      <w:r w:rsidR="006F35FE" w:rsidRPr="004A63DF">
        <w:rPr>
          <w:rFonts w:ascii="Simplified Arabic" w:hAnsi="Simplified Arabic" w:cs="Simplified Arabic" w:hint="cs"/>
          <w:b/>
          <w:bCs/>
          <w:sz w:val="32"/>
          <w:szCs w:val="32"/>
          <w:rtl/>
          <w:lang w:bidi="ar-IQ"/>
        </w:rPr>
        <w:t xml:space="preserve">لمعايير الرقابية لديوان الرقابة ودورها </w:t>
      </w:r>
      <w:r w:rsidR="002A43FD" w:rsidRPr="004A63DF">
        <w:rPr>
          <w:rFonts w:ascii="Simplified Arabic" w:hAnsi="Simplified Arabic" w:cs="Simplified Arabic" w:hint="cs"/>
          <w:b/>
          <w:bCs/>
          <w:sz w:val="32"/>
          <w:szCs w:val="32"/>
          <w:rtl/>
          <w:lang w:bidi="ar-IQ"/>
        </w:rPr>
        <w:t>في تحقيق متطلبات التنمية الشاملة</w:t>
      </w:r>
    </w:p>
    <w:p w:rsidR="005518F0" w:rsidRPr="004A63DF" w:rsidRDefault="005518F0" w:rsidP="00384884">
      <w:pPr>
        <w:pStyle w:val="ListParagraph"/>
        <w:tabs>
          <w:tab w:val="left" w:pos="466"/>
          <w:tab w:val="left" w:pos="1742"/>
        </w:tabs>
        <w:ind w:left="630"/>
        <w:jc w:val="both"/>
        <w:rPr>
          <w:rFonts w:ascii="Simplified Arabic" w:hAnsi="Simplified Arabic" w:cs="Simplified Arabic"/>
          <w:b/>
          <w:bCs/>
          <w:sz w:val="32"/>
          <w:szCs w:val="32"/>
          <w:rtl/>
          <w:lang w:bidi="ar-IQ"/>
        </w:rPr>
      </w:pPr>
      <w:r w:rsidRPr="004A63DF">
        <w:rPr>
          <w:rFonts w:ascii="Simplified Arabic" w:hAnsi="Simplified Arabic" w:cs="Simplified Arabic" w:hint="cs"/>
          <w:b/>
          <w:bCs/>
          <w:sz w:val="32"/>
          <w:szCs w:val="32"/>
          <w:u w:val="single"/>
          <w:rtl/>
          <w:lang w:bidi="ar-IQ"/>
        </w:rPr>
        <w:t xml:space="preserve">مقدمة </w:t>
      </w:r>
    </w:p>
    <w:p w:rsidR="005518F0" w:rsidRDefault="005518F0"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 xml:space="preserve">لقد تطرقنا في البداية الى تعريف التنمية وانواعها ومؤشراتها وكيفية اسهامها في رفاهية الانسان وتؤدي الى ازدهار القطاع الاقتصادي وتنمي الحياة السياسية والاجتماعية وتحمي من الكوارث والاخطار </w:t>
      </w:r>
      <w:r w:rsidR="00FC0EC0">
        <w:rPr>
          <w:rFonts w:ascii="Simplified Arabic" w:hAnsi="Simplified Arabic" w:cs="Simplified Arabic" w:hint="cs"/>
          <w:sz w:val="28"/>
          <w:szCs w:val="28"/>
          <w:rtl/>
          <w:lang w:bidi="ar-IQ"/>
        </w:rPr>
        <w:t xml:space="preserve">غير ان ذلك لا يتأكد إلا في إطار المعايير الرقابية لديوان الرقابة المالية ، ووضع الاستراتيجيات والسياسات التي تؤدي الى تحقيق تلك التنمية </w:t>
      </w:r>
    </w:p>
    <w:p w:rsidR="00F534A8" w:rsidRDefault="00C17691"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وتعد</w:t>
      </w:r>
      <w:r w:rsidR="00F42BDF">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المعايير الرقابية من الوسائل التي تحقق التنمية ب</w:t>
      </w:r>
      <w:r w:rsidR="00F42BDF">
        <w:rPr>
          <w:rFonts w:ascii="Simplified Arabic" w:hAnsi="Simplified Arabic" w:cs="Simplified Arabic" w:hint="cs"/>
          <w:sz w:val="28"/>
          <w:szCs w:val="28"/>
          <w:rtl/>
          <w:lang w:bidi="ar-IQ"/>
        </w:rPr>
        <w:t>أ</w:t>
      </w:r>
      <w:r>
        <w:rPr>
          <w:rFonts w:ascii="Simplified Arabic" w:hAnsi="Simplified Arabic" w:cs="Simplified Arabic" w:hint="cs"/>
          <w:sz w:val="28"/>
          <w:szCs w:val="28"/>
          <w:rtl/>
          <w:lang w:bidi="ar-IQ"/>
        </w:rPr>
        <w:t xml:space="preserve">شكالها ومجالاتها باعتبارها حق من الحقوق التي ينبغي ان ينعم بها الأفراد وتهدف مختلف الدول ومن ضمنها ( العراق ) الى وضع سياسات ناجحة لتحقيق التقدم والرقي وبلوغ زيادات في معدلات التنمية واحداث تقدم كبير في مستويات الرفاهية </w:t>
      </w:r>
    </w:p>
    <w:p w:rsidR="00986F46" w:rsidRDefault="00986F46"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تعد الرقابة المالية والادارية من العناصر الاساسية للعملية الادارية والتي تشمل : التخطيط والتنظيم والتنسيق والتوجيه والقيادة بال</w:t>
      </w:r>
      <w:r w:rsidR="00AE06F0">
        <w:rPr>
          <w:rFonts w:ascii="Simplified Arabic" w:hAnsi="Simplified Arabic" w:cs="Simplified Arabic" w:hint="cs"/>
          <w:sz w:val="28"/>
          <w:szCs w:val="28"/>
          <w:rtl/>
          <w:lang w:bidi="ar-IQ"/>
        </w:rPr>
        <w:t>ا</w:t>
      </w:r>
      <w:r>
        <w:rPr>
          <w:rFonts w:ascii="Simplified Arabic" w:hAnsi="Simplified Arabic" w:cs="Simplified Arabic" w:hint="cs"/>
          <w:sz w:val="28"/>
          <w:szCs w:val="28"/>
          <w:rtl/>
          <w:lang w:bidi="ar-IQ"/>
        </w:rPr>
        <w:t xml:space="preserve">ضافة الى الرقابة </w:t>
      </w:r>
    </w:p>
    <w:p w:rsidR="00753378" w:rsidRDefault="00753378" w:rsidP="00384884">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وينظر في الوقت الحاضر الى الرقابة المالية و</w:t>
      </w:r>
      <w:r w:rsidR="00AE06F0">
        <w:rPr>
          <w:rFonts w:ascii="Simplified Arabic" w:hAnsi="Simplified Arabic" w:cs="Simplified Arabic" w:hint="cs"/>
          <w:sz w:val="28"/>
          <w:szCs w:val="28"/>
          <w:rtl/>
          <w:lang w:bidi="ar-IQ"/>
        </w:rPr>
        <w:t xml:space="preserve">الادارية كحجز الزاوية في الادارة </w:t>
      </w:r>
      <w:r>
        <w:rPr>
          <w:rFonts w:ascii="Simplified Arabic" w:hAnsi="Simplified Arabic" w:cs="Simplified Arabic" w:hint="cs"/>
          <w:sz w:val="28"/>
          <w:szCs w:val="28"/>
          <w:rtl/>
          <w:lang w:bidi="ar-IQ"/>
        </w:rPr>
        <w:t xml:space="preserve">لكونها تقوم بوظيفة هامة وحيوية في الدول المدنية للدرجة التي تضعها في مصاف السلطات الهامة في الدولة في بعض دول العالم </w:t>
      </w:r>
      <w:r w:rsidR="0087431C">
        <w:rPr>
          <w:rFonts w:ascii="Simplified Arabic" w:hAnsi="Simplified Arabic" w:cs="Simplified Arabic" w:hint="cs"/>
          <w:sz w:val="28"/>
          <w:szCs w:val="28"/>
          <w:rtl/>
          <w:lang w:bidi="ar-IQ"/>
        </w:rPr>
        <w:t xml:space="preserve">لغرض دراسة وتحليل تقارير ديوان الرقابة المالية لمعرفة مدى الامكانية من تحقيق المؤشرات التي تم عرضها في ( المبحث الاول ) وكذلك التي تم تلخيصها في الجدول رقم (1) </w:t>
      </w:r>
    </w:p>
    <w:p w:rsidR="00F52774" w:rsidRPr="00631663" w:rsidRDefault="00AE06F0" w:rsidP="00631663">
      <w:pPr>
        <w:pStyle w:val="ListParagraph"/>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تعتمد الباحثة </w:t>
      </w:r>
      <w:r w:rsidR="0087431C">
        <w:rPr>
          <w:rFonts w:ascii="Simplified Arabic" w:hAnsi="Simplified Arabic" w:cs="Simplified Arabic" w:hint="cs"/>
          <w:sz w:val="28"/>
          <w:szCs w:val="28"/>
          <w:rtl/>
          <w:lang w:bidi="ar-IQ"/>
        </w:rPr>
        <w:t xml:space="preserve">على تحليل تقارير الديوان لمعرفة امكانية تحقيق المؤشرات التنمية الشاملة من قبل الديوان والوقوف على نقاط الضعف المشخصة من قبل الديوان التي تعيق عملية التنمية ففضلاً الى تحديد المؤشرات التي لم يتطرق لها الديوان ويأخذها بالحسبان لتحقيق التنمية </w:t>
      </w:r>
    </w:p>
    <w:p w:rsidR="00F52774" w:rsidRDefault="00F52774" w:rsidP="00384884">
      <w:pPr>
        <w:pStyle w:val="ListParagraph"/>
        <w:tabs>
          <w:tab w:val="left" w:pos="466"/>
          <w:tab w:val="left" w:pos="1742"/>
        </w:tabs>
        <w:ind w:left="630"/>
        <w:jc w:val="both"/>
        <w:rPr>
          <w:rFonts w:ascii="Simplified Arabic" w:hAnsi="Simplified Arabic" w:cs="Simplified Arabic"/>
          <w:sz w:val="28"/>
          <w:szCs w:val="28"/>
          <w:rtl/>
          <w:lang w:bidi="ar-IQ"/>
        </w:rPr>
      </w:pPr>
    </w:p>
    <w:p w:rsidR="005A3FDA" w:rsidRDefault="005A3FDA" w:rsidP="00384884">
      <w:pPr>
        <w:pStyle w:val="ListParagraph"/>
        <w:tabs>
          <w:tab w:val="left" w:pos="466"/>
          <w:tab w:val="left" w:pos="1742"/>
        </w:tabs>
        <w:ind w:left="630"/>
        <w:jc w:val="both"/>
        <w:rPr>
          <w:rFonts w:ascii="Simplified Arabic" w:hAnsi="Simplified Arabic" w:cs="Simplified Arabic"/>
          <w:sz w:val="28"/>
          <w:szCs w:val="28"/>
          <w:rtl/>
          <w:lang w:bidi="ar-IQ"/>
        </w:rPr>
      </w:pPr>
    </w:p>
    <w:p w:rsidR="00A82D31" w:rsidRDefault="00A82D31" w:rsidP="00384884">
      <w:pPr>
        <w:pStyle w:val="ListParagraph"/>
        <w:tabs>
          <w:tab w:val="left" w:pos="466"/>
          <w:tab w:val="left" w:pos="1742"/>
        </w:tabs>
        <w:ind w:left="630"/>
        <w:jc w:val="both"/>
        <w:rPr>
          <w:rFonts w:ascii="Simplified Arabic" w:hAnsi="Simplified Arabic" w:cs="Simplified Arabic"/>
          <w:sz w:val="28"/>
          <w:szCs w:val="28"/>
          <w:rtl/>
          <w:lang w:bidi="ar-IQ"/>
        </w:rPr>
      </w:pPr>
    </w:p>
    <w:p w:rsidR="00A82D31" w:rsidRDefault="00A82D31" w:rsidP="00384884">
      <w:pPr>
        <w:pStyle w:val="ListParagraph"/>
        <w:tabs>
          <w:tab w:val="left" w:pos="466"/>
          <w:tab w:val="left" w:pos="1742"/>
        </w:tabs>
        <w:ind w:left="630"/>
        <w:jc w:val="both"/>
        <w:rPr>
          <w:rFonts w:ascii="Simplified Arabic" w:hAnsi="Simplified Arabic" w:cs="Simplified Arabic"/>
          <w:sz w:val="28"/>
          <w:szCs w:val="28"/>
          <w:rtl/>
          <w:lang w:bidi="ar-IQ"/>
        </w:rPr>
      </w:pPr>
    </w:p>
    <w:p w:rsidR="00F52774" w:rsidRDefault="00F52774" w:rsidP="00384884">
      <w:pPr>
        <w:pStyle w:val="ListParagraph"/>
        <w:tabs>
          <w:tab w:val="left" w:pos="466"/>
          <w:tab w:val="left" w:pos="1742"/>
        </w:tabs>
        <w:ind w:left="630"/>
        <w:jc w:val="both"/>
        <w:rPr>
          <w:rFonts w:ascii="Simplified Arabic" w:hAnsi="Simplified Arabic" w:cs="Simplified Arabic"/>
          <w:sz w:val="28"/>
          <w:szCs w:val="28"/>
          <w:rtl/>
          <w:lang w:bidi="ar-IQ"/>
        </w:rPr>
      </w:pPr>
    </w:p>
    <w:p w:rsidR="00BA637A" w:rsidRDefault="008D033E" w:rsidP="00F52774">
      <w:pPr>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  </w:t>
      </w:r>
      <w:r w:rsidR="00BA637A" w:rsidRPr="008D033E">
        <w:rPr>
          <w:rFonts w:ascii="Simplified Arabic" w:hAnsi="Simplified Arabic" w:cs="Simplified Arabic" w:hint="cs"/>
          <w:sz w:val="28"/>
          <w:szCs w:val="28"/>
          <w:rtl/>
          <w:lang w:bidi="ar-IQ"/>
        </w:rPr>
        <w:t xml:space="preserve">دراسة تحليلية لتقارير الديوان </w:t>
      </w:r>
    </w:p>
    <w:p w:rsidR="00227389" w:rsidRPr="008D033E" w:rsidRDefault="008D033E" w:rsidP="00384884">
      <w:pPr>
        <w:tabs>
          <w:tab w:val="left" w:pos="466"/>
          <w:tab w:val="left" w:pos="1742"/>
        </w:tabs>
        <w:ind w:left="63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من خلال دراسة تقارير الديوان وتحليل الملاحظات التي تطرقت لها الجهات الرقابية ضمن عملها الرقابي </w:t>
      </w:r>
      <w:r w:rsidR="00047D9B" w:rsidRPr="008D033E">
        <w:rPr>
          <w:rFonts w:ascii="Simplified Arabic" w:hAnsi="Simplified Arabic" w:cs="Simplified Arabic" w:hint="cs"/>
          <w:sz w:val="28"/>
          <w:szCs w:val="28"/>
          <w:rtl/>
          <w:lang w:bidi="ar-IQ"/>
        </w:rPr>
        <w:t>المهني الذ</w:t>
      </w:r>
      <w:r>
        <w:rPr>
          <w:rFonts w:ascii="Simplified Arabic" w:hAnsi="Simplified Arabic" w:cs="Simplified Arabic" w:hint="cs"/>
          <w:sz w:val="28"/>
          <w:szCs w:val="28"/>
          <w:rtl/>
          <w:lang w:bidi="ar-IQ"/>
        </w:rPr>
        <w:t>ي قامت وتستعرض الباحثة اهم الملاحظات المثبتة والتي تقف عائق لتحقيق مؤشرات التنمية الشاملة:</w:t>
      </w:r>
    </w:p>
    <w:p w:rsidR="00274B97" w:rsidRDefault="00EE5CBA" w:rsidP="00384884">
      <w:pPr>
        <w:pStyle w:val="ListParagraph"/>
        <w:numPr>
          <w:ilvl w:val="0"/>
          <w:numId w:val="34"/>
        </w:num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أظهر</w:t>
      </w:r>
      <w:r w:rsidR="00274B97">
        <w:rPr>
          <w:rFonts w:ascii="Simplified Arabic" w:hAnsi="Simplified Arabic" w:cs="Simplified Arabic" w:hint="cs"/>
          <w:b/>
          <w:bCs/>
          <w:sz w:val="28"/>
          <w:szCs w:val="28"/>
          <w:rtl/>
          <w:lang w:bidi="ar-IQ"/>
        </w:rPr>
        <w:t xml:space="preserve"> تقرير نتائج أعمال الرقابة والتدقيق على وزارة التجارة (الشركة العامة لتجارة المواد الغذائية المرقم (</w:t>
      </w:r>
      <w:r w:rsidR="00274B97">
        <w:rPr>
          <w:rFonts w:ascii="Simplified Arabic" w:hAnsi="Simplified Arabic" w:cs="Simplified Arabic"/>
          <w:b/>
          <w:bCs/>
          <w:sz w:val="28"/>
          <w:szCs w:val="28"/>
          <w:lang w:bidi="ar-IQ"/>
        </w:rPr>
        <w:t>842</w:t>
      </w:r>
      <w:r w:rsidR="00274B97">
        <w:rPr>
          <w:rFonts w:ascii="Simplified Arabic" w:hAnsi="Simplified Arabic" w:cs="Simplified Arabic" w:hint="cs"/>
          <w:b/>
          <w:bCs/>
          <w:sz w:val="28"/>
          <w:szCs w:val="28"/>
          <w:rtl/>
          <w:lang w:bidi="ar-IQ"/>
        </w:rPr>
        <w:t xml:space="preserve">) في </w:t>
      </w:r>
      <w:r w:rsidR="00274B97">
        <w:rPr>
          <w:rFonts w:ascii="Simplified Arabic" w:hAnsi="Simplified Arabic" w:cs="Simplified Arabic"/>
          <w:b/>
          <w:bCs/>
          <w:sz w:val="28"/>
          <w:szCs w:val="28"/>
          <w:lang w:bidi="ar-IQ"/>
        </w:rPr>
        <w:t>14</w:t>
      </w:r>
      <w:r w:rsidR="00274B97">
        <w:rPr>
          <w:rFonts w:ascii="Simplified Arabic" w:hAnsi="Simplified Arabic" w:cs="Simplified Arabic" w:hint="cs"/>
          <w:b/>
          <w:bCs/>
          <w:sz w:val="28"/>
          <w:szCs w:val="28"/>
          <w:rtl/>
          <w:lang w:bidi="ar-IQ"/>
        </w:rPr>
        <w:t>/</w:t>
      </w:r>
      <w:r w:rsidR="00274B97">
        <w:rPr>
          <w:rFonts w:ascii="Simplified Arabic" w:hAnsi="Simplified Arabic" w:cs="Simplified Arabic"/>
          <w:b/>
          <w:bCs/>
          <w:sz w:val="28"/>
          <w:szCs w:val="28"/>
          <w:lang w:bidi="ar-IQ"/>
        </w:rPr>
        <w:t>1</w:t>
      </w:r>
      <w:r w:rsidR="007F7D19">
        <w:rPr>
          <w:rFonts w:ascii="Simplified Arabic" w:hAnsi="Simplified Arabic" w:cs="Simplified Arabic" w:hint="cs"/>
          <w:b/>
          <w:bCs/>
          <w:sz w:val="28"/>
          <w:szCs w:val="28"/>
          <w:rtl/>
          <w:lang w:bidi="ar-IQ"/>
        </w:rPr>
        <w:t>/</w:t>
      </w:r>
      <w:r w:rsidR="007F7D19">
        <w:rPr>
          <w:rFonts w:ascii="Simplified Arabic" w:hAnsi="Simplified Arabic" w:cs="Simplified Arabic"/>
          <w:b/>
          <w:bCs/>
          <w:sz w:val="28"/>
          <w:szCs w:val="28"/>
          <w:lang w:bidi="ar-IQ"/>
        </w:rPr>
        <w:t>2016</w:t>
      </w:r>
      <w:r w:rsidR="007F7D19">
        <w:rPr>
          <w:rFonts w:ascii="Simplified Arabic" w:hAnsi="Simplified Arabic" w:cs="Simplified Arabic" w:hint="cs"/>
          <w:b/>
          <w:bCs/>
          <w:sz w:val="28"/>
          <w:szCs w:val="28"/>
          <w:rtl/>
          <w:lang w:bidi="ar-IQ"/>
        </w:rPr>
        <w:t xml:space="preserve"> الخاص بتخويل صلاحية توزيع المبالغ التعويضية للمواد الغذائية غير الموزعة على المواطنين من شهر كانون الاول </w:t>
      </w:r>
      <w:r w:rsidR="007F7D19">
        <w:rPr>
          <w:rFonts w:ascii="Simplified Arabic" w:hAnsi="Simplified Arabic" w:cs="Simplified Arabic"/>
          <w:b/>
          <w:bCs/>
          <w:sz w:val="28"/>
          <w:szCs w:val="28"/>
          <w:lang w:bidi="ar-IQ"/>
        </w:rPr>
        <w:t xml:space="preserve">2013 </w:t>
      </w:r>
      <w:r w:rsidR="007F7D19">
        <w:rPr>
          <w:rFonts w:ascii="Simplified Arabic" w:hAnsi="Simplified Arabic" w:cs="Simplified Arabic" w:hint="cs"/>
          <w:b/>
          <w:bCs/>
          <w:sz w:val="28"/>
          <w:szCs w:val="28"/>
          <w:rtl/>
          <w:lang w:bidi="ar-IQ"/>
        </w:rPr>
        <w:t xml:space="preserve"> لغاية شهر آب </w:t>
      </w:r>
      <w:r w:rsidR="007F7D19">
        <w:rPr>
          <w:rFonts w:ascii="Simplified Arabic" w:hAnsi="Simplified Arabic" w:cs="Simplified Arabic"/>
          <w:b/>
          <w:bCs/>
          <w:sz w:val="28"/>
          <w:szCs w:val="28"/>
          <w:lang w:bidi="ar-IQ"/>
        </w:rPr>
        <w:t>2013</w:t>
      </w:r>
      <w:r w:rsidR="007F7D19">
        <w:rPr>
          <w:rFonts w:ascii="Simplified Arabic" w:hAnsi="Simplified Arabic" w:cs="Simplified Arabic" w:hint="cs"/>
          <w:b/>
          <w:bCs/>
          <w:sz w:val="28"/>
          <w:szCs w:val="28"/>
          <w:rtl/>
          <w:lang w:bidi="ar-IQ"/>
        </w:rPr>
        <w:t xml:space="preserve"> بمبلغ (25000) دينار تنفيذا لقرار مجلس الوزراء المرقم (</w:t>
      </w:r>
      <w:r w:rsidR="007F7D19">
        <w:rPr>
          <w:rFonts w:ascii="Simplified Arabic" w:hAnsi="Simplified Arabic" w:cs="Simplified Arabic"/>
          <w:b/>
          <w:bCs/>
          <w:sz w:val="28"/>
          <w:szCs w:val="28"/>
          <w:lang w:bidi="ar-IQ"/>
        </w:rPr>
        <w:t>331</w:t>
      </w:r>
      <w:r w:rsidR="007F7D19">
        <w:rPr>
          <w:rFonts w:ascii="Simplified Arabic" w:hAnsi="Simplified Arabic" w:cs="Simplified Arabic" w:hint="cs"/>
          <w:b/>
          <w:bCs/>
          <w:sz w:val="28"/>
          <w:szCs w:val="28"/>
          <w:rtl/>
          <w:lang w:bidi="ar-IQ"/>
        </w:rPr>
        <w:t>) لسنة /</w:t>
      </w:r>
      <w:r w:rsidR="007F7D19">
        <w:rPr>
          <w:rFonts w:ascii="Simplified Arabic" w:hAnsi="Simplified Arabic" w:cs="Simplified Arabic"/>
          <w:b/>
          <w:bCs/>
          <w:sz w:val="28"/>
          <w:szCs w:val="28"/>
          <w:lang w:bidi="ar-IQ"/>
        </w:rPr>
        <w:t xml:space="preserve">2013 </w:t>
      </w:r>
      <w:r w:rsidR="007F7D19">
        <w:rPr>
          <w:rFonts w:ascii="Simplified Arabic" w:hAnsi="Simplified Arabic" w:cs="Simplified Arabic" w:hint="cs"/>
          <w:b/>
          <w:bCs/>
          <w:sz w:val="28"/>
          <w:szCs w:val="28"/>
          <w:rtl/>
          <w:lang w:bidi="ar-IQ"/>
        </w:rPr>
        <w:t xml:space="preserve"> , حيث اظهر التقرير أعلاه العديد من الملاحظات </w:t>
      </w:r>
      <w:r w:rsidR="00EA31DC">
        <w:rPr>
          <w:rFonts w:ascii="Simplified Arabic" w:hAnsi="Simplified Arabic" w:cs="Simplified Arabic" w:hint="cs"/>
          <w:b/>
          <w:bCs/>
          <w:sz w:val="28"/>
          <w:szCs w:val="28"/>
          <w:rtl/>
          <w:lang w:bidi="ar-IQ"/>
        </w:rPr>
        <w:t xml:space="preserve">, وكذلك وجود مواد غذائية متضررة لعدم مطابقتها المواصفات منذ سنوات سابقة في مخازن بغداد والفروع </w:t>
      </w:r>
    </w:p>
    <w:p w:rsidR="0052722A" w:rsidRDefault="00352967" w:rsidP="00EE5CBA">
      <w:pPr>
        <w:pStyle w:val="ListParagraph"/>
        <w:tabs>
          <w:tab w:val="left" w:pos="466"/>
          <w:tab w:val="left" w:pos="1742"/>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من هنا نلاحظ </w:t>
      </w:r>
      <w:r w:rsidR="00EE5CBA">
        <w:rPr>
          <w:rFonts w:ascii="Simplified Arabic" w:hAnsi="Simplified Arabic" w:cs="Simplified Arabic" w:hint="cs"/>
          <w:sz w:val="28"/>
          <w:szCs w:val="28"/>
          <w:rtl/>
          <w:lang w:bidi="ar-IQ"/>
        </w:rPr>
        <w:t xml:space="preserve">لابد من توافر </w:t>
      </w:r>
      <w:r w:rsidR="00404CD7">
        <w:rPr>
          <w:rFonts w:ascii="Simplified Arabic" w:hAnsi="Simplified Arabic" w:cs="Simplified Arabic" w:hint="cs"/>
          <w:sz w:val="28"/>
          <w:szCs w:val="28"/>
          <w:rtl/>
          <w:lang w:bidi="ar-IQ"/>
        </w:rPr>
        <w:t>أجهزة رقابة تتولى مهام الرقابة على الوحدات الاقتصادية اذ يتطلب تبني مقاربة الحاجات الاساسية في التنمية وصياغة مؤشرات ملائمة عن هذه الحاجات وقياس التصورات في اشباعها وتحقيق مؤشرات الحاجات الاساسية لان الغ</w:t>
      </w:r>
      <w:r w:rsidR="00277F7E">
        <w:rPr>
          <w:rFonts w:ascii="Simplified Arabic" w:hAnsi="Simplified Arabic" w:cs="Simplified Arabic" w:hint="cs"/>
          <w:sz w:val="28"/>
          <w:szCs w:val="28"/>
          <w:rtl/>
          <w:lang w:bidi="ar-IQ"/>
        </w:rPr>
        <w:t>ذاء</w:t>
      </w:r>
      <w:r w:rsidR="00404CD7">
        <w:rPr>
          <w:rFonts w:ascii="Simplified Arabic" w:hAnsi="Simplified Arabic" w:cs="Simplified Arabic" w:hint="cs"/>
          <w:sz w:val="28"/>
          <w:szCs w:val="28"/>
          <w:rtl/>
          <w:lang w:bidi="ar-IQ"/>
        </w:rPr>
        <w:t xml:space="preserve"> </w:t>
      </w:r>
      <w:r w:rsidR="00EE5CBA">
        <w:rPr>
          <w:rFonts w:ascii="Simplified Arabic" w:hAnsi="Simplified Arabic" w:cs="Simplified Arabic" w:hint="cs"/>
          <w:sz w:val="28"/>
          <w:szCs w:val="28"/>
          <w:rtl/>
          <w:lang w:bidi="ar-IQ"/>
        </w:rPr>
        <w:t xml:space="preserve">يعد </w:t>
      </w:r>
      <w:r w:rsidR="00404CD7">
        <w:rPr>
          <w:rFonts w:ascii="Simplified Arabic" w:hAnsi="Simplified Arabic" w:cs="Simplified Arabic" w:hint="cs"/>
          <w:sz w:val="28"/>
          <w:szCs w:val="28"/>
          <w:rtl/>
          <w:lang w:bidi="ar-IQ"/>
        </w:rPr>
        <w:t>من الحاجات الاس</w:t>
      </w:r>
      <w:r w:rsidR="00277F7E">
        <w:rPr>
          <w:rFonts w:ascii="Simplified Arabic" w:hAnsi="Simplified Arabic" w:cs="Simplified Arabic" w:hint="cs"/>
          <w:sz w:val="28"/>
          <w:szCs w:val="28"/>
          <w:rtl/>
          <w:lang w:bidi="ar-IQ"/>
        </w:rPr>
        <w:t xml:space="preserve">اسية لكل فرد وكذلك الاهتمام بصلاحية المواد الغذائية </w:t>
      </w:r>
      <w:r w:rsidR="00826326" w:rsidRPr="00BD487F">
        <w:rPr>
          <w:rFonts w:ascii="Simplified Arabic" w:hAnsi="Simplified Arabic" w:cs="Simplified Arabic" w:hint="cs"/>
          <w:sz w:val="28"/>
          <w:szCs w:val="28"/>
          <w:rtl/>
          <w:lang w:bidi="ar-IQ"/>
        </w:rPr>
        <w:t xml:space="preserve"> </w:t>
      </w:r>
      <w:r w:rsidR="00EE5CBA">
        <w:rPr>
          <w:rFonts w:ascii="Simplified Arabic" w:hAnsi="Simplified Arabic" w:cs="Simplified Arabic" w:hint="cs"/>
          <w:sz w:val="28"/>
          <w:szCs w:val="28"/>
          <w:rtl/>
          <w:lang w:bidi="ar-IQ"/>
        </w:rPr>
        <w:t xml:space="preserve">لما له من دور في صحة المستهلك </w:t>
      </w:r>
    </w:p>
    <w:p w:rsidR="00AE02B3" w:rsidRDefault="00AE02B3" w:rsidP="00EE5CBA">
      <w:pPr>
        <w:pStyle w:val="ListParagraph"/>
        <w:tabs>
          <w:tab w:val="left" w:pos="466"/>
          <w:tab w:val="left" w:pos="1742"/>
        </w:tabs>
        <w:ind w:left="360"/>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2 </w:t>
      </w:r>
      <w:r>
        <w:rPr>
          <w:rFonts w:ascii="Simplified Arabic" w:hAnsi="Simplified Arabic" w:cs="Simplified Arabic"/>
          <w:b/>
          <w:bCs/>
          <w:sz w:val="28"/>
          <w:szCs w:val="28"/>
          <w:rtl/>
          <w:lang w:bidi="ar-IQ"/>
        </w:rPr>
        <w:t>–</w:t>
      </w:r>
      <w:r>
        <w:rPr>
          <w:rFonts w:ascii="Simplified Arabic" w:hAnsi="Simplified Arabic" w:cs="Simplified Arabic" w:hint="cs"/>
          <w:b/>
          <w:bCs/>
          <w:sz w:val="28"/>
          <w:szCs w:val="28"/>
          <w:rtl/>
          <w:lang w:bidi="ar-IQ"/>
        </w:rPr>
        <w:t xml:space="preserve"> أظهر تقرير نتائج اعمال الرقابة والتدقيق على وزارة العمل والشؤون الاجتماعية (التقرير المرقم (13204) في 21/6/2017 ) الملاحظات الآتية : </w:t>
      </w:r>
    </w:p>
    <w:p w:rsidR="00AE02B3" w:rsidRDefault="00EF3218" w:rsidP="00EE5CBA">
      <w:pPr>
        <w:pStyle w:val="ListParagraph"/>
        <w:tabs>
          <w:tab w:val="left" w:pos="466"/>
          <w:tab w:val="left" w:pos="1742"/>
        </w:tabs>
        <w:ind w:left="360"/>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أ</w:t>
      </w:r>
      <w:r w:rsidR="00AE02B3">
        <w:rPr>
          <w:rFonts w:ascii="Simplified Arabic" w:hAnsi="Simplified Arabic" w:cs="Simplified Arabic"/>
          <w:b/>
          <w:bCs/>
          <w:sz w:val="28"/>
          <w:szCs w:val="28"/>
          <w:rtl/>
          <w:lang w:bidi="ar-IQ"/>
        </w:rPr>
        <w:t>–</w:t>
      </w:r>
      <w:r w:rsidR="00AE02B3">
        <w:rPr>
          <w:rFonts w:ascii="Simplified Arabic" w:hAnsi="Simplified Arabic" w:cs="Simplified Arabic" w:hint="cs"/>
          <w:b/>
          <w:bCs/>
          <w:sz w:val="28"/>
          <w:szCs w:val="28"/>
          <w:rtl/>
          <w:lang w:bidi="ar-IQ"/>
        </w:rPr>
        <w:t xml:space="preserve"> افتقار الهيكل التنظيمي للمكتب الى قسمي التخطيط والمتابعة الذي يقوم باعداد الخطة السنوية والفصلية للمكتب ومتابعة تنفيذها بالإضافة الى عدم وجود قسم التوثيق </w:t>
      </w:r>
      <w:r w:rsidR="00374B94">
        <w:rPr>
          <w:rFonts w:ascii="Simplified Arabic" w:hAnsi="Simplified Arabic" w:cs="Simplified Arabic" w:hint="cs"/>
          <w:b/>
          <w:bCs/>
          <w:sz w:val="28"/>
          <w:szCs w:val="28"/>
          <w:rtl/>
          <w:lang w:bidi="ar-IQ"/>
        </w:rPr>
        <w:t xml:space="preserve">الذي يتضمن نظام معلومات الكتروني يظهر نشاطاته وانجازاته </w:t>
      </w:r>
    </w:p>
    <w:p w:rsidR="00374B94" w:rsidRDefault="00EF3218" w:rsidP="00EE5CBA">
      <w:pPr>
        <w:pStyle w:val="ListParagraph"/>
        <w:tabs>
          <w:tab w:val="left" w:pos="466"/>
          <w:tab w:val="left" w:pos="1742"/>
        </w:tabs>
        <w:ind w:left="360"/>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ب</w:t>
      </w:r>
      <w:r w:rsidR="00374B94">
        <w:rPr>
          <w:rFonts w:ascii="Simplified Arabic" w:hAnsi="Simplified Arabic" w:cs="Simplified Arabic"/>
          <w:b/>
          <w:bCs/>
          <w:sz w:val="28"/>
          <w:szCs w:val="28"/>
          <w:rtl/>
          <w:lang w:bidi="ar-IQ"/>
        </w:rPr>
        <w:t>–</w:t>
      </w:r>
      <w:r w:rsidR="00374B94">
        <w:rPr>
          <w:rFonts w:ascii="Simplified Arabic" w:hAnsi="Simplified Arabic" w:cs="Simplified Arabic" w:hint="cs"/>
          <w:b/>
          <w:bCs/>
          <w:sz w:val="28"/>
          <w:szCs w:val="28"/>
          <w:rtl/>
          <w:lang w:bidi="ar-IQ"/>
        </w:rPr>
        <w:t xml:space="preserve"> وجود خلل في منح الدرجات والعناوين الوظيفية للعاملين في المكتب وبشكل لايتناسب مع اختصاصاتهم وتحصيلهم العلمي </w:t>
      </w:r>
    </w:p>
    <w:p w:rsidR="00374B94" w:rsidRPr="00EF3218" w:rsidRDefault="00EF3218" w:rsidP="00EF3218">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ج</w:t>
      </w:r>
      <w:r w:rsidR="00374B94" w:rsidRPr="00EF3218">
        <w:rPr>
          <w:rFonts w:ascii="Simplified Arabic" w:hAnsi="Simplified Arabic" w:cs="Simplified Arabic"/>
          <w:b/>
          <w:bCs/>
          <w:sz w:val="28"/>
          <w:szCs w:val="28"/>
          <w:rtl/>
          <w:lang w:bidi="ar-IQ"/>
        </w:rPr>
        <w:t>–</w:t>
      </w:r>
      <w:r w:rsidR="00374B94" w:rsidRPr="00EF3218">
        <w:rPr>
          <w:rFonts w:ascii="Simplified Arabic" w:hAnsi="Simplified Arabic" w:cs="Simplified Arabic" w:hint="cs"/>
          <w:b/>
          <w:bCs/>
          <w:sz w:val="28"/>
          <w:szCs w:val="28"/>
          <w:rtl/>
          <w:lang w:bidi="ar-IQ"/>
        </w:rPr>
        <w:t xml:space="preserve"> عدم شمول البرامج التدريبية للعاملين في المكتب في مجال التدقيق , التفتيش , التحقيق بالإضافة الى عدم قيام المكتب بإعداد برامج تدريبية وتطويرية لتنمية قدرات ومهارات منتسبي الوزارة وتشكيلاتها.</w:t>
      </w:r>
    </w:p>
    <w:p w:rsidR="00374B94" w:rsidRDefault="00124B73" w:rsidP="00EE5CBA">
      <w:pPr>
        <w:pStyle w:val="ListParagraph"/>
        <w:tabs>
          <w:tab w:val="left" w:pos="466"/>
          <w:tab w:val="left" w:pos="1742"/>
        </w:tabs>
        <w:ind w:left="36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لكي تتحقق التنمية الشاملة لابد بإعادة النظر بالهيكل التنظيمي للمكتب وتضمينه قسم التخطيط والمتابعة يقوم بإعداد الخطة السنوية </w:t>
      </w:r>
      <w:r w:rsidR="0043289B">
        <w:rPr>
          <w:rFonts w:ascii="Simplified Arabic" w:hAnsi="Simplified Arabic" w:cs="Simplified Arabic" w:hint="cs"/>
          <w:sz w:val="28"/>
          <w:szCs w:val="28"/>
          <w:rtl/>
          <w:lang w:bidi="ar-IQ"/>
        </w:rPr>
        <w:t xml:space="preserve">والفصلية للمكتب ويساهم في تزويد الجهات الطالبة </w:t>
      </w:r>
      <w:r w:rsidR="0043289B">
        <w:rPr>
          <w:rFonts w:ascii="Simplified Arabic" w:hAnsi="Simplified Arabic" w:cs="Simplified Arabic" w:hint="cs"/>
          <w:sz w:val="28"/>
          <w:szCs w:val="28"/>
          <w:rtl/>
          <w:lang w:bidi="ar-IQ"/>
        </w:rPr>
        <w:lastRenderedPageBreak/>
        <w:t>للمعلومات التي تخص نشاطه , وكذلك منح الدرجات والعناوين الوظيفية للعاملين في المكتب وبشكل يتناسب مع اختصاصاتهم وتحصليهم العلمي وكذلك يجب شمول البرامج التدريبي للعاملين في المكتب في مجال التدقيق ,التفتيش , التحقيق واعداد برامج تدريبة وتطويريه لتنمية قدرات ومهارات منتسبي الوزارة وتشكيلاتها واعتماد آلية لتقديم مدى الاستفادة من الدورات</w:t>
      </w:r>
    </w:p>
    <w:p w:rsidR="00826C42" w:rsidRDefault="00826C42" w:rsidP="00EE5CBA">
      <w:pPr>
        <w:pStyle w:val="ListParagraph"/>
        <w:tabs>
          <w:tab w:val="left" w:pos="466"/>
          <w:tab w:val="left" w:pos="1742"/>
        </w:tabs>
        <w:ind w:left="360"/>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3 </w:t>
      </w:r>
      <w:r w:rsidR="00A44071">
        <w:rPr>
          <w:rFonts w:ascii="Simplified Arabic" w:hAnsi="Simplified Arabic" w:cs="Simplified Arabic"/>
          <w:b/>
          <w:bCs/>
          <w:sz w:val="28"/>
          <w:szCs w:val="28"/>
          <w:rtl/>
          <w:lang w:bidi="ar-IQ"/>
        </w:rPr>
        <w:t>–</w:t>
      </w:r>
      <w:r>
        <w:rPr>
          <w:rFonts w:ascii="Simplified Arabic" w:hAnsi="Simplified Arabic" w:cs="Simplified Arabic" w:hint="cs"/>
          <w:b/>
          <w:bCs/>
          <w:sz w:val="28"/>
          <w:szCs w:val="28"/>
          <w:rtl/>
          <w:lang w:bidi="ar-IQ"/>
        </w:rPr>
        <w:t xml:space="preserve"> </w:t>
      </w:r>
      <w:r w:rsidR="00A44071">
        <w:rPr>
          <w:rFonts w:ascii="Simplified Arabic" w:hAnsi="Simplified Arabic" w:cs="Simplified Arabic" w:hint="cs"/>
          <w:b/>
          <w:bCs/>
          <w:sz w:val="28"/>
          <w:szCs w:val="28"/>
          <w:rtl/>
          <w:lang w:bidi="ar-IQ"/>
        </w:rPr>
        <w:t xml:space="preserve">أظهر تقرير نتائج أعمال الرقابة والتدقيق بالنسبة لوزارة الكهرباء ( التقرير المرقم (25209) في 13/11/2017 )الملاحظات الآتية : </w:t>
      </w:r>
    </w:p>
    <w:p w:rsidR="00A44071" w:rsidRDefault="00A44071" w:rsidP="00A44071">
      <w:pPr>
        <w:pStyle w:val="ListParagraph"/>
        <w:numPr>
          <w:ilvl w:val="0"/>
          <w:numId w:val="42"/>
        </w:num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التلكؤ في انجاز بعض مشاريع تبديل الشبكات الهوائية الى ارضية من قبل الشركات المنفذة </w:t>
      </w:r>
    </w:p>
    <w:p w:rsidR="00A44071" w:rsidRDefault="00A44071" w:rsidP="00A44071">
      <w:pPr>
        <w:pStyle w:val="ListParagraph"/>
        <w:numPr>
          <w:ilvl w:val="0"/>
          <w:numId w:val="42"/>
        </w:num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 عدم ربط مقاييس الطاقة لبعض المستهلكين الجدد إضافة الى عطل المقاييس المربوطة لبعض المستهلكين الأمر الذي نجم عنه استخدام اسلوب التقدير من قبل قراء المقاييس واللجان المختصة</w:t>
      </w:r>
      <w:r w:rsidR="005A040C">
        <w:rPr>
          <w:rFonts w:ascii="Simplified Arabic" w:hAnsi="Simplified Arabic" w:cs="Simplified Arabic" w:hint="cs"/>
          <w:b/>
          <w:bCs/>
          <w:sz w:val="28"/>
          <w:szCs w:val="28"/>
          <w:rtl/>
          <w:lang w:bidi="ar-IQ"/>
        </w:rPr>
        <w:t xml:space="preserve"> في تحديد الاستهلاك لهؤلاء المستهلكين وهذا الامر ادى الى حدوث نسبة خطأ كبيرة في احتساب الطاقة الكهربائية المستهلكة و التلاعب بمقاييس الطاقة الكهربائية </w:t>
      </w:r>
    </w:p>
    <w:p w:rsidR="005A040C" w:rsidRDefault="005A040C" w:rsidP="005A040C">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لكي تتحقق التنمية الشاملة لابد </w:t>
      </w:r>
      <w:r w:rsidR="003F54C9">
        <w:rPr>
          <w:rFonts w:ascii="Simplified Arabic" w:hAnsi="Simplified Arabic" w:cs="Simplified Arabic" w:hint="cs"/>
          <w:sz w:val="28"/>
          <w:szCs w:val="28"/>
          <w:rtl/>
          <w:lang w:bidi="ar-IQ"/>
        </w:rPr>
        <w:t xml:space="preserve">من الحد من حالات التلاعب بمقاييس الطاقة الكهربائية من خلال اجراء مسح ميداني لتحديد عدد المستهلكين غير المجهزين بمقاييس جديدة وتحديد المقاييس العاطلة ليتم إدخالها ورش تصليح واحتساب الطاقة الكهربائية المستهلكة بصورة دقيقة </w:t>
      </w:r>
    </w:p>
    <w:p w:rsidR="00517577" w:rsidRDefault="00517577" w:rsidP="005A040C">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4 </w:t>
      </w:r>
      <w:r>
        <w:rPr>
          <w:rFonts w:ascii="Simplified Arabic" w:hAnsi="Simplified Arabic" w:cs="Simplified Arabic"/>
          <w:b/>
          <w:bCs/>
          <w:sz w:val="28"/>
          <w:szCs w:val="28"/>
          <w:rtl/>
          <w:lang w:bidi="ar-IQ"/>
        </w:rPr>
        <w:t>–</w:t>
      </w:r>
      <w:r>
        <w:rPr>
          <w:rFonts w:ascii="Simplified Arabic" w:hAnsi="Simplified Arabic" w:cs="Simplified Arabic" w:hint="cs"/>
          <w:b/>
          <w:bCs/>
          <w:sz w:val="28"/>
          <w:szCs w:val="28"/>
          <w:rtl/>
          <w:lang w:bidi="ar-IQ"/>
        </w:rPr>
        <w:t xml:space="preserve"> أظهر تقرير نتائج اعمال الرقابة والتدقيق بالنسبة لوزارة النفط المرقم (23889 في 30 /10 /2017 الخاص بتقويم اداء سياسة شركة خطوط الانابيب النفطية في تطوير المستودعات النفطية ) الملاحظات الآتية : </w:t>
      </w:r>
    </w:p>
    <w:p w:rsidR="00517577" w:rsidRDefault="00517577" w:rsidP="007614E5">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وجود نقص في الطاقات الخزينة لمنتوج النفط الاسود والتأخر في سحبها من قبل شركة توزيع المنتجات النفطية في حينه ادى الى ارتفاع الخزين في خزانات شركات المصافي مما اضطرها الى تقليل </w:t>
      </w:r>
      <w:r w:rsidR="007614E5">
        <w:rPr>
          <w:rFonts w:ascii="Simplified Arabic" w:hAnsi="Simplified Arabic" w:cs="Simplified Arabic" w:hint="cs"/>
          <w:b/>
          <w:bCs/>
          <w:sz w:val="28"/>
          <w:szCs w:val="28"/>
          <w:rtl/>
          <w:lang w:bidi="ar-IQ"/>
        </w:rPr>
        <w:t>التغذية او ايقاف بعض وحدات التكرير عن العمل لإيجاد التوازن بين الكميات المنتجة والمخزونة والكميات المسحوبة , وان هذا الاجراء ادى الى نقص في كميات المنتجات النفطية المطلوبة خاصة بعد توقف مصفى بيجي عن العمل عام 2014 ويتم التعويض عن النقص عن طريق الاستيراد من الخارج</w:t>
      </w:r>
    </w:p>
    <w:p w:rsidR="00BA637A" w:rsidRPr="00A82D31" w:rsidRDefault="001D76BE" w:rsidP="00A82D31">
      <w:p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 xml:space="preserve">لكي تتحقق التنمية الشاملة لابد من اتخاذ كافة الاجراءات الكفيلة للإسراع في انجاز الخزانات للتخلص من النفط الاسود غير المسحوب من المصافي لتجنب إيقاف وحدات التكرير عن العمل وزيادة انتاج المنتجات النفطية لتخفيض عمليات الاستيراد من الخارج </w:t>
      </w:r>
    </w:p>
    <w:p w:rsidR="00E02DE7" w:rsidRPr="001D76BE" w:rsidRDefault="001D76BE" w:rsidP="001D76BE">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5- </w:t>
      </w:r>
      <w:r w:rsidR="000557D5" w:rsidRPr="001D76BE">
        <w:rPr>
          <w:rFonts w:ascii="Simplified Arabic" w:hAnsi="Simplified Arabic" w:cs="Simplified Arabic" w:hint="cs"/>
          <w:b/>
          <w:bCs/>
          <w:sz w:val="28"/>
          <w:szCs w:val="28"/>
          <w:rtl/>
          <w:lang w:bidi="ar-IQ"/>
        </w:rPr>
        <w:t xml:space="preserve">عدم تقديم دراسة جدوى اقتصادية لمعظم المشاريع المتعاقد على تنفيذها ، خلافاً للمادة (2 / أولاً / أ) من تعليمات العقود الحكومية رقم (2) لسنة 2014 توقف الاعمال في بعض المشاريع لوجود </w:t>
      </w:r>
      <w:r w:rsidR="00F42BDF" w:rsidRPr="001D76BE">
        <w:rPr>
          <w:rFonts w:ascii="Simplified Arabic" w:hAnsi="Simplified Arabic" w:cs="Simplified Arabic" w:hint="cs"/>
          <w:b/>
          <w:bCs/>
          <w:sz w:val="28"/>
          <w:szCs w:val="28"/>
          <w:rtl/>
          <w:lang w:bidi="ar-IQ"/>
        </w:rPr>
        <w:t xml:space="preserve">عوائق </w:t>
      </w:r>
      <w:r w:rsidR="000557D5" w:rsidRPr="001D76BE">
        <w:rPr>
          <w:rFonts w:ascii="Simplified Arabic" w:hAnsi="Simplified Arabic" w:cs="Simplified Arabic" w:hint="cs"/>
          <w:b/>
          <w:bCs/>
          <w:sz w:val="28"/>
          <w:szCs w:val="28"/>
          <w:rtl/>
          <w:lang w:bidi="ar-IQ"/>
        </w:rPr>
        <w:t>في مواقع العمل أو التأخير في تسليم الجهة المنفذة موقع العمل</w:t>
      </w:r>
      <w:r w:rsidR="008D1D35" w:rsidRPr="001D76BE">
        <w:rPr>
          <w:rFonts w:ascii="Simplified Arabic" w:hAnsi="Simplified Arabic" w:cs="Simplified Arabic" w:hint="cs"/>
          <w:b/>
          <w:bCs/>
          <w:sz w:val="28"/>
          <w:szCs w:val="28"/>
          <w:rtl/>
          <w:lang w:bidi="ar-IQ"/>
        </w:rPr>
        <w:t xml:space="preserve"> جاهزا واستكمال المتطلبات الخاصة بالمشروع قبل اعداد</w:t>
      </w:r>
      <w:r w:rsidR="000557D5" w:rsidRPr="001D76BE">
        <w:rPr>
          <w:rFonts w:ascii="Simplified Arabic" w:hAnsi="Simplified Arabic" w:cs="Simplified Arabic" w:hint="cs"/>
          <w:b/>
          <w:bCs/>
          <w:sz w:val="28"/>
          <w:szCs w:val="28"/>
          <w:rtl/>
          <w:lang w:bidi="ar-IQ"/>
        </w:rPr>
        <w:t xml:space="preserve"> وثائق المناقصات وقبل البدء بتنفيذ </w:t>
      </w:r>
      <w:r w:rsidR="00274B97" w:rsidRPr="001D76BE">
        <w:rPr>
          <w:rFonts w:ascii="Simplified Arabic" w:hAnsi="Simplified Arabic" w:cs="Simplified Arabic" w:hint="cs"/>
          <w:b/>
          <w:bCs/>
          <w:sz w:val="28"/>
          <w:szCs w:val="28"/>
          <w:rtl/>
          <w:lang w:bidi="ar-IQ"/>
        </w:rPr>
        <w:t>/</w:t>
      </w:r>
      <w:r w:rsidR="000557D5" w:rsidRPr="001D76BE">
        <w:rPr>
          <w:rFonts w:ascii="Simplified Arabic" w:hAnsi="Simplified Arabic" w:cs="Simplified Arabic" w:hint="cs"/>
          <w:b/>
          <w:bCs/>
          <w:sz w:val="28"/>
          <w:szCs w:val="28"/>
          <w:rtl/>
          <w:lang w:bidi="ar-IQ"/>
        </w:rPr>
        <w:t xml:space="preserve">تهيئة الموقع للمباشرة بالعمل خلافا للمادة ( 3 اولا / ه ، و، ز ) من تعليمات تنفيذ العقود الحكومية </w:t>
      </w:r>
      <w:r w:rsidR="00967307" w:rsidRPr="001D76BE">
        <w:rPr>
          <w:rFonts w:ascii="Simplified Arabic" w:hAnsi="Simplified Arabic" w:cs="Simplified Arabic" w:hint="cs"/>
          <w:b/>
          <w:bCs/>
          <w:sz w:val="28"/>
          <w:szCs w:val="28"/>
          <w:rtl/>
          <w:lang w:bidi="ar-IQ"/>
        </w:rPr>
        <w:t xml:space="preserve">رقم (1) لسنة 2008 المعدل </w:t>
      </w:r>
      <w:r w:rsidR="00227389" w:rsidRPr="001D76BE">
        <w:rPr>
          <w:rFonts w:ascii="Simplified Arabic" w:hAnsi="Simplified Arabic" w:cs="Simplified Arabic" w:hint="cs"/>
          <w:b/>
          <w:bCs/>
          <w:sz w:val="28"/>
          <w:szCs w:val="28"/>
          <w:rtl/>
          <w:lang w:bidi="ar-IQ"/>
        </w:rPr>
        <w:t>.</w:t>
      </w:r>
    </w:p>
    <w:p w:rsidR="00365149" w:rsidRDefault="00967307" w:rsidP="00384884">
      <w:pPr>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يجب هنا ان تلتزم سياسة رقابة الجودة واجراءاتها لدى الجهاز الاعلى</w:t>
      </w:r>
      <w:r w:rsidR="00F42BDF">
        <w:rPr>
          <w:rFonts w:ascii="Simplified Arabic" w:hAnsi="Simplified Arabic" w:cs="Simplified Arabic" w:hint="cs"/>
          <w:sz w:val="28"/>
          <w:szCs w:val="28"/>
          <w:rtl/>
          <w:lang w:bidi="ar-IQ"/>
        </w:rPr>
        <w:t xml:space="preserve"> للرقابة المالية بالمعايير المهنية </w:t>
      </w:r>
      <w:r w:rsidR="00677685">
        <w:rPr>
          <w:rFonts w:ascii="Simplified Arabic" w:hAnsi="Simplified Arabic" w:cs="Simplified Arabic" w:hint="cs"/>
          <w:sz w:val="28"/>
          <w:szCs w:val="28"/>
          <w:rtl/>
          <w:lang w:bidi="ar-IQ"/>
        </w:rPr>
        <w:t>بغ</w:t>
      </w:r>
      <w:r>
        <w:rPr>
          <w:rFonts w:ascii="Simplified Arabic" w:hAnsi="Simplified Arabic" w:cs="Simplified Arabic" w:hint="cs"/>
          <w:sz w:val="28"/>
          <w:szCs w:val="28"/>
          <w:rtl/>
          <w:lang w:bidi="ar-IQ"/>
        </w:rPr>
        <w:t xml:space="preserve">ية ضمان اجراء عمليات الرقابة </w:t>
      </w:r>
      <w:r w:rsidR="00914671">
        <w:rPr>
          <w:rFonts w:ascii="Simplified Arabic" w:hAnsi="Simplified Arabic" w:cs="Simplified Arabic" w:hint="cs"/>
          <w:sz w:val="28"/>
          <w:szCs w:val="28"/>
          <w:rtl/>
          <w:lang w:bidi="ar-IQ"/>
        </w:rPr>
        <w:t>على مستوى عال جداً لذلك نرى هنا غياب سياسة تخطيطية واضحة للاستشارات ولتحقيق التنمية الشاملة لا</w:t>
      </w:r>
      <w:r w:rsidR="00365149">
        <w:rPr>
          <w:rFonts w:ascii="Simplified Arabic" w:hAnsi="Simplified Arabic" w:cs="Simplified Arabic" w:hint="cs"/>
          <w:sz w:val="28"/>
          <w:szCs w:val="28"/>
          <w:rtl/>
          <w:lang w:bidi="ar-IQ"/>
        </w:rPr>
        <w:t>ب</w:t>
      </w:r>
      <w:r w:rsidR="00914671">
        <w:rPr>
          <w:rFonts w:ascii="Simplified Arabic" w:hAnsi="Simplified Arabic" w:cs="Simplified Arabic" w:hint="cs"/>
          <w:sz w:val="28"/>
          <w:szCs w:val="28"/>
          <w:rtl/>
          <w:lang w:bidi="ar-IQ"/>
        </w:rPr>
        <w:t>د من وضع جدوى اقتصادية لمعظم المشاريع الاقتصادية المتعاقد على تنفيذها والاسراع بعملية استكمال بناء مؤسسات الدولة والاستفادة من ا</w:t>
      </w:r>
      <w:r w:rsidR="0052722A">
        <w:rPr>
          <w:rFonts w:ascii="Simplified Arabic" w:hAnsi="Simplified Arabic" w:cs="Simplified Arabic" w:hint="cs"/>
          <w:sz w:val="28"/>
          <w:szCs w:val="28"/>
          <w:rtl/>
          <w:lang w:bidi="ar-IQ"/>
        </w:rPr>
        <w:t>لتجارب الخاطئة السابقة لغرض تلاف</w:t>
      </w:r>
      <w:r w:rsidR="00914671">
        <w:rPr>
          <w:rFonts w:ascii="Simplified Arabic" w:hAnsi="Simplified Arabic" w:cs="Simplified Arabic" w:hint="cs"/>
          <w:sz w:val="28"/>
          <w:szCs w:val="28"/>
          <w:rtl/>
          <w:lang w:bidi="ar-IQ"/>
        </w:rPr>
        <w:t xml:space="preserve">يها ومحاربة الفساد وتوفير الامن والاستقرار لتنفيذ المشاريع فلا تنمية بدون امن واستقرار </w:t>
      </w:r>
      <w:r w:rsidR="0052722A">
        <w:rPr>
          <w:rFonts w:ascii="Simplified Arabic" w:hAnsi="Simplified Arabic" w:cs="Simplified Arabic" w:hint="cs"/>
          <w:sz w:val="28"/>
          <w:szCs w:val="28"/>
          <w:rtl/>
          <w:lang w:bidi="ar-IQ"/>
        </w:rPr>
        <w:t>.</w:t>
      </w:r>
    </w:p>
    <w:p w:rsidR="00914671" w:rsidRDefault="00822888" w:rsidP="00822888">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t>6-</w:t>
      </w:r>
      <w:r w:rsidR="00365149" w:rsidRPr="002255D9">
        <w:rPr>
          <w:rFonts w:ascii="Simplified Arabic" w:hAnsi="Simplified Arabic" w:cs="Simplified Arabic" w:hint="cs"/>
          <w:b/>
          <w:bCs/>
          <w:sz w:val="28"/>
          <w:szCs w:val="28"/>
          <w:rtl/>
          <w:lang w:bidi="ar-IQ"/>
        </w:rPr>
        <w:t xml:space="preserve"> اش</w:t>
      </w:r>
      <w:r w:rsidR="00914671" w:rsidRPr="002255D9">
        <w:rPr>
          <w:rFonts w:ascii="Simplified Arabic" w:hAnsi="Simplified Arabic" w:cs="Simplified Arabic" w:hint="cs"/>
          <w:b/>
          <w:bCs/>
          <w:sz w:val="28"/>
          <w:szCs w:val="28"/>
          <w:rtl/>
          <w:lang w:bidi="ar-IQ"/>
        </w:rPr>
        <w:t xml:space="preserve">رت نتائج التدقيق ضعف الاجراءات المتخذة من قبل الدولة </w:t>
      </w:r>
      <w:r w:rsidR="00365149" w:rsidRPr="002255D9">
        <w:rPr>
          <w:rFonts w:ascii="Simplified Arabic" w:hAnsi="Simplified Arabic" w:cs="Simplified Arabic" w:hint="cs"/>
          <w:b/>
          <w:bCs/>
          <w:sz w:val="28"/>
          <w:szCs w:val="28"/>
          <w:rtl/>
          <w:lang w:bidi="ar-IQ"/>
        </w:rPr>
        <w:t>لأ</w:t>
      </w:r>
      <w:r w:rsidR="00914671" w:rsidRPr="002255D9">
        <w:rPr>
          <w:rFonts w:ascii="Simplified Arabic" w:hAnsi="Simplified Arabic" w:cs="Simplified Arabic" w:hint="cs"/>
          <w:b/>
          <w:bCs/>
          <w:sz w:val="28"/>
          <w:szCs w:val="28"/>
          <w:rtl/>
          <w:lang w:bidi="ar-IQ"/>
        </w:rPr>
        <w:t>زال</w:t>
      </w:r>
      <w:r w:rsidR="00365149" w:rsidRPr="002255D9">
        <w:rPr>
          <w:rFonts w:ascii="Simplified Arabic" w:hAnsi="Simplified Arabic" w:cs="Simplified Arabic" w:hint="cs"/>
          <w:b/>
          <w:bCs/>
          <w:sz w:val="28"/>
          <w:szCs w:val="28"/>
          <w:rtl/>
          <w:lang w:bidi="ar-IQ"/>
        </w:rPr>
        <w:t>ه</w:t>
      </w:r>
      <w:r w:rsidR="00914671" w:rsidRPr="002255D9">
        <w:rPr>
          <w:rFonts w:ascii="Simplified Arabic" w:hAnsi="Simplified Arabic" w:cs="Simplified Arabic" w:hint="cs"/>
          <w:b/>
          <w:bCs/>
          <w:sz w:val="28"/>
          <w:szCs w:val="28"/>
          <w:rtl/>
          <w:lang w:bidi="ar-IQ"/>
        </w:rPr>
        <w:t xml:space="preserve"> التجاوزات الحاصلة على ممتلكاتها من قبل الغير سواء كانت اراضي ومباني </w:t>
      </w:r>
      <w:r w:rsidR="002D40C7" w:rsidRPr="002255D9">
        <w:rPr>
          <w:rFonts w:ascii="Simplified Arabic" w:hAnsi="Simplified Arabic" w:cs="Simplified Arabic" w:hint="cs"/>
          <w:b/>
          <w:bCs/>
          <w:sz w:val="28"/>
          <w:szCs w:val="28"/>
          <w:rtl/>
          <w:lang w:bidi="ar-IQ"/>
        </w:rPr>
        <w:t>، ولم يتم اتخاذ الاجراءات وفقا لما ورد في كتاب مجلس الوزراء المرقم (17349) في 11/12/2005 رغم حاجتها اليها</w:t>
      </w:r>
      <w:r w:rsidR="002D40C7">
        <w:rPr>
          <w:rFonts w:ascii="Simplified Arabic" w:hAnsi="Simplified Arabic" w:cs="Simplified Arabic" w:hint="cs"/>
          <w:sz w:val="28"/>
          <w:szCs w:val="28"/>
          <w:rtl/>
          <w:lang w:bidi="ar-IQ"/>
        </w:rPr>
        <w:t xml:space="preserve"> . </w:t>
      </w:r>
    </w:p>
    <w:p w:rsidR="002D40C7" w:rsidRDefault="002D40C7" w:rsidP="00384884">
      <w:pPr>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على الجهات المختصة زيادة قوة ومتانة الاجراءات المتخذة ل</w:t>
      </w:r>
      <w:r w:rsidR="00365149">
        <w:rPr>
          <w:rFonts w:ascii="Simplified Arabic" w:hAnsi="Simplified Arabic" w:cs="Simplified Arabic" w:hint="cs"/>
          <w:sz w:val="28"/>
          <w:szCs w:val="28"/>
          <w:rtl/>
          <w:lang w:bidi="ar-IQ"/>
        </w:rPr>
        <w:t>أ</w:t>
      </w:r>
      <w:r>
        <w:rPr>
          <w:rFonts w:ascii="Simplified Arabic" w:hAnsi="Simplified Arabic" w:cs="Simplified Arabic" w:hint="cs"/>
          <w:sz w:val="28"/>
          <w:szCs w:val="28"/>
          <w:rtl/>
          <w:lang w:bidi="ar-IQ"/>
        </w:rPr>
        <w:t>زال</w:t>
      </w:r>
      <w:r w:rsidR="00365149">
        <w:rPr>
          <w:rFonts w:ascii="Simplified Arabic" w:hAnsi="Simplified Arabic" w:cs="Simplified Arabic" w:hint="cs"/>
          <w:sz w:val="28"/>
          <w:szCs w:val="28"/>
          <w:rtl/>
          <w:lang w:bidi="ar-IQ"/>
        </w:rPr>
        <w:t xml:space="preserve">ه </w:t>
      </w:r>
      <w:r>
        <w:rPr>
          <w:rFonts w:ascii="Simplified Arabic" w:hAnsi="Simplified Arabic" w:cs="Simplified Arabic" w:hint="cs"/>
          <w:sz w:val="28"/>
          <w:szCs w:val="28"/>
          <w:rtl/>
          <w:lang w:bidi="ar-IQ"/>
        </w:rPr>
        <w:t>التجاوزات وهنا لابد</w:t>
      </w:r>
      <w:r w:rsidR="001678A3">
        <w:rPr>
          <w:rFonts w:ascii="Simplified Arabic" w:hAnsi="Simplified Arabic" w:cs="Simplified Arabic" w:hint="cs"/>
          <w:sz w:val="28"/>
          <w:szCs w:val="28"/>
          <w:rtl/>
          <w:lang w:bidi="ar-IQ"/>
        </w:rPr>
        <w:t xml:space="preserve"> الاشارة </w:t>
      </w:r>
      <w:r>
        <w:rPr>
          <w:rFonts w:ascii="Simplified Arabic" w:hAnsi="Simplified Arabic" w:cs="Simplified Arabic" w:hint="cs"/>
          <w:sz w:val="28"/>
          <w:szCs w:val="28"/>
          <w:rtl/>
          <w:lang w:bidi="ar-IQ"/>
        </w:rPr>
        <w:t xml:space="preserve"> الى ا</w:t>
      </w:r>
      <w:r w:rsidR="00365149">
        <w:rPr>
          <w:rFonts w:ascii="Simplified Arabic" w:hAnsi="Simplified Arabic" w:cs="Simplified Arabic" w:hint="cs"/>
          <w:sz w:val="28"/>
          <w:szCs w:val="28"/>
          <w:rtl/>
          <w:lang w:bidi="ar-IQ"/>
        </w:rPr>
        <w:t xml:space="preserve">ن </w:t>
      </w:r>
      <w:r w:rsidR="001678A3">
        <w:rPr>
          <w:rFonts w:ascii="Simplified Arabic" w:hAnsi="Simplified Arabic" w:cs="Simplified Arabic" w:hint="cs"/>
          <w:sz w:val="28"/>
          <w:szCs w:val="28"/>
          <w:rtl/>
          <w:lang w:bidi="ar-IQ"/>
        </w:rPr>
        <w:t xml:space="preserve">ارتفاع </w:t>
      </w:r>
      <w:r>
        <w:rPr>
          <w:rFonts w:ascii="Simplified Arabic" w:hAnsi="Simplified Arabic" w:cs="Simplified Arabic" w:hint="cs"/>
          <w:sz w:val="28"/>
          <w:szCs w:val="28"/>
          <w:rtl/>
          <w:lang w:bidi="ar-IQ"/>
        </w:rPr>
        <w:t xml:space="preserve">معدل البطالة وزيادة معدلات الفقر ادى الى انتشار السكن العشوائي والتجاوزات الحاصلة على ممتلكات الدولة </w:t>
      </w:r>
      <w:r w:rsidR="00FF0585">
        <w:rPr>
          <w:rFonts w:ascii="Simplified Arabic" w:hAnsi="Simplified Arabic" w:cs="Simplified Arabic" w:hint="cs"/>
          <w:sz w:val="28"/>
          <w:szCs w:val="28"/>
          <w:rtl/>
          <w:lang w:bidi="ar-IQ"/>
        </w:rPr>
        <w:t>.</w:t>
      </w:r>
    </w:p>
    <w:p w:rsidR="00495058" w:rsidRDefault="002D40C7" w:rsidP="006F6AF3">
      <w:pPr>
        <w:tabs>
          <w:tab w:val="left" w:pos="466"/>
          <w:tab w:val="left" w:pos="1742"/>
        </w:tabs>
        <w:ind w:left="63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ولتحقيق التنمية الشاملة </w:t>
      </w:r>
      <w:r w:rsidR="000A4960">
        <w:rPr>
          <w:rFonts w:ascii="Simplified Arabic" w:hAnsi="Simplified Arabic" w:cs="Simplified Arabic" w:hint="cs"/>
          <w:sz w:val="28"/>
          <w:szCs w:val="28"/>
          <w:rtl/>
          <w:lang w:bidi="ar-IQ"/>
        </w:rPr>
        <w:t xml:space="preserve">لابد من وضع الخطط لزيادة التخصيصات </w:t>
      </w:r>
      <w:r w:rsidR="00E14255">
        <w:rPr>
          <w:rFonts w:ascii="Simplified Arabic" w:hAnsi="Simplified Arabic" w:cs="Simplified Arabic" w:hint="cs"/>
          <w:sz w:val="28"/>
          <w:szCs w:val="28"/>
          <w:rtl/>
          <w:lang w:bidi="ar-IQ"/>
        </w:rPr>
        <w:t>المالية والاستعانة بالخبرات والمهارات المحلية والا</w:t>
      </w:r>
      <w:r w:rsidR="002255D9">
        <w:rPr>
          <w:rFonts w:ascii="Simplified Arabic" w:hAnsi="Simplified Arabic" w:cs="Simplified Arabic" w:hint="cs"/>
          <w:sz w:val="28"/>
          <w:szCs w:val="28"/>
          <w:rtl/>
          <w:lang w:bidi="ar-IQ"/>
        </w:rPr>
        <w:t xml:space="preserve">جنبية لحل </w:t>
      </w:r>
      <w:r w:rsidR="00E14255">
        <w:rPr>
          <w:rFonts w:ascii="Simplified Arabic" w:hAnsi="Simplified Arabic" w:cs="Simplified Arabic" w:hint="cs"/>
          <w:sz w:val="28"/>
          <w:szCs w:val="28"/>
          <w:rtl/>
          <w:lang w:bidi="ar-IQ"/>
        </w:rPr>
        <w:t>مشكلة السكن العشوائي وبناء المجتمعات السكنية لحد من ظاهرة التجاوزات الحاصلة على ممتلكات سواء كانت اراضي او مباني</w:t>
      </w:r>
      <w:r w:rsidR="00FF0585">
        <w:rPr>
          <w:rFonts w:ascii="Simplified Arabic" w:hAnsi="Simplified Arabic" w:cs="Simplified Arabic" w:hint="cs"/>
          <w:sz w:val="28"/>
          <w:szCs w:val="28"/>
          <w:rtl/>
          <w:lang w:bidi="ar-IQ"/>
        </w:rPr>
        <w:t>.</w:t>
      </w:r>
      <w:r w:rsidR="00E14255">
        <w:rPr>
          <w:rFonts w:ascii="Simplified Arabic" w:hAnsi="Simplified Arabic" w:cs="Simplified Arabic" w:hint="cs"/>
          <w:sz w:val="28"/>
          <w:szCs w:val="28"/>
          <w:rtl/>
          <w:lang w:bidi="ar-IQ"/>
        </w:rPr>
        <w:t xml:space="preserve"> </w:t>
      </w:r>
    </w:p>
    <w:p w:rsidR="008F071E" w:rsidRPr="00FF0585" w:rsidRDefault="00807652" w:rsidP="006F5052">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lastRenderedPageBreak/>
        <w:t>7-</w:t>
      </w:r>
      <w:r w:rsidR="00BD487F">
        <w:rPr>
          <w:rFonts w:ascii="Simplified Arabic" w:hAnsi="Simplified Arabic" w:cs="Simplified Arabic" w:hint="cs"/>
          <w:b/>
          <w:bCs/>
          <w:sz w:val="28"/>
          <w:szCs w:val="28"/>
          <w:rtl/>
          <w:lang w:bidi="ar-IQ"/>
        </w:rPr>
        <w:t xml:space="preserve"> </w:t>
      </w:r>
      <w:r w:rsidR="00495058">
        <w:rPr>
          <w:rFonts w:ascii="Simplified Arabic" w:hAnsi="Simplified Arabic" w:cs="Simplified Arabic" w:hint="cs"/>
          <w:b/>
          <w:bCs/>
          <w:sz w:val="28"/>
          <w:szCs w:val="28"/>
          <w:rtl/>
          <w:lang w:bidi="ar-IQ"/>
        </w:rPr>
        <w:t>قلة الواردات المالية وت</w:t>
      </w:r>
      <w:r w:rsidR="008719DC">
        <w:rPr>
          <w:rFonts w:ascii="Simplified Arabic" w:hAnsi="Simplified Arabic" w:cs="Simplified Arabic" w:hint="cs"/>
          <w:b/>
          <w:bCs/>
          <w:sz w:val="28"/>
          <w:szCs w:val="28"/>
          <w:rtl/>
          <w:lang w:bidi="ar-IQ"/>
        </w:rPr>
        <w:t>ذبذب</w:t>
      </w:r>
      <w:r w:rsidR="00495058">
        <w:rPr>
          <w:rFonts w:ascii="Simplified Arabic" w:hAnsi="Simplified Arabic" w:cs="Simplified Arabic" w:hint="cs"/>
          <w:b/>
          <w:bCs/>
          <w:sz w:val="28"/>
          <w:szCs w:val="28"/>
          <w:rtl/>
          <w:lang w:bidi="ar-IQ"/>
        </w:rPr>
        <w:t xml:space="preserve"> التصاريف الداخلة الى</w:t>
      </w:r>
      <w:r w:rsidR="006F5052">
        <w:rPr>
          <w:rFonts w:ascii="Simplified Arabic" w:hAnsi="Simplified Arabic" w:cs="Simplified Arabic" w:hint="cs"/>
          <w:b/>
          <w:bCs/>
          <w:sz w:val="28"/>
          <w:szCs w:val="28"/>
          <w:rtl/>
          <w:lang w:bidi="ar-IQ"/>
        </w:rPr>
        <w:t>:</w:t>
      </w:r>
    </w:p>
    <w:p w:rsidR="008F071E" w:rsidRPr="00495058" w:rsidRDefault="008F071E" w:rsidP="00384884">
      <w:pPr>
        <w:pStyle w:val="ListParagraph"/>
        <w:numPr>
          <w:ilvl w:val="0"/>
          <w:numId w:val="14"/>
        </w:numPr>
        <w:tabs>
          <w:tab w:val="left" w:pos="466"/>
          <w:tab w:val="left" w:pos="1742"/>
        </w:tabs>
        <w:jc w:val="both"/>
        <w:rPr>
          <w:rFonts w:ascii="Simplified Arabic" w:hAnsi="Simplified Arabic" w:cs="Simplified Arabic"/>
          <w:b/>
          <w:bCs/>
          <w:sz w:val="28"/>
          <w:szCs w:val="28"/>
          <w:lang w:bidi="ar-IQ"/>
        </w:rPr>
      </w:pPr>
      <w:r w:rsidRPr="00495058">
        <w:rPr>
          <w:rFonts w:ascii="Simplified Arabic" w:hAnsi="Simplified Arabic" w:cs="Simplified Arabic" w:hint="cs"/>
          <w:b/>
          <w:bCs/>
          <w:sz w:val="28"/>
          <w:szCs w:val="28"/>
          <w:rtl/>
          <w:lang w:bidi="ar-IQ"/>
        </w:rPr>
        <w:t xml:space="preserve">الاهوار وعدم وجود مخارج نظامية لبعض الاهوار تعمل وفق مناسيب صحيحة </w:t>
      </w:r>
      <w:r w:rsidR="00C2472C" w:rsidRPr="00495058">
        <w:rPr>
          <w:rFonts w:ascii="Simplified Arabic" w:hAnsi="Simplified Arabic" w:cs="Simplified Arabic" w:hint="cs"/>
          <w:b/>
          <w:bCs/>
          <w:sz w:val="28"/>
          <w:szCs w:val="28"/>
          <w:rtl/>
          <w:lang w:bidi="ar-IQ"/>
        </w:rPr>
        <w:t xml:space="preserve">تسمح بخروج المياه فقط </w:t>
      </w:r>
      <w:r w:rsidR="00094611" w:rsidRPr="00495058">
        <w:rPr>
          <w:rFonts w:ascii="Simplified Arabic" w:hAnsi="Simplified Arabic" w:cs="Simplified Arabic" w:hint="cs"/>
          <w:b/>
          <w:bCs/>
          <w:sz w:val="28"/>
          <w:szCs w:val="28"/>
          <w:rtl/>
          <w:lang w:bidi="ar-IQ"/>
        </w:rPr>
        <w:t xml:space="preserve">دون حدوث تغذية عكسية جراء انخفاض مياه </w:t>
      </w:r>
      <w:r w:rsidR="00D3043A" w:rsidRPr="00495058">
        <w:rPr>
          <w:rFonts w:ascii="Simplified Arabic" w:hAnsi="Simplified Arabic" w:cs="Simplified Arabic" w:hint="cs"/>
          <w:b/>
          <w:bCs/>
          <w:sz w:val="28"/>
          <w:szCs w:val="28"/>
          <w:rtl/>
          <w:lang w:bidi="ar-IQ"/>
        </w:rPr>
        <w:t xml:space="preserve">جراء انخفاض مياه الاهوار عن مياه الانهر التي تصب في الخارج . </w:t>
      </w:r>
    </w:p>
    <w:p w:rsidR="00D3043A" w:rsidRPr="00495058" w:rsidRDefault="00D3043A" w:rsidP="00384884">
      <w:pPr>
        <w:pStyle w:val="ListParagraph"/>
        <w:numPr>
          <w:ilvl w:val="0"/>
          <w:numId w:val="14"/>
        </w:numPr>
        <w:tabs>
          <w:tab w:val="left" w:pos="466"/>
          <w:tab w:val="left" w:pos="1742"/>
        </w:tabs>
        <w:jc w:val="both"/>
        <w:rPr>
          <w:rFonts w:ascii="Simplified Arabic" w:hAnsi="Simplified Arabic" w:cs="Simplified Arabic"/>
          <w:b/>
          <w:bCs/>
          <w:sz w:val="28"/>
          <w:szCs w:val="28"/>
          <w:lang w:bidi="ar-IQ"/>
        </w:rPr>
      </w:pPr>
      <w:r w:rsidRPr="00495058">
        <w:rPr>
          <w:rFonts w:ascii="Simplified Arabic" w:hAnsi="Simplified Arabic" w:cs="Simplified Arabic" w:hint="cs"/>
          <w:b/>
          <w:bCs/>
          <w:sz w:val="28"/>
          <w:szCs w:val="28"/>
          <w:rtl/>
          <w:lang w:bidi="ar-IQ"/>
        </w:rPr>
        <w:t xml:space="preserve"> انتشار الادغال المائية وخاصة زهرة النيل منذ الثمانينات في العراق والتي تتسبب في خسائر مادية واقتصادية كبيرة تهدد الامن الغذائي وتعتبر من اسوء الادغال واكثرها ضررا على البيئة المالية </w:t>
      </w:r>
    </w:p>
    <w:p w:rsidR="00411149" w:rsidRPr="00495058" w:rsidRDefault="00EE108E" w:rsidP="00384884">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ج</w:t>
      </w:r>
      <w:r w:rsidR="00411149" w:rsidRPr="00495058">
        <w:rPr>
          <w:rFonts w:ascii="Simplified Arabic" w:hAnsi="Simplified Arabic" w:cs="Simplified Arabic" w:hint="cs"/>
          <w:b/>
          <w:bCs/>
          <w:sz w:val="28"/>
          <w:szCs w:val="28"/>
          <w:rtl/>
          <w:lang w:bidi="ar-IQ"/>
        </w:rPr>
        <w:t>-</w:t>
      </w:r>
      <w:r>
        <w:rPr>
          <w:rFonts w:ascii="Simplified Arabic" w:hAnsi="Simplified Arabic" w:cs="Simplified Arabic" w:hint="cs"/>
          <w:b/>
          <w:bCs/>
          <w:sz w:val="28"/>
          <w:szCs w:val="28"/>
          <w:rtl/>
          <w:lang w:bidi="ar-IQ"/>
        </w:rPr>
        <w:t xml:space="preserve"> </w:t>
      </w:r>
      <w:r w:rsidR="00411149" w:rsidRPr="00495058">
        <w:rPr>
          <w:rFonts w:ascii="Simplified Arabic" w:hAnsi="Simplified Arabic" w:cs="Simplified Arabic" w:hint="cs"/>
          <w:b/>
          <w:bCs/>
          <w:sz w:val="28"/>
          <w:szCs w:val="28"/>
          <w:rtl/>
          <w:lang w:bidi="ar-IQ"/>
        </w:rPr>
        <w:t xml:space="preserve">بينت نتائج الفحوصات المختبرية لعدد من عينات المياه المسحوبة من شبكات مياه الاسالة لعدد من القطاعات والمراكز الصحية في محافظة البصرة فتشكل عدد كبير من تلك العينات ومن </w:t>
      </w:r>
      <w:r w:rsidR="005921F8" w:rsidRPr="00495058">
        <w:rPr>
          <w:rFonts w:ascii="Simplified Arabic" w:hAnsi="Simplified Arabic" w:cs="Simplified Arabic" w:hint="cs"/>
          <w:b/>
          <w:bCs/>
          <w:sz w:val="28"/>
          <w:szCs w:val="28"/>
          <w:rtl/>
          <w:lang w:bidi="ar-IQ"/>
        </w:rPr>
        <w:t>الناحيتين ( البايولوجي</w:t>
      </w:r>
      <w:r w:rsidR="00495058" w:rsidRPr="00495058">
        <w:rPr>
          <w:rFonts w:ascii="Simplified Arabic" w:hAnsi="Simplified Arabic" w:cs="Simplified Arabic" w:hint="cs"/>
          <w:b/>
          <w:bCs/>
          <w:sz w:val="28"/>
          <w:szCs w:val="28"/>
          <w:rtl/>
          <w:lang w:bidi="ar-IQ"/>
        </w:rPr>
        <w:t>ه</w:t>
      </w:r>
      <w:r w:rsidR="005921F8" w:rsidRPr="00495058">
        <w:rPr>
          <w:rFonts w:ascii="Simplified Arabic" w:hAnsi="Simplified Arabic" w:cs="Simplified Arabic" w:hint="cs"/>
          <w:b/>
          <w:bCs/>
          <w:sz w:val="28"/>
          <w:szCs w:val="28"/>
          <w:rtl/>
          <w:lang w:bidi="ar-IQ"/>
        </w:rPr>
        <w:t xml:space="preserve"> والكيمياوية ) والمنفذة  من قبل دائرة صحة البصرة </w:t>
      </w:r>
    </w:p>
    <w:p w:rsidR="00C072B0" w:rsidRDefault="00E908A1"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لكي تحقق التنمية الشاملة لابد من تحقيق الاستخدام الرشيد للموارد المائية واستصلاح الاراضي ومشكلة ندرة المياه وتوفير الطاقة الكهربائية وهذا يتطلب زيادة التخصيصات المالية والاستعانة بالخبرات ووضع ضوابط صارمة </w:t>
      </w:r>
      <w:r w:rsidR="0092155C">
        <w:rPr>
          <w:rFonts w:ascii="Simplified Arabic" w:hAnsi="Simplified Arabic" w:cs="Simplified Arabic" w:hint="cs"/>
          <w:sz w:val="28"/>
          <w:szCs w:val="28"/>
          <w:rtl/>
          <w:lang w:bidi="ar-IQ"/>
        </w:rPr>
        <w:t xml:space="preserve">لمنع القيام بتصريف المخلفات الصناعية والزراعية والاستفادة من تجارب الدول الاخرى . </w:t>
      </w:r>
    </w:p>
    <w:p w:rsidR="0093792A" w:rsidRPr="004368C8" w:rsidRDefault="00E64BE5" w:rsidP="00384884">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8</w:t>
      </w:r>
      <w:r w:rsidR="00730AF1" w:rsidRPr="004368C8">
        <w:rPr>
          <w:rFonts w:ascii="Simplified Arabic" w:hAnsi="Simplified Arabic" w:cs="Simplified Arabic"/>
          <w:b/>
          <w:bCs/>
          <w:sz w:val="28"/>
          <w:szCs w:val="28"/>
          <w:lang w:bidi="ar-IQ"/>
        </w:rPr>
        <w:t>-</w:t>
      </w:r>
      <w:r w:rsidR="00730AF1" w:rsidRPr="004368C8">
        <w:rPr>
          <w:rFonts w:ascii="Simplified Arabic" w:hAnsi="Simplified Arabic" w:cs="Simplified Arabic" w:hint="cs"/>
          <w:b/>
          <w:bCs/>
          <w:sz w:val="28"/>
          <w:szCs w:val="28"/>
          <w:rtl/>
          <w:lang w:bidi="ar-IQ"/>
        </w:rPr>
        <w:t xml:space="preserve"> </w:t>
      </w:r>
      <w:r w:rsidR="0093792A" w:rsidRPr="004368C8">
        <w:rPr>
          <w:rFonts w:ascii="Simplified Arabic" w:hAnsi="Simplified Arabic" w:cs="Simplified Arabic" w:hint="cs"/>
          <w:b/>
          <w:bCs/>
          <w:sz w:val="28"/>
          <w:szCs w:val="28"/>
          <w:rtl/>
          <w:lang w:bidi="ar-IQ"/>
        </w:rPr>
        <w:t xml:space="preserve">عدم وجود جهة مختصة تعمل على تحديد حاجة العمل من الدوائر الحكومية </w:t>
      </w:r>
      <w:r w:rsidR="007F0E32" w:rsidRPr="004368C8">
        <w:rPr>
          <w:rFonts w:ascii="Simplified Arabic" w:hAnsi="Simplified Arabic" w:cs="Simplified Arabic" w:hint="cs"/>
          <w:b/>
          <w:bCs/>
          <w:sz w:val="28"/>
          <w:szCs w:val="28"/>
          <w:rtl/>
          <w:lang w:bidi="ar-IQ"/>
        </w:rPr>
        <w:t xml:space="preserve"> </w:t>
      </w:r>
      <w:r w:rsidR="002B4ADD" w:rsidRPr="004368C8">
        <w:rPr>
          <w:rFonts w:ascii="Simplified Arabic" w:hAnsi="Simplified Arabic" w:cs="Simplified Arabic" w:hint="cs"/>
          <w:b/>
          <w:bCs/>
          <w:sz w:val="28"/>
          <w:szCs w:val="28"/>
          <w:rtl/>
          <w:lang w:bidi="ar-IQ"/>
        </w:rPr>
        <w:t>والقطاع الخاص وفق اسس علمية مدروسة فضلاً عن عدم وجود قانون او تعليمات تنظم آلية التحسين بعد إلغاء الت</w:t>
      </w:r>
      <w:r w:rsidR="00730AF1" w:rsidRPr="004368C8">
        <w:rPr>
          <w:rFonts w:ascii="Simplified Arabic" w:hAnsi="Simplified Arabic" w:cs="Simplified Arabic" w:hint="cs"/>
          <w:b/>
          <w:bCs/>
          <w:sz w:val="28"/>
          <w:szCs w:val="28"/>
          <w:rtl/>
          <w:lang w:bidi="ar-IQ"/>
        </w:rPr>
        <w:t>عي</w:t>
      </w:r>
      <w:r w:rsidR="002B4ADD" w:rsidRPr="004368C8">
        <w:rPr>
          <w:rFonts w:ascii="Simplified Arabic" w:hAnsi="Simplified Arabic" w:cs="Simplified Arabic" w:hint="cs"/>
          <w:b/>
          <w:bCs/>
          <w:sz w:val="28"/>
          <w:szCs w:val="28"/>
          <w:rtl/>
          <w:lang w:bidi="ar-IQ"/>
        </w:rPr>
        <w:t xml:space="preserve">ين المركزي سنة 1989 وعدم إقرار وتفصيل قانون العمل الجديد </w:t>
      </w:r>
      <w:r w:rsidR="00207990" w:rsidRPr="004368C8">
        <w:rPr>
          <w:rFonts w:ascii="Simplified Arabic" w:hAnsi="Simplified Arabic" w:cs="Simplified Arabic" w:hint="cs"/>
          <w:b/>
          <w:bCs/>
          <w:sz w:val="28"/>
          <w:szCs w:val="28"/>
          <w:rtl/>
          <w:lang w:bidi="ar-IQ"/>
        </w:rPr>
        <w:t xml:space="preserve">الذي جهد معظم بنود التشغيل </w:t>
      </w:r>
      <w:r w:rsidR="00210A0E" w:rsidRPr="004368C8">
        <w:rPr>
          <w:rFonts w:ascii="Simplified Arabic" w:hAnsi="Simplified Arabic" w:cs="Simplified Arabic" w:hint="cs"/>
          <w:b/>
          <w:bCs/>
          <w:sz w:val="28"/>
          <w:szCs w:val="28"/>
          <w:rtl/>
          <w:lang w:bidi="ar-IQ"/>
        </w:rPr>
        <w:t>وسياسة التشغيل</w:t>
      </w:r>
      <w:r w:rsidR="008C50AA" w:rsidRPr="004368C8">
        <w:rPr>
          <w:rFonts w:ascii="Simplified Arabic" w:hAnsi="Simplified Arabic" w:cs="Simplified Arabic" w:hint="cs"/>
          <w:b/>
          <w:bCs/>
          <w:sz w:val="28"/>
          <w:szCs w:val="28"/>
          <w:rtl/>
          <w:lang w:bidi="ar-IQ"/>
        </w:rPr>
        <w:t xml:space="preserve"> الوطنية</w:t>
      </w:r>
      <w:r w:rsidR="00210A0E" w:rsidRPr="004368C8">
        <w:rPr>
          <w:rFonts w:ascii="Simplified Arabic" w:hAnsi="Simplified Arabic" w:cs="Simplified Arabic" w:hint="cs"/>
          <w:b/>
          <w:bCs/>
          <w:sz w:val="28"/>
          <w:szCs w:val="28"/>
          <w:rtl/>
          <w:lang w:bidi="ar-IQ"/>
        </w:rPr>
        <w:t xml:space="preserve"> </w:t>
      </w:r>
      <w:r w:rsidR="008C50AA" w:rsidRPr="004368C8">
        <w:rPr>
          <w:rFonts w:ascii="Simplified Arabic" w:hAnsi="Simplified Arabic" w:cs="Simplified Arabic" w:hint="cs"/>
          <w:b/>
          <w:bCs/>
          <w:sz w:val="28"/>
          <w:szCs w:val="28"/>
          <w:rtl/>
          <w:lang w:bidi="ar-IQ"/>
        </w:rPr>
        <w:t xml:space="preserve">مما أنعكس سلبا على حاجة التشغيل </w:t>
      </w:r>
      <w:r w:rsidR="00210A0E" w:rsidRPr="004368C8">
        <w:rPr>
          <w:rFonts w:ascii="Simplified Arabic" w:hAnsi="Simplified Arabic" w:cs="Simplified Arabic" w:hint="cs"/>
          <w:b/>
          <w:bCs/>
          <w:sz w:val="28"/>
          <w:szCs w:val="28"/>
          <w:rtl/>
          <w:lang w:bidi="ar-IQ"/>
        </w:rPr>
        <w:t>وسوق العمل وتفاقم ظاهرة البط</w:t>
      </w:r>
      <w:r w:rsidR="004368C8" w:rsidRPr="004368C8">
        <w:rPr>
          <w:rFonts w:ascii="Simplified Arabic" w:hAnsi="Simplified Arabic" w:cs="Simplified Arabic" w:hint="cs"/>
          <w:b/>
          <w:bCs/>
          <w:sz w:val="28"/>
          <w:szCs w:val="28"/>
          <w:rtl/>
          <w:lang w:bidi="ar-IQ"/>
        </w:rPr>
        <w:t>ا</w:t>
      </w:r>
      <w:r w:rsidR="00210A0E" w:rsidRPr="004368C8">
        <w:rPr>
          <w:rFonts w:ascii="Simplified Arabic" w:hAnsi="Simplified Arabic" w:cs="Simplified Arabic" w:hint="cs"/>
          <w:b/>
          <w:bCs/>
          <w:sz w:val="28"/>
          <w:szCs w:val="28"/>
          <w:rtl/>
          <w:lang w:bidi="ar-IQ"/>
        </w:rPr>
        <w:t xml:space="preserve">لة </w:t>
      </w:r>
      <w:r w:rsidR="00E050A1" w:rsidRPr="004368C8">
        <w:rPr>
          <w:rFonts w:ascii="Simplified Arabic" w:hAnsi="Simplified Arabic" w:cs="Simplified Arabic" w:hint="cs"/>
          <w:b/>
          <w:bCs/>
          <w:sz w:val="28"/>
          <w:szCs w:val="28"/>
          <w:rtl/>
          <w:lang w:bidi="ar-IQ"/>
        </w:rPr>
        <w:t xml:space="preserve">والاختلال في واقع الهيكل التعليمي </w:t>
      </w:r>
      <w:r w:rsidR="00603B00" w:rsidRPr="004368C8">
        <w:rPr>
          <w:rFonts w:ascii="Simplified Arabic" w:hAnsi="Simplified Arabic" w:cs="Simplified Arabic" w:hint="cs"/>
          <w:b/>
          <w:bCs/>
          <w:sz w:val="28"/>
          <w:szCs w:val="28"/>
          <w:rtl/>
          <w:lang w:bidi="ar-IQ"/>
        </w:rPr>
        <w:t xml:space="preserve">للمشتغلين في اجهزة الدولة </w:t>
      </w:r>
      <w:r w:rsidR="00FF0585" w:rsidRPr="004368C8">
        <w:rPr>
          <w:rFonts w:ascii="Simplified Arabic" w:hAnsi="Simplified Arabic" w:cs="Simplified Arabic" w:hint="cs"/>
          <w:b/>
          <w:bCs/>
          <w:sz w:val="28"/>
          <w:szCs w:val="28"/>
          <w:rtl/>
          <w:lang w:bidi="ar-IQ"/>
        </w:rPr>
        <w:t>.</w:t>
      </w:r>
    </w:p>
    <w:p w:rsidR="0054542D" w:rsidRDefault="00980402" w:rsidP="00A82D31">
      <w:pPr>
        <w:tabs>
          <w:tab w:val="left" w:pos="466"/>
          <w:tab w:val="left" w:pos="1742"/>
        </w:tabs>
        <w:jc w:val="both"/>
        <w:rPr>
          <w:rFonts w:ascii="Simplified Arabic" w:hAnsi="Simplified Arabic" w:cs="Simplified Arabic"/>
          <w:sz w:val="28"/>
          <w:szCs w:val="28"/>
          <w:rtl/>
          <w:lang w:bidi="ar-IQ"/>
        </w:rPr>
      </w:pPr>
      <w:r w:rsidRPr="004368C8">
        <w:rPr>
          <w:rFonts w:ascii="Simplified Arabic" w:hAnsi="Simplified Arabic" w:cs="Simplified Arabic" w:hint="cs"/>
          <w:b/>
          <w:bCs/>
          <w:sz w:val="28"/>
          <w:szCs w:val="28"/>
          <w:rtl/>
          <w:lang w:bidi="ar-IQ"/>
        </w:rPr>
        <w:t xml:space="preserve">وكذلك انخفاض نسبة التدريسيين في جامعة ذي قار </w:t>
      </w:r>
      <w:r w:rsidR="00D00A4A" w:rsidRPr="004368C8">
        <w:rPr>
          <w:rFonts w:ascii="Simplified Arabic" w:hAnsi="Simplified Arabic" w:cs="Simplified Arabic" w:hint="cs"/>
          <w:b/>
          <w:bCs/>
          <w:sz w:val="28"/>
          <w:szCs w:val="28"/>
          <w:rtl/>
          <w:lang w:bidi="ar-IQ"/>
        </w:rPr>
        <w:t xml:space="preserve">من حملة اللقب العلمي ( استاذ ) مقارنة </w:t>
      </w:r>
      <w:r w:rsidR="004368C8">
        <w:rPr>
          <w:rFonts w:ascii="Simplified Arabic" w:hAnsi="Simplified Arabic" w:cs="Simplified Arabic" w:hint="cs"/>
          <w:b/>
          <w:bCs/>
          <w:sz w:val="28"/>
          <w:szCs w:val="28"/>
          <w:rtl/>
          <w:lang w:bidi="ar-IQ"/>
        </w:rPr>
        <w:t>بالعددال</w:t>
      </w:r>
      <w:r w:rsidR="00A82D31">
        <w:rPr>
          <w:rFonts w:ascii="Simplified Arabic" w:hAnsi="Simplified Arabic" w:cs="Simplified Arabic" w:hint="cs"/>
          <w:b/>
          <w:bCs/>
          <w:sz w:val="28"/>
          <w:szCs w:val="28"/>
          <w:rtl/>
          <w:lang w:bidi="ar-IQ"/>
        </w:rPr>
        <w:t>إ</w:t>
      </w:r>
      <w:r w:rsidR="004368C8">
        <w:rPr>
          <w:rFonts w:ascii="Simplified Arabic" w:hAnsi="Simplified Arabic" w:cs="Simplified Arabic" w:hint="cs"/>
          <w:b/>
          <w:bCs/>
          <w:sz w:val="28"/>
          <w:szCs w:val="28"/>
          <w:rtl/>
          <w:lang w:bidi="ar-IQ"/>
        </w:rPr>
        <w:t xml:space="preserve">جمالي       </w:t>
      </w:r>
      <w:r w:rsidR="004368C8" w:rsidRPr="004368C8">
        <w:rPr>
          <w:rFonts w:ascii="Simplified Arabic" w:hAnsi="Simplified Arabic" w:cs="Simplified Arabic" w:hint="cs"/>
          <w:b/>
          <w:bCs/>
          <w:sz w:val="28"/>
          <w:szCs w:val="28"/>
          <w:rtl/>
          <w:lang w:bidi="ar-IQ"/>
        </w:rPr>
        <w:t xml:space="preserve">                                                                                     </w:t>
      </w:r>
      <w:r w:rsidR="003A54C0">
        <w:rPr>
          <w:rFonts w:ascii="Simplified Arabic" w:hAnsi="Simplified Arabic" w:cs="Simplified Arabic" w:hint="cs"/>
          <w:sz w:val="28"/>
          <w:szCs w:val="28"/>
          <w:rtl/>
          <w:lang w:bidi="ar-IQ"/>
        </w:rPr>
        <w:t xml:space="preserve">لكي تتحقق التنمية </w:t>
      </w:r>
      <w:r w:rsidR="009C6B86">
        <w:rPr>
          <w:rFonts w:ascii="Simplified Arabic" w:hAnsi="Simplified Arabic" w:cs="Simplified Arabic" w:hint="cs"/>
          <w:sz w:val="28"/>
          <w:szCs w:val="28"/>
          <w:rtl/>
          <w:lang w:bidi="ar-IQ"/>
        </w:rPr>
        <w:t>الشاملة يستدعي اجراء معالجات جذرية للاطار المؤسس</w:t>
      </w:r>
      <w:r w:rsidR="004368C8">
        <w:rPr>
          <w:rFonts w:ascii="Simplified Arabic" w:hAnsi="Simplified Arabic" w:cs="Simplified Arabic" w:hint="cs"/>
          <w:sz w:val="28"/>
          <w:szCs w:val="28"/>
          <w:rtl/>
          <w:lang w:bidi="ar-IQ"/>
        </w:rPr>
        <w:t>ي</w:t>
      </w:r>
      <w:r w:rsidR="009C6B86">
        <w:rPr>
          <w:rFonts w:ascii="Simplified Arabic" w:hAnsi="Simplified Arabic" w:cs="Simplified Arabic" w:hint="cs"/>
          <w:sz w:val="28"/>
          <w:szCs w:val="28"/>
          <w:rtl/>
          <w:lang w:bidi="ar-IQ"/>
        </w:rPr>
        <w:t xml:space="preserve"> يشتمل ضرورة التوسع والتنوع في مؤسسات التعليم العالي ومتطلبات سوق العمل وايقاف هجرة </w:t>
      </w:r>
      <w:r w:rsidR="00917BD1">
        <w:rPr>
          <w:rFonts w:ascii="Simplified Arabic" w:hAnsi="Simplified Arabic" w:cs="Simplified Arabic" w:hint="cs"/>
          <w:sz w:val="28"/>
          <w:szCs w:val="28"/>
          <w:rtl/>
          <w:lang w:bidi="ar-IQ"/>
        </w:rPr>
        <w:t xml:space="preserve">الكفاءات والملاكات العلمية </w:t>
      </w:r>
      <w:r w:rsidR="00917BD1">
        <w:rPr>
          <w:rFonts w:ascii="Simplified Arabic" w:hAnsi="Simplified Arabic" w:cs="Simplified Arabic" w:hint="cs"/>
          <w:sz w:val="28"/>
          <w:szCs w:val="28"/>
          <w:rtl/>
          <w:lang w:bidi="ar-IQ"/>
        </w:rPr>
        <w:lastRenderedPageBreak/>
        <w:t>الكبيرة ا</w:t>
      </w:r>
      <w:r w:rsidR="00D90D0B">
        <w:rPr>
          <w:rFonts w:ascii="Simplified Arabic" w:hAnsi="Simplified Arabic" w:cs="Simplified Arabic" w:hint="cs"/>
          <w:sz w:val="28"/>
          <w:szCs w:val="28"/>
          <w:rtl/>
          <w:lang w:bidi="ar-IQ"/>
        </w:rPr>
        <w:t>لى</w:t>
      </w:r>
      <w:r w:rsidR="00917BD1">
        <w:rPr>
          <w:rFonts w:ascii="Simplified Arabic" w:hAnsi="Simplified Arabic" w:cs="Simplified Arabic" w:hint="cs"/>
          <w:sz w:val="28"/>
          <w:szCs w:val="28"/>
          <w:rtl/>
          <w:lang w:bidi="ar-IQ"/>
        </w:rPr>
        <w:t xml:space="preserve"> خارج البلد وتوفير فرص الحصول على العمل والتعيين في المكان المناسب والاستفادة من الطاقات البشرية والكفاءات الضرورية </w:t>
      </w:r>
      <w:r w:rsidR="00AE72D1">
        <w:rPr>
          <w:rFonts w:ascii="Simplified Arabic" w:hAnsi="Simplified Arabic" w:cs="Simplified Arabic" w:hint="cs"/>
          <w:sz w:val="28"/>
          <w:szCs w:val="28"/>
          <w:rtl/>
          <w:lang w:bidi="ar-IQ"/>
        </w:rPr>
        <w:t xml:space="preserve">لرفد الحركة التنموية </w:t>
      </w:r>
      <w:r w:rsidR="00A94828">
        <w:rPr>
          <w:rFonts w:ascii="Simplified Arabic" w:hAnsi="Simplified Arabic" w:cs="Simplified Arabic" w:hint="cs"/>
          <w:sz w:val="28"/>
          <w:szCs w:val="28"/>
          <w:rtl/>
          <w:lang w:bidi="ar-IQ"/>
        </w:rPr>
        <w:t xml:space="preserve">والعلمية في العراق . </w:t>
      </w:r>
    </w:p>
    <w:p w:rsidR="00F736F8" w:rsidRPr="00B9295E" w:rsidRDefault="00A82D31" w:rsidP="00A82D31">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w:t>
      </w:r>
      <w:r w:rsidR="0054542D">
        <w:rPr>
          <w:rFonts w:ascii="Simplified Arabic" w:hAnsi="Simplified Arabic" w:cs="Simplified Arabic"/>
          <w:sz w:val="28"/>
          <w:szCs w:val="28"/>
          <w:rtl/>
          <w:lang w:bidi="ar-IQ"/>
        </w:rPr>
        <w:t>–</w:t>
      </w:r>
      <w:r w:rsidR="0054542D">
        <w:rPr>
          <w:rFonts w:ascii="Simplified Arabic" w:hAnsi="Simplified Arabic" w:cs="Simplified Arabic" w:hint="cs"/>
          <w:sz w:val="28"/>
          <w:szCs w:val="28"/>
          <w:rtl/>
          <w:lang w:bidi="ar-IQ"/>
        </w:rPr>
        <w:t xml:space="preserve"> </w:t>
      </w:r>
      <w:r w:rsidR="0054542D">
        <w:rPr>
          <w:rFonts w:ascii="Simplified Arabic" w:hAnsi="Simplified Arabic" w:cs="Simplified Arabic" w:hint="cs"/>
          <w:b/>
          <w:bCs/>
          <w:sz w:val="28"/>
          <w:szCs w:val="28"/>
          <w:rtl/>
          <w:lang w:bidi="ar-IQ"/>
        </w:rPr>
        <w:t xml:space="preserve">تأخر وزارة التربية في ايصال الكتب المدرسية للطلبة قبل بداء العام الدراسي , وذلك لأسباب متعددة وبالتالي التأثير على سير العملية التربوية في البلد ,حيث يتم ابرام العديد من عقود طبع الكتب المدرسية قبل بدء العام الدراسي بفترة قصيرة أو بعد بدء العام الدراسي </w:t>
      </w:r>
    </w:p>
    <w:p w:rsidR="00175682" w:rsidRDefault="00917D4B" w:rsidP="00384884">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لكي تتحقق التنمية لابد من وجود شفافية في تقارير الديوان فيما يخص الملاحظات اعلاه و</w:t>
      </w:r>
      <w:r w:rsidR="00175682">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 xml:space="preserve">اتخاذ اجراءات صارمة في سبيل وصول الكتب في الوقت المناسب وقبل بداء الدوام لان ذلك يؤثر على سير العملية التعليمة والتعليم هو اهم مؤشر من مؤشرات التنمية الشاملة </w:t>
      </w:r>
    </w:p>
    <w:p w:rsidR="005B709F" w:rsidRDefault="00A82D31" w:rsidP="00384884">
      <w:p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r w:rsidR="005B709F">
        <w:rPr>
          <w:rFonts w:ascii="Simplified Arabic" w:hAnsi="Simplified Arabic" w:cs="Simplified Arabic"/>
          <w:sz w:val="28"/>
          <w:szCs w:val="28"/>
          <w:rtl/>
          <w:lang w:bidi="ar-IQ"/>
        </w:rPr>
        <w:t>–</w:t>
      </w:r>
      <w:r w:rsidR="005B709F">
        <w:rPr>
          <w:rFonts w:ascii="Simplified Arabic" w:hAnsi="Simplified Arabic" w:cs="Simplified Arabic" w:hint="cs"/>
          <w:b/>
          <w:bCs/>
          <w:sz w:val="28"/>
          <w:szCs w:val="28"/>
          <w:rtl/>
          <w:lang w:bidi="ar-IQ"/>
        </w:rPr>
        <w:t>ازدياد وفيات المرضى الراقدين في المستشفى لشهري تموز وآب لسنة /</w:t>
      </w:r>
      <w:r w:rsidR="005B709F">
        <w:rPr>
          <w:rFonts w:ascii="Simplified Arabic" w:hAnsi="Simplified Arabic" w:cs="Simplified Arabic"/>
          <w:b/>
          <w:bCs/>
          <w:sz w:val="28"/>
          <w:szCs w:val="28"/>
          <w:lang w:bidi="ar-IQ"/>
        </w:rPr>
        <w:t>2017</w:t>
      </w:r>
      <w:r w:rsidR="005B709F">
        <w:rPr>
          <w:rFonts w:ascii="Simplified Arabic" w:hAnsi="Simplified Arabic" w:cs="Simplified Arabic" w:hint="cs"/>
          <w:b/>
          <w:bCs/>
          <w:sz w:val="28"/>
          <w:szCs w:val="28"/>
          <w:rtl/>
          <w:lang w:bidi="ar-IQ"/>
        </w:rPr>
        <w:t xml:space="preserve"> مقارنة مع الأشهر الأخرى وبحدود (</w:t>
      </w:r>
      <w:r w:rsidR="005B709F">
        <w:rPr>
          <w:rFonts w:ascii="Simplified Arabic" w:hAnsi="Simplified Arabic" w:cs="Simplified Arabic"/>
          <w:b/>
          <w:bCs/>
          <w:sz w:val="28"/>
          <w:szCs w:val="28"/>
          <w:lang w:bidi="ar-IQ"/>
        </w:rPr>
        <w:t>22</w:t>
      </w:r>
      <w:r w:rsidR="005B709F">
        <w:rPr>
          <w:rFonts w:ascii="Simplified Arabic" w:hAnsi="Simplified Arabic" w:cs="Simplified Arabic" w:hint="cs"/>
          <w:b/>
          <w:bCs/>
          <w:sz w:val="28"/>
          <w:szCs w:val="28"/>
          <w:rtl/>
          <w:lang w:bidi="ar-IQ"/>
        </w:rPr>
        <w:t xml:space="preserve">) حالة وفاة خلال هذين الشهرين بسبب ارتفاع درجات الحرارة ورداءة أجهزة التبريد وقلة المياه الصالحة للشرب وسوء الخدمات وحسب المذكرة المؤرخة في </w:t>
      </w:r>
      <w:r w:rsidR="005B709F">
        <w:rPr>
          <w:rFonts w:ascii="Simplified Arabic" w:hAnsi="Simplified Arabic" w:cs="Simplified Arabic"/>
          <w:b/>
          <w:bCs/>
          <w:sz w:val="28"/>
          <w:szCs w:val="28"/>
          <w:lang w:bidi="ar-IQ"/>
        </w:rPr>
        <w:t>18</w:t>
      </w:r>
      <w:r w:rsidR="005B709F">
        <w:rPr>
          <w:rFonts w:ascii="Simplified Arabic" w:hAnsi="Simplified Arabic" w:cs="Simplified Arabic" w:hint="cs"/>
          <w:b/>
          <w:bCs/>
          <w:sz w:val="28"/>
          <w:szCs w:val="28"/>
          <w:rtl/>
          <w:lang w:bidi="ar-IQ"/>
        </w:rPr>
        <w:t>/</w:t>
      </w:r>
      <w:r w:rsidR="005B709F">
        <w:rPr>
          <w:rFonts w:ascii="Simplified Arabic" w:hAnsi="Simplified Arabic" w:cs="Simplified Arabic"/>
          <w:b/>
          <w:bCs/>
          <w:sz w:val="28"/>
          <w:szCs w:val="28"/>
          <w:lang w:bidi="ar-IQ"/>
        </w:rPr>
        <w:t>9</w:t>
      </w:r>
      <w:r w:rsidR="005B709F">
        <w:rPr>
          <w:rFonts w:ascii="Simplified Arabic" w:hAnsi="Simplified Arabic" w:cs="Simplified Arabic" w:hint="cs"/>
          <w:b/>
          <w:bCs/>
          <w:sz w:val="28"/>
          <w:szCs w:val="28"/>
          <w:rtl/>
          <w:lang w:bidi="ar-IQ"/>
        </w:rPr>
        <w:t>/</w:t>
      </w:r>
      <w:r w:rsidR="005B709F">
        <w:rPr>
          <w:rFonts w:ascii="Simplified Arabic" w:hAnsi="Simplified Arabic" w:cs="Simplified Arabic"/>
          <w:b/>
          <w:bCs/>
          <w:sz w:val="28"/>
          <w:szCs w:val="28"/>
          <w:lang w:bidi="ar-IQ"/>
        </w:rPr>
        <w:t>2017</w:t>
      </w:r>
    </w:p>
    <w:p w:rsidR="00A82D31" w:rsidRDefault="00F8448C" w:rsidP="00A82D31">
      <w:p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لتحقيق التنمية الشاملة لابد من التزام الهيئات الرقابية بالمناهج الرقابية المعتمدة من قبل الديوان</w:t>
      </w:r>
      <w:r w:rsidR="001B7D22">
        <w:rPr>
          <w:rFonts w:ascii="Simplified Arabic" w:hAnsi="Simplified Arabic" w:cs="Simplified Arabic" w:hint="cs"/>
          <w:sz w:val="28"/>
          <w:szCs w:val="28"/>
          <w:rtl/>
          <w:lang w:bidi="ar-IQ"/>
        </w:rPr>
        <w:t xml:space="preserve"> لتوفير مولدات كهربائية لتشغيل اجهزة التبريد وتوفير المياه الصالحة للشرب وتقديم أفضل الخدمات للمرضى وتلبية احتياجاتهم ويجب وضع خطة تتعلق بالفئات العمرية يضم كل منها عدة مكونات فرعية وهي المكونات الاساسية : الاطفال ,الشباب ,البالغين ,المسنين ,كل الاعمال</w:t>
      </w:r>
    </w:p>
    <w:p w:rsidR="00A82D31" w:rsidRDefault="00A82D31" w:rsidP="00A82D31">
      <w:pPr>
        <w:tabs>
          <w:tab w:val="left" w:pos="466"/>
          <w:tab w:val="left" w:pos="1742"/>
        </w:tabs>
        <w:jc w:val="both"/>
        <w:rPr>
          <w:rFonts w:ascii="Simplified Arabic" w:hAnsi="Simplified Arabic" w:cs="Simplified Arabic"/>
          <w:sz w:val="28"/>
          <w:szCs w:val="28"/>
          <w:rtl/>
          <w:lang w:bidi="ar-IQ"/>
        </w:rPr>
      </w:pPr>
    </w:p>
    <w:p w:rsidR="00A82D31" w:rsidRDefault="00A82D31" w:rsidP="00A82D31">
      <w:pPr>
        <w:tabs>
          <w:tab w:val="left" w:pos="466"/>
          <w:tab w:val="left" w:pos="1742"/>
        </w:tabs>
        <w:jc w:val="both"/>
        <w:rPr>
          <w:rFonts w:ascii="Simplified Arabic" w:hAnsi="Simplified Arabic" w:cs="Simplified Arabic"/>
          <w:sz w:val="28"/>
          <w:szCs w:val="28"/>
          <w:rtl/>
          <w:lang w:bidi="ar-IQ"/>
        </w:rPr>
      </w:pPr>
    </w:p>
    <w:p w:rsidR="00A82D31" w:rsidRPr="00F8448C" w:rsidRDefault="00A82D31" w:rsidP="00A82D31">
      <w:pPr>
        <w:tabs>
          <w:tab w:val="left" w:pos="466"/>
          <w:tab w:val="left" w:pos="1742"/>
        </w:tabs>
        <w:jc w:val="both"/>
        <w:rPr>
          <w:rFonts w:ascii="Simplified Arabic" w:hAnsi="Simplified Arabic" w:cs="Simplified Arabic"/>
          <w:sz w:val="28"/>
          <w:szCs w:val="28"/>
          <w:rtl/>
          <w:lang w:bidi="ar-IQ"/>
        </w:rPr>
      </w:pPr>
    </w:p>
    <w:p w:rsidR="00BD487F" w:rsidRPr="007E3276" w:rsidRDefault="00A82D31" w:rsidP="007E3276">
      <w:p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11</w:t>
      </w:r>
      <w:r w:rsidR="007E3276">
        <w:rPr>
          <w:rFonts w:ascii="Simplified Arabic" w:hAnsi="Simplified Arabic" w:cs="Simplified Arabic" w:hint="cs"/>
          <w:b/>
          <w:bCs/>
          <w:sz w:val="28"/>
          <w:szCs w:val="28"/>
          <w:rtl/>
          <w:lang w:bidi="ar-IQ"/>
        </w:rPr>
        <w:t>-</w:t>
      </w:r>
      <w:r w:rsidR="00BD487F" w:rsidRPr="007E3276">
        <w:rPr>
          <w:rFonts w:ascii="Simplified Arabic" w:hAnsi="Simplified Arabic" w:cs="Simplified Arabic" w:hint="cs"/>
          <w:b/>
          <w:bCs/>
          <w:sz w:val="28"/>
          <w:szCs w:val="28"/>
          <w:rtl/>
          <w:lang w:bidi="ar-IQ"/>
        </w:rPr>
        <w:t>تلكؤ العديد من الادارات في الاجابة على التقارير الرقابي</w:t>
      </w:r>
      <w:r w:rsidR="002B1B09">
        <w:rPr>
          <w:rFonts w:ascii="Simplified Arabic" w:hAnsi="Simplified Arabic" w:cs="Simplified Arabic" w:hint="cs"/>
          <w:b/>
          <w:bCs/>
          <w:sz w:val="28"/>
          <w:szCs w:val="28"/>
          <w:rtl/>
          <w:lang w:bidi="ar-IQ"/>
        </w:rPr>
        <w:t>ة الصادرة ضمن المدة المحددة للإ</w:t>
      </w:r>
      <w:r w:rsidR="00BD487F" w:rsidRPr="007E3276">
        <w:rPr>
          <w:rFonts w:ascii="Simplified Arabic" w:hAnsi="Simplified Arabic" w:cs="Simplified Arabic" w:hint="cs"/>
          <w:b/>
          <w:bCs/>
          <w:sz w:val="28"/>
          <w:szCs w:val="28"/>
          <w:rtl/>
          <w:lang w:bidi="ar-IQ"/>
        </w:rPr>
        <w:t>جابة خلافا لأحكام المادة (2-رابعا) من قانون ديوان الرقابة المالية الاتحادي رقم (31) لسنة 2011</w:t>
      </w:r>
      <w:r w:rsidR="00BD487F" w:rsidRPr="007E3276">
        <w:rPr>
          <w:rFonts w:ascii="Simplified Arabic" w:hAnsi="Simplified Arabic" w:cs="Simplified Arabic"/>
          <w:b/>
          <w:bCs/>
          <w:sz w:val="28"/>
          <w:szCs w:val="28"/>
          <w:lang w:bidi="ar-IQ"/>
        </w:rPr>
        <w:t xml:space="preserve"> </w:t>
      </w:r>
      <w:r w:rsidR="00BD487F" w:rsidRPr="007E3276">
        <w:rPr>
          <w:rFonts w:ascii="Simplified Arabic" w:hAnsi="Simplified Arabic" w:cs="Simplified Arabic" w:hint="cs"/>
          <w:b/>
          <w:bCs/>
          <w:sz w:val="28"/>
          <w:szCs w:val="28"/>
          <w:rtl/>
          <w:lang w:bidi="ar-IQ"/>
        </w:rPr>
        <w:t xml:space="preserve"> المعدل </w:t>
      </w:r>
    </w:p>
    <w:p w:rsidR="00BD487F" w:rsidRDefault="00BD487F" w:rsidP="00384884">
      <w:pPr>
        <w:pStyle w:val="ListParagraph"/>
        <w:tabs>
          <w:tab w:val="left" w:pos="466"/>
          <w:tab w:val="left" w:pos="1742"/>
        </w:tabs>
        <w:ind w:left="785"/>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ومن الحلول التي تطرح هي انه بحاجة الى جهة مركزية تتبنى على عاتقها مسؤولية </w:t>
      </w:r>
    </w:p>
    <w:p w:rsidR="00BD487F" w:rsidRDefault="00BD487F" w:rsidP="00384884">
      <w:pPr>
        <w:pStyle w:val="ListParagraph"/>
        <w:tabs>
          <w:tab w:val="left" w:pos="466"/>
          <w:tab w:val="left" w:pos="1742"/>
        </w:tabs>
        <w:ind w:left="785"/>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الاشراف والتنفيذ والمتابعة ولتحقيق التنمية الشاملة وتهيئة الكوادر الادارية والوظيفة التي تمتلك درجة عالية من الكفاءة والامانة واستيعاب أعداد المستحقين لهذه البرامج واستبعاد الاشخاص غير المستحقين والقضاء على حالات الغش والتلاعب</w:t>
      </w:r>
    </w:p>
    <w:p w:rsidR="00BD487F" w:rsidRDefault="00BD487F" w:rsidP="00384884">
      <w:pPr>
        <w:pStyle w:val="ListParagraph"/>
        <w:tabs>
          <w:tab w:val="left" w:pos="466"/>
          <w:tab w:val="left" w:pos="1742"/>
        </w:tabs>
        <w:ind w:left="785"/>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p>
    <w:p w:rsidR="0004106E" w:rsidRPr="00BD487F" w:rsidRDefault="0004106E" w:rsidP="00384884">
      <w:pPr>
        <w:tabs>
          <w:tab w:val="left" w:pos="466"/>
          <w:tab w:val="left" w:pos="1742"/>
        </w:tabs>
        <w:jc w:val="both"/>
        <w:rPr>
          <w:rFonts w:ascii="Simplified Arabic" w:hAnsi="Simplified Arabic" w:cs="Simplified Arabic"/>
          <w:b/>
          <w:bCs/>
          <w:sz w:val="28"/>
          <w:szCs w:val="28"/>
          <w:rtl/>
          <w:lang w:bidi="ar-IQ"/>
        </w:rPr>
      </w:pPr>
    </w:p>
    <w:p w:rsidR="00603B00" w:rsidRDefault="00603B00" w:rsidP="00384884">
      <w:pPr>
        <w:tabs>
          <w:tab w:val="left" w:pos="466"/>
          <w:tab w:val="left" w:pos="1742"/>
        </w:tabs>
        <w:jc w:val="both"/>
        <w:rPr>
          <w:rFonts w:ascii="Simplified Arabic" w:hAnsi="Simplified Arabic" w:cs="Simplified Arabic"/>
          <w:sz w:val="28"/>
          <w:szCs w:val="28"/>
          <w:rtl/>
          <w:lang w:bidi="ar-IQ"/>
        </w:rPr>
      </w:pPr>
    </w:p>
    <w:p w:rsidR="00E3088B" w:rsidRDefault="00E3088B"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A82D31" w:rsidRDefault="00A82D31" w:rsidP="005A3FDA">
      <w:pPr>
        <w:tabs>
          <w:tab w:val="left" w:pos="466"/>
          <w:tab w:val="left" w:pos="1742"/>
        </w:tabs>
        <w:jc w:val="center"/>
        <w:rPr>
          <w:rFonts w:ascii="Simplified Arabic" w:hAnsi="Simplified Arabic" w:cs="Simplified Arabic"/>
          <w:sz w:val="28"/>
          <w:szCs w:val="28"/>
          <w:rtl/>
          <w:lang w:bidi="ar-IQ"/>
        </w:rPr>
      </w:pPr>
    </w:p>
    <w:p w:rsidR="004A63DF" w:rsidRDefault="004A63DF" w:rsidP="00384884">
      <w:pPr>
        <w:tabs>
          <w:tab w:val="left" w:pos="466"/>
          <w:tab w:val="left" w:pos="1742"/>
        </w:tabs>
        <w:jc w:val="both"/>
        <w:rPr>
          <w:rFonts w:ascii="Simplified Arabic" w:hAnsi="Simplified Arabic" w:cs="Simplified Arabic"/>
          <w:sz w:val="28"/>
          <w:szCs w:val="28"/>
          <w:rtl/>
          <w:lang w:bidi="ar-IQ"/>
        </w:rPr>
      </w:pPr>
    </w:p>
    <w:p w:rsidR="004A63DF" w:rsidRDefault="004A63DF" w:rsidP="00384884">
      <w:pPr>
        <w:tabs>
          <w:tab w:val="left" w:pos="466"/>
          <w:tab w:val="left" w:pos="1742"/>
        </w:tabs>
        <w:jc w:val="both"/>
        <w:rPr>
          <w:rFonts w:ascii="Simplified Arabic" w:hAnsi="Simplified Arabic" w:cs="Simplified Arabic"/>
          <w:sz w:val="28"/>
          <w:szCs w:val="28"/>
          <w:rtl/>
          <w:lang w:bidi="ar-IQ"/>
        </w:rPr>
      </w:pPr>
    </w:p>
    <w:p w:rsidR="009F3F22" w:rsidRPr="00C55F14" w:rsidRDefault="00C55F14" w:rsidP="00384884">
      <w:pPr>
        <w:tabs>
          <w:tab w:val="left" w:pos="466"/>
          <w:tab w:val="left" w:pos="1742"/>
        </w:tabs>
        <w:jc w:val="both"/>
        <w:rPr>
          <w:rFonts w:ascii="Simplified Arabic" w:hAnsi="Simplified Arabic" w:cs="Simplified Arabic"/>
          <w:b/>
          <w:bCs/>
          <w:sz w:val="32"/>
          <w:szCs w:val="32"/>
          <w:rtl/>
          <w:lang w:bidi="ar-IQ"/>
        </w:rPr>
      </w:pPr>
      <w:r w:rsidRPr="00C55F14">
        <w:rPr>
          <w:rFonts w:ascii="Simplified Arabic" w:hAnsi="Simplified Arabic" w:cs="Simplified Arabic" w:hint="cs"/>
          <w:b/>
          <w:bCs/>
          <w:sz w:val="32"/>
          <w:szCs w:val="32"/>
          <w:rtl/>
          <w:lang w:bidi="ar-IQ"/>
        </w:rPr>
        <w:t>الاستنتاجات</w:t>
      </w:r>
    </w:p>
    <w:p w:rsidR="00C55F14" w:rsidRDefault="00C55F14" w:rsidP="00384884">
      <w:pPr>
        <w:tabs>
          <w:tab w:val="left" w:pos="466"/>
          <w:tab w:val="left" w:pos="1742"/>
        </w:tabs>
        <w:jc w:val="both"/>
        <w:rPr>
          <w:rFonts w:ascii="Simplified Arabic" w:hAnsi="Simplified Arabic" w:cs="Simplified Arabic"/>
          <w:b/>
          <w:bCs/>
          <w:sz w:val="28"/>
          <w:szCs w:val="28"/>
          <w:rtl/>
          <w:lang w:bidi="ar-IQ"/>
        </w:rPr>
      </w:pPr>
    </w:p>
    <w:p w:rsidR="00C55F14" w:rsidRDefault="00C55F14" w:rsidP="00384884">
      <w:pPr>
        <w:pStyle w:val="ListParagraph"/>
        <w:numPr>
          <w:ilvl w:val="0"/>
          <w:numId w:val="38"/>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lastRenderedPageBreak/>
        <w:t>غياب سياسه تخطيطية واضحة لاستثمارات وعدم وضع جد</w:t>
      </w:r>
      <w:r w:rsidR="001A0E05">
        <w:rPr>
          <w:rFonts w:ascii="Simplified Arabic" w:hAnsi="Simplified Arabic" w:cs="Simplified Arabic" w:hint="cs"/>
          <w:sz w:val="28"/>
          <w:szCs w:val="28"/>
          <w:rtl/>
          <w:lang w:bidi="ar-IQ"/>
        </w:rPr>
        <w:t>ى اقتصادية لمعظ</w:t>
      </w:r>
      <w:r>
        <w:rPr>
          <w:rFonts w:ascii="Simplified Arabic" w:hAnsi="Simplified Arabic" w:cs="Simplified Arabic" w:hint="cs"/>
          <w:sz w:val="28"/>
          <w:szCs w:val="28"/>
          <w:rtl/>
          <w:lang w:bidi="ar-IQ"/>
        </w:rPr>
        <w:t xml:space="preserve">م المشاريع الاقتصادية المتعاقد على تنفيذها </w:t>
      </w:r>
    </w:p>
    <w:p w:rsidR="00C55F14" w:rsidRDefault="00C55F14" w:rsidP="00384884">
      <w:pPr>
        <w:pStyle w:val="ListParagraph"/>
        <w:numPr>
          <w:ilvl w:val="0"/>
          <w:numId w:val="38"/>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ضعف الاجراءات المتخذ</w:t>
      </w:r>
      <w:r w:rsidR="001A0E05">
        <w:rPr>
          <w:rFonts w:ascii="Simplified Arabic" w:hAnsi="Simplified Arabic" w:cs="Simplified Arabic" w:hint="cs"/>
          <w:sz w:val="28"/>
          <w:szCs w:val="28"/>
          <w:rtl/>
          <w:lang w:bidi="ar-IQ"/>
        </w:rPr>
        <w:t xml:space="preserve">ة </w:t>
      </w:r>
      <w:r>
        <w:rPr>
          <w:rFonts w:ascii="Simplified Arabic" w:hAnsi="Simplified Arabic" w:cs="Simplified Arabic" w:hint="cs"/>
          <w:sz w:val="28"/>
          <w:szCs w:val="28"/>
          <w:rtl/>
          <w:lang w:bidi="ar-IQ"/>
        </w:rPr>
        <w:t>من قبل الدولة ل</w:t>
      </w:r>
      <w:r w:rsidR="001A0E05">
        <w:rPr>
          <w:rFonts w:ascii="Simplified Arabic" w:hAnsi="Simplified Arabic" w:cs="Simplified Arabic" w:hint="cs"/>
          <w:sz w:val="28"/>
          <w:szCs w:val="28"/>
          <w:rtl/>
          <w:lang w:bidi="ar-IQ"/>
        </w:rPr>
        <w:t>أز</w:t>
      </w:r>
      <w:r>
        <w:rPr>
          <w:rFonts w:ascii="Simplified Arabic" w:hAnsi="Simplified Arabic" w:cs="Simplified Arabic" w:hint="cs"/>
          <w:sz w:val="28"/>
          <w:szCs w:val="28"/>
          <w:rtl/>
          <w:lang w:bidi="ar-IQ"/>
        </w:rPr>
        <w:t>اله التجاوزات الحاصل</w:t>
      </w:r>
      <w:r w:rsidR="001A0E05">
        <w:rPr>
          <w:rFonts w:ascii="Simplified Arabic" w:hAnsi="Simplified Arabic" w:cs="Simplified Arabic" w:hint="cs"/>
          <w:sz w:val="28"/>
          <w:szCs w:val="28"/>
          <w:rtl/>
          <w:lang w:bidi="ar-IQ"/>
        </w:rPr>
        <w:t xml:space="preserve">ة </w:t>
      </w:r>
      <w:r>
        <w:rPr>
          <w:rFonts w:ascii="Simplified Arabic" w:hAnsi="Simplified Arabic" w:cs="Simplified Arabic" w:hint="cs"/>
          <w:sz w:val="28"/>
          <w:szCs w:val="28"/>
          <w:rtl/>
          <w:lang w:bidi="ar-IQ"/>
        </w:rPr>
        <w:t xml:space="preserve">على ممتلكاته من قبل الغير </w:t>
      </w:r>
    </w:p>
    <w:p w:rsidR="00C55F14" w:rsidRDefault="00C55F14" w:rsidP="00384884">
      <w:pPr>
        <w:pStyle w:val="ListParagraph"/>
        <w:numPr>
          <w:ilvl w:val="0"/>
          <w:numId w:val="38"/>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 </w:t>
      </w:r>
      <w:r w:rsidR="00993A68">
        <w:rPr>
          <w:rFonts w:ascii="Simplified Arabic" w:hAnsi="Simplified Arabic" w:cs="Simplified Arabic" w:hint="cs"/>
          <w:sz w:val="28"/>
          <w:szCs w:val="28"/>
          <w:rtl/>
          <w:lang w:bidi="ar-IQ"/>
        </w:rPr>
        <w:t>ضع</w:t>
      </w:r>
      <w:r w:rsidR="001A0E05">
        <w:rPr>
          <w:rFonts w:ascii="Simplified Arabic" w:hAnsi="Simplified Arabic" w:cs="Simplified Arabic" w:hint="cs"/>
          <w:sz w:val="28"/>
          <w:szCs w:val="28"/>
          <w:rtl/>
          <w:lang w:bidi="ar-IQ"/>
        </w:rPr>
        <w:t>ف</w:t>
      </w:r>
      <w:r w:rsidR="00993A68">
        <w:rPr>
          <w:rFonts w:ascii="Simplified Arabic" w:hAnsi="Simplified Arabic" w:cs="Simplified Arabic" w:hint="cs"/>
          <w:sz w:val="28"/>
          <w:szCs w:val="28"/>
          <w:rtl/>
          <w:lang w:bidi="ar-IQ"/>
        </w:rPr>
        <w:t xml:space="preserve"> في </w:t>
      </w:r>
      <w:r>
        <w:rPr>
          <w:rFonts w:ascii="Simplified Arabic" w:hAnsi="Simplified Arabic" w:cs="Simplified Arabic" w:hint="cs"/>
          <w:sz w:val="28"/>
          <w:szCs w:val="28"/>
          <w:rtl/>
          <w:lang w:bidi="ar-IQ"/>
        </w:rPr>
        <w:t xml:space="preserve"> </w:t>
      </w:r>
      <w:r w:rsidR="001A0E05">
        <w:rPr>
          <w:rFonts w:ascii="Simplified Arabic" w:hAnsi="Simplified Arabic" w:cs="Simplified Arabic" w:hint="cs"/>
          <w:sz w:val="28"/>
          <w:szCs w:val="28"/>
          <w:rtl/>
          <w:lang w:bidi="ar-IQ"/>
        </w:rPr>
        <w:t>ا</w:t>
      </w:r>
      <w:r>
        <w:rPr>
          <w:rFonts w:ascii="Simplified Arabic" w:hAnsi="Simplified Arabic" w:cs="Simplified Arabic" w:hint="cs"/>
          <w:sz w:val="28"/>
          <w:szCs w:val="28"/>
          <w:rtl/>
          <w:lang w:bidi="ar-IQ"/>
        </w:rPr>
        <w:t xml:space="preserve">ستخدام  رشيد لموارد المائية واستصلاح الاراضي وكذلك عدم وجود تخصيصات مالية لحل مشكلة ندره المياه وتوفير الطاقة </w:t>
      </w:r>
    </w:p>
    <w:p w:rsidR="00C55F14" w:rsidRDefault="00993A68" w:rsidP="00384884">
      <w:pPr>
        <w:pStyle w:val="ListParagraph"/>
        <w:numPr>
          <w:ilvl w:val="0"/>
          <w:numId w:val="38"/>
        </w:numPr>
        <w:tabs>
          <w:tab w:val="left" w:pos="466"/>
          <w:tab w:val="left" w:pos="1742"/>
        </w:tabs>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ضعف في</w:t>
      </w:r>
      <w:r w:rsidR="00C55F14">
        <w:rPr>
          <w:rFonts w:ascii="Simplified Arabic" w:hAnsi="Simplified Arabic" w:cs="Simplified Arabic" w:hint="cs"/>
          <w:sz w:val="28"/>
          <w:szCs w:val="28"/>
          <w:rtl/>
          <w:lang w:bidi="ar-IQ"/>
        </w:rPr>
        <w:t xml:space="preserve"> اجراءات </w:t>
      </w:r>
      <w:r w:rsidR="00847793">
        <w:rPr>
          <w:rFonts w:ascii="Simplified Arabic" w:hAnsi="Simplified Arabic" w:cs="Simplified Arabic" w:hint="cs"/>
          <w:sz w:val="28"/>
          <w:szCs w:val="28"/>
          <w:rtl/>
          <w:lang w:bidi="ar-IQ"/>
        </w:rPr>
        <w:t xml:space="preserve">ضرورية </w:t>
      </w:r>
      <w:r w:rsidR="00C55F14">
        <w:rPr>
          <w:rFonts w:ascii="Simplified Arabic" w:hAnsi="Simplified Arabic" w:cs="Simplified Arabic" w:hint="cs"/>
          <w:sz w:val="28"/>
          <w:szCs w:val="28"/>
          <w:rtl/>
          <w:lang w:bidi="ar-IQ"/>
        </w:rPr>
        <w:t>للتوسع والتنوع في مؤسسات</w:t>
      </w:r>
      <w:r w:rsidR="00847793">
        <w:rPr>
          <w:rFonts w:ascii="Simplified Arabic" w:hAnsi="Simplified Arabic" w:cs="Simplified Arabic" w:hint="cs"/>
          <w:sz w:val="28"/>
          <w:szCs w:val="28"/>
          <w:rtl/>
          <w:lang w:bidi="ar-IQ"/>
        </w:rPr>
        <w:t xml:space="preserve"> التعليم </w:t>
      </w:r>
      <w:r w:rsidR="00C55F14">
        <w:rPr>
          <w:rFonts w:ascii="Simplified Arabic" w:hAnsi="Simplified Arabic" w:cs="Simplified Arabic" w:hint="cs"/>
          <w:sz w:val="28"/>
          <w:szCs w:val="28"/>
          <w:rtl/>
          <w:lang w:bidi="ar-IQ"/>
        </w:rPr>
        <w:t xml:space="preserve"> العالي ومتطلبات سوق العمل </w:t>
      </w:r>
    </w:p>
    <w:p w:rsidR="00C55F14" w:rsidRPr="00677B9F" w:rsidRDefault="00C55F14" w:rsidP="00677B9F">
      <w:pPr>
        <w:pStyle w:val="ListParagraph"/>
        <w:numPr>
          <w:ilvl w:val="0"/>
          <w:numId w:val="38"/>
        </w:numPr>
        <w:tabs>
          <w:tab w:val="left" w:pos="466"/>
          <w:tab w:val="left" w:pos="1742"/>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هناك تلكؤ وبطئ في ايصال الكتب المدرسية قبل بدء العام الدراسي  </w:t>
      </w:r>
      <w:r w:rsidR="00847793">
        <w:rPr>
          <w:rFonts w:ascii="Simplified Arabic" w:hAnsi="Simplified Arabic" w:cs="Simplified Arabic" w:hint="cs"/>
          <w:sz w:val="28"/>
          <w:szCs w:val="28"/>
          <w:rtl/>
          <w:lang w:bidi="ar-IQ"/>
        </w:rPr>
        <w:t>و</w:t>
      </w:r>
      <w:r>
        <w:rPr>
          <w:rFonts w:ascii="Simplified Arabic" w:hAnsi="Simplified Arabic" w:cs="Simplified Arabic" w:hint="cs"/>
          <w:sz w:val="28"/>
          <w:szCs w:val="28"/>
          <w:rtl/>
          <w:lang w:bidi="ar-IQ"/>
        </w:rPr>
        <w:t xml:space="preserve">هذا يؤثر على سير </w:t>
      </w:r>
      <w:r w:rsidRPr="00993A68">
        <w:rPr>
          <w:rFonts w:ascii="Simplified Arabic" w:hAnsi="Simplified Arabic" w:cs="Simplified Arabic" w:hint="cs"/>
          <w:sz w:val="28"/>
          <w:szCs w:val="28"/>
          <w:rtl/>
          <w:lang w:bidi="ar-IQ"/>
        </w:rPr>
        <w:t>العملية التعليمية</w:t>
      </w:r>
    </w:p>
    <w:p w:rsidR="00C55F14" w:rsidRDefault="00C55F14" w:rsidP="00384884">
      <w:pPr>
        <w:tabs>
          <w:tab w:val="left" w:pos="466"/>
          <w:tab w:val="left" w:pos="1742"/>
        </w:tabs>
        <w:jc w:val="both"/>
        <w:rPr>
          <w:rFonts w:ascii="Simplified Arabic" w:hAnsi="Simplified Arabic" w:cs="Simplified Arabic"/>
          <w:sz w:val="28"/>
          <w:szCs w:val="28"/>
          <w:rtl/>
          <w:lang w:bidi="ar-IQ"/>
        </w:rPr>
      </w:pPr>
    </w:p>
    <w:p w:rsidR="00C55F14" w:rsidRDefault="00C55F14" w:rsidP="00384884">
      <w:pPr>
        <w:tabs>
          <w:tab w:val="left" w:pos="466"/>
          <w:tab w:val="left" w:pos="1742"/>
        </w:tabs>
        <w:jc w:val="both"/>
        <w:rPr>
          <w:rFonts w:ascii="Simplified Arabic" w:hAnsi="Simplified Arabic" w:cs="Simplified Arabic"/>
          <w:sz w:val="28"/>
          <w:szCs w:val="28"/>
          <w:rtl/>
          <w:lang w:bidi="ar-IQ"/>
        </w:rPr>
      </w:pPr>
    </w:p>
    <w:p w:rsidR="005A3FDA" w:rsidRDefault="005A3FDA" w:rsidP="00384884">
      <w:pPr>
        <w:tabs>
          <w:tab w:val="left" w:pos="466"/>
          <w:tab w:val="left" w:pos="1742"/>
        </w:tabs>
        <w:jc w:val="both"/>
        <w:rPr>
          <w:rFonts w:ascii="Simplified Arabic" w:hAnsi="Simplified Arabic" w:cs="Simplified Arabic"/>
          <w:sz w:val="28"/>
          <w:szCs w:val="28"/>
          <w:rtl/>
          <w:lang w:bidi="ar-IQ"/>
        </w:rPr>
      </w:pPr>
    </w:p>
    <w:p w:rsidR="005A3FDA" w:rsidRDefault="005A3FDA" w:rsidP="00384884">
      <w:pPr>
        <w:tabs>
          <w:tab w:val="left" w:pos="466"/>
          <w:tab w:val="left" w:pos="1742"/>
        </w:tabs>
        <w:jc w:val="both"/>
        <w:rPr>
          <w:rFonts w:ascii="Simplified Arabic" w:hAnsi="Simplified Arabic" w:cs="Simplified Arabic"/>
          <w:sz w:val="28"/>
          <w:szCs w:val="28"/>
          <w:rtl/>
          <w:lang w:bidi="ar-IQ"/>
        </w:rPr>
      </w:pPr>
    </w:p>
    <w:p w:rsidR="005A3FDA" w:rsidRDefault="005A3FDA" w:rsidP="00384884">
      <w:pPr>
        <w:tabs>
          <w:tab w:val="left" w:pos="466"/>
          <w:tab w:val="left" w:pos="1742"/>
        </w:tabs>
        <w:jc w:val="both"/>
        <w:rPr>
          <w:rFonts w:ascii="Simplified Arabic" w:hAnsi="Simplified Arabic" w:cs="Simplified Arabic"/>
          <w:sz w:val="28"/>
          <w:szCs w:val="28"/>
          <w:rtl/>
          <w:lang w:bidi="ar-IQ"/>
        </w:rPr>
      </w:pPr>
    </w:p>
    <w:p w:rsidR="00677B9F" w:rsidRDefault="00677B9F" w:rsidP="00384884">
      <w:pPr>
        <w:tabs>
          <w:tab w:val="left" w:pos="466"/>
          <w:tab w:val="left" w:pos="1742"/>
        </w:tabs>
        <w:jc w:val="both"/>
        <w:rPr>
          <w:rFonts w:ascii="Simplified Arabic" w:hAnsi="Simplified Arabic" w:cs="Simplified Arabic"/>
          <w:sz w:val="28"/>
          <w:szCs w:val="28"/>
          <w:rtl/>
          <w:lang w:bidi="ar-IQ"/>
        </w:rPr>
      </w:pPr>
    </w:p>
    <w:p w:rsidR="00677B9F" w:rsidRDefault="00677B9F" w:rsidP="00384884">
      <w:pPr>
        <w:tabs>
          <w:tab w:val="left" w:pos="466"/>
          <w:tab w:val="left" w:pos="1742"/>
        </w:tabs>
        <w:jc w:val="both"/>
        <w:rPr>
          <w:rFonts w:ascii="Simplified Arabic" w:hAnsi="Simplified Arabic" w:cs="Simplified Arabic"/>
          <w:sz w:val="28"/>
          <w:szCs w:val="28"/>
          <w:rtl/>
          <w:lang w:bidi="ar-IQ"/>
        </w:rPr>
      </w:pPr>
    </w:p>
    <w:p w:rsidR="00677B9F" w:rsidRDefault="00677B9F" w:rsidP="00384884">
      <w:pPr>
        <w:tabs>
          <w:tab w:val="left" w:pos="466"/>
          <w:tab w:val="left" w:pos="1742"/>
        </w:tabs>
        <w:jc w:val="both"/>
        <w:rPr>
          <w:rFonts w:ascii="Simplified Arabic" w:hAnsi="Simplified Arabic" w:cs="Simplified Arabic"/>
          <w:sz w:val="28"/>
          <w:szCs w:val="28"/>
          <w:rtl/>
          <w:lang w:bidi="ar-IQ"/>
        </w:rPr>
      </w:pPr>
    </w:p>
    <w:p w:rsidR="00677B9F" w:rsidRDefault="00677B9F" w:rsidP="00384884">
      <w:pPr>
        <w:tabs>
          <w:tab w:val="left" w:pos="466"/>
          <w:tab w:val="left" w:pos="1742"/>
        </w:tabs>
        <w:jc w:val="both"/>
        <w:rPr>
          <w:rFonts w:ascii="Simplified Arabic" w:hAnsi="Simplified Arabic" w:cs="Simplified Arabic"/>
          <w:sz w:val="28"/>
          <w:szCs w:val="28"/>
          <w:rtl/>
          <w:lang w:bidi="ar-IQ"/>
        </w:rPr>
      </w:pPr>
    </w:p>
    <w:p w:rsidR="00C55F14" w:rsidRDefault="00C55F14" w:rsidP="00384884">
      <w:pPr>
        <w:tabs>
          <w:tab w:val="left" w:pos="466"/>
          <w:tab w:val="left" w:pos="1742"/>
        </w:tabs>
        <w:jc w:val="both"/>
        <w:rPr>
          <w:rFonts w:ascii="Simplified Arabic" w:hAnsi="Simplified Arabic" w:cs="Simplified Arabic"/>
          <w:sz w:val="28"/>
          <w:szCs w:val="28"/>
          <w:rtl/>
          <w:lang w:bidi="ar-IQ"/>
        </w:rPr>
      </w:pPr>
    </w:p>
    <w:p w:rsidR="00993A68" w:rsidRPr="00993A68" w:rsidRDefault="00C55F14" w:rsidP="00384884">
      <w:pPr>
        <w:tabs>
          <w:tab w:val="left" w:pos="466"/>
          <w:tab w:val="left" w:pos="1742"/>
        </w:tabs>
        <w:jc w:val="both"/>
        <w:rPr>
          <w:rFonts w:ascii="Simplified Arabic" w:hAnsi="Simplified Arabic" w:cs="Simplified Arabic"/>
          <w:b/>
          <w:bCs/>
          <w:sz w:val="32"/>
          <w:szCs w:val="32"/>
          <w:rtl/>
          <w:lang w:bidi="ar-IQ"/>
        </w:rPr>
      </w:pPr>
      <w:r w:rsidRPr="00993A68">
        <w:rPr>
          <w:rFonts w:ascii="Simplified Arabic" w:hAnsi="Simplified Arabic" w:cs="Simplified Arabic" w:hint="cs"/>
          <w:b/>
          <w:bCs/>
          <w:sz w:val="32"/>
          <w:szCs w:val="32"/>
          <w:rtl/>
          <w:lang w:bidi="ar-IQ"/>
        </w:rPr>
        <w:t>التوصيات</w:t>
      </w:r>
    </w:p>
    <w:p w:rsidR="00C55F14" w:rsidRDefault="00C55F14" w:rsidP="00384884">
      <w:pPr>
        <w:tabs>
          <w:tab w:val="left" w:pos="466"/>
          <w:tab w:val="left" w:pos="1742"/>
        </w:tabs>
        <w:jc w:val="both"/>
        <w:rPr>
          <w:rFonts w:ascii="Simplified Arabic" w:hAnsi="Simplified Arabic" w:cs="Simplified Arabic"/>
          <w:b/>
          <w:bCs/>
          <w:sz w:val="28"/>
          <w:szCs w:val="28"/>
          <w:rtl/>
          <w:lang w:bidi="ar-IQ"/>
        </w:rPr>
      </w:pPr>
    </w:p>
    <w:p w:rsidR="00C55F14" w:rsidRDefault="00993A68" w:rsidP="00384884">
      <w:pPr>
        <w:pStyle w:val="ListParagraph"/>
        <w:numPr>
          <w:ilvl w:val="0"/>
          <w:numId w:val="39"/>
        </w:num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lastRenderedPageBreak/>
        <w:t xml:space="preserve">يجب ان تلتزم الهيئات الرقابية بالمناهج الرقابية المعتمده من قبل الديوان لوضع سياسة تخطيطية  واضحة </w:t>
      </w:r>
      <w:r w:rsidR="006143F3">
        <w:rPr>
          <w:rFonts w:ascii="Simplified Arabic" w:hAnsi="Simplified Arabic" w:cs="Simplified Arabic" w:hint="cs"/>
          <w:b/>
          <w:bCs/>
          <w:sz w:val="28"/>
          <w:szCs w:val="28"/>
          <w:rtl/>
          <w:lang w:bidi="ar-IQ"/>
        </w:rPr>
        <w:t xml:space="preserve">المعالم </w:t>
      </w:r>
      <w:r>
        <w:rPr>
          <w:rFonts w:ascii="Simplified Arabic" w:hAnsi="Simplified Arabic" w:cs="Simplified Arabic" w:hint="cs"/>
          <w:b/>
          <w:bCs/>
          <w:sz w:val="28"/>
          <w:szCs w:val="28"/>
          <w:rtl/>
          <w:lang w:bidi="ar-IQ"/>
        </w:rPr>
        <w:t xml:space="preserve">للاستثمارات ووضع جدوى اقتصادية لمعضم المشاريع الاقتصادية المتعاقد على تنفيذها والاسراع بعملية استكمال بناء مؤسسات الدولة والاستفاده من التجارب الخاطئة السابقة لغرض تلافيها ومحاربه الافساد وتوفير الامن والاستقرار وتنفيذ المشاريع فلا تنمية بدون امن واستقرار </w:t>
      </w:r>
    </w:p>
    <w:p w:rsidR="00E761C6" w:rsidRDefault="006143F3" w:rsidP="00384884">
      <w:pPr>
        <w:pStyle w:val="ListParagraph"/>
        <w:numPr>
          <w:ilvl w:val="0"/>
          <w:numId w:val="39"/>
        </w:num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لتحقيق التنمية الشاملة يجب </w:t>
      </w:r>
      <w:r w:rsidR="00E761C6">
        <w:rPr>
          <w:rFonts w:ascii="Simplified Arabic" w:hAnsi="Simplified Arabic" w:cs="Simplified Arabic" w:hint="cs"/>
          <w:b/>
          <w:bCs/>
          <w:sz w:val="28"/>
          <w:szCs w:val="28"/>
          <w:rtl/>
          <w:lang w:bidi="ar-IQ"/>
        </w:rPr>
        <w:t xml:space="preserve">على الجهات الرقابية زياده قوه ومتانة الاجراءات المتخذه لازاله التجاوزات ويكون ذلك عن طريق زياده التخصيصات المالية  والاستعانة بالخبرات \والمهارات المحلية والاجنبية لحل مشكلة السكن العشوائي </w:t>
      </w:r>
    </w:p>
    <w:p w:rsidR="00E761C6" w:rsidRDefault="00E761C6" w:rsidP="00384884">
      <w:pPr>
        <w:pStyle w:val="ListParagraph"/>
        <w:numPr>
          <w:ilvl w:val="0"/>
          <w:numId w:val="39"/>
        </w:num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 لتحقيق تنمية الشاملة لابد من تحقيق الاستخدام الرشيد للموارد المائية واستصلاح الاراضي ومشكلة نده المياه وتوفير الطاقة الكهربائية </w:t>
      </w:r>
      <w:r w:rsidR="003A532E">
        <w:rPr>
          <w:rFonts w:ascii="Simplified Arabic" w:hAnsi="Simplified Arabic" w:cs="Simplified Arabic" w:hint="cs"/>
          <w:b/>
          <w:bCs/>
          <w:sz w:val="28"/>
          <w:szCs w:val="28"/>
          <w:rtl/>
          <w:lang w:bidi="ar-IQ"/>
        </w:rPr>
        <w:t xml:space="preserve"> هذا يتطلب وضع ضوابط صارمة لمنع القيام لتصريف المخلفات الصناعية والزراعية والاستفاده من تجارب الدول الاخرى </w:t>
      </w:r>
    </w:p>
    <w:p w:rsidR="003A532E" w:rsidRDefault="003A532E" w:rsidP="00384884">
      <w:pPr>
        <w:pStyle w:val="ListParagraph"/>
        <w:numPr>
          <w:ilvl w:val="0"/>
          <w:numId w:val="39"/>
        </w:numPr>
        <w:tabs>
          <w:tab w:val="left" w:pos="466"/>
          <w:tab w:val="left" w:pos="1742"/>
        </w:tabs>
        <w:jc w:val="both"/>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 xml:space="preserve"> لتحقيق التنمية الشاملة </w:t>
      </w:r>
      <w:r w:rsidR="00216030">
        <w:rPr>
          <w:rFonts w:ascii="Simplified Arabic" w:hAnsi="Simplified Arabic" w:cs="Simplified Arabic" w:hint="cs"/>
          <w:b/>
          <w:bCs/>
          <w:sz w:val="28"/>
          <w:szCs w:val="28"/>
          <w:rtl/>
          <w:lang w:bidi="ar-IQ"/>
        </w:rPr>
        <w:t xml:space="preserve">تستدعي اجراء معالجات جذرية لاطار المؤسس يشتمل ضروره التوسع والتنوع في مؤسسات التعليم العالي وايقاف هجره الكفاءات والملاكات العلمية الكبيره الى خارج البلد وتوفير فرص الحصول على العمل والتعليم </w:t>
      </w:r>
    </w:p>
    <w:p w:rsidR="00C55F14" w:rsidRPr="002B6B51" w:rsidRDefault="00216030" w:rsidP="002B6B51">
      <w:pPr>
        <w:pStyle w:val="ListParagraph"/>
        <w:numPr>
          <w:ilvl w:val="0"/>
          <w:numId w:val="39"/>
        </w:numPr>
        <w:tabs>
          <w:tab w:val="left" w:pos="466"/>
          <w:tab w:val="left" w:pos="1742"/>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لتحقيق التنمية الشاملة لابد من وجود شفافية في تقارير الديوان </w:t>
      </w:r>
      <w:r w:rsidR="0007027B">
        <w:rPr>
          <w:rFonts w:ascii="Simplified Arabic" w:hAnsi="Simplified Arabic" w:cs="Simplified Arabic" w:hint="cs"/>
          <w:b/>
          <w:bCs/>
          <w:sz w:val="28"/>
          <w:szCs w:val="28"/>
          <w:rtl/>
          <w:lang w:bidi="ar-IQ"/>
        </w:rPr>
        <w:t xml:space="preserve">واتخاذ الاجراءات الصارمة </w:t>
      </w:r>
      <w:r w:rsidR="00831203">
        <w:rPr>
          <w:rFonts w:ascii="Simplified Arabic" w:hAnsi="Simplified Arabic" w:cs="Simplified Arabic" w:hint="cs"/>
          <w:b/>
          <w:bCs/>
          <w:sz w:val="28"/>
          <w:szCs w:val="28"/>
          <w:rtl/>
          <w:lang w:bidi="ar-IQ"/>
        </w:rPr>
        <w:t xml:space="preserve"> في سبيل وصول الكتب في الوقت المناسب وقبل بدء الدوام هذا مهم في سبيل سير العملية التعليمية بنجاح </w:t>
      </w:r>
    </w:p>
    <w:p w:rsidR="00C55F14" w:rsidRDefault="00C55F14" w:rsidP="002B6B51">
      <w:pPr>
        <w:tabs>
          <w:tab w:val="left" w:pos="466"/>
          <w:tab w:val="left" w:pos="1742"/>
        </w:tabs>
        <w:jc w:val="both"/>
        <w:rPr>
          <w:rFonts w:ascii="Simplified Arabic" w:hAnsi="Simplified Arabic" w:cs="Simplified Arabic"/>
          <w:b/>
          <w:bCs/>
          <w:sz w:val="28"/>
          <w:szCs w:val="28"/>
          <w:rtl/>
          <w:lang w:bidi="ar-IQ"/>
        </w:rPr>
      </w:pPr>
    </w:p>
    <w:p w:rsidR="00677B9F" w:rsidRDefault="00677B9F" w:rsidP="002B6B51">
      <w:pPr>
        <w:tabs>
          <w:tab w:val="left" w:pos="466"/>
          <w:tab w:val="left" w:pos="1742"/>
        </w:tabs>
        <w:jc w:val="both"/>
        <w:rPr>
          <w:rFonts w:ascii="Simplified Arabic" w:hAnsi="Simplified Arabic" w:cs="Simplified Arabic"/>
          <w:b/>
          <w:bCs/>
          <w:sz w:val="28"/>
          <w:szCs w:val="28"/>
          <w:rtl/>
          <w:lang w:bidi="ar-IQ"/>
        </w:rPr>
      </w:pPr>
    </w:p>
    <w:p w:rsidR="00677B9F" w:rsidRDefault="00677B9F" w:rsidP="002B6B51">
      <w:pPr>
        <w:tabs>
          <w:tab w:val="left" w:pos="466"/>
          <w:tab w:val="left" w:pos="1742"/>
        </w:tabs>
        <w:jc w:val="both"/>
        <w:rPr>
          <w:rFonts w:ascii="Simplified Arabic" w:hAnsi="Simplified Arabic" w:cs="Simplified Arabic"/>
          <w:b/>
          <w:bCs/>
          <w:sz w:val="28"/>
          <w:szCs w:val="28"/>
          <w:rtl/>
          <w:lang w:bidi="ar-IQ"/>
        </w:rPr>
      </w:pPr>
    </w:p>
    <w:p w:rsidR="00677B9F" w:rsidRDefault="00677B9F" w:rsidP="002B6B51">
      <w:pPr>
        <w:tabs>
          <w:tab w:val="left" w:pos="466"/>
          <w:tab w:val="left" w:pos="1742"/>
        </w:tabs>
        <w:jc w:val="both"/>
        <w:rPr>
          <w:rFonts w:ascii="Simplified Arabic" w:hAnsi="Simplified Arabic" w:cs="Simplified Arabic"/>
          <w:b/>
          <w:bCs/>
          <w:sz w:val="28"/>
          <w:szCs w:val="28"/>
          <w:rtl/>
          <w:lang w:bidi="ar-IQ"/>
        </w:rPr>
      </w:pPr>
    </w:p>
    <w:p w:rsidR="00E31EFB" w:rsidRDefault="00E31EFB" w:rsidP="00384884">
      <w:pPr>
        <w:tabs>
          <w:tab w:val="left" w:pos="891"/>
        </w:tabs>
        <w:jc w:val="both"/>
        <w:rPr>
          <w:rFonts w:ascii="Simplified Arabic" w:hAnsi="Simplified Arabic" w:cs="Simplified Arabic"/>
          <w:sz w:val="28"/>
          <w:szCs w:val="28"/>
          <w:rtl/>
          <w:lang w:bidi="ar-IQ"/>
        </w:rPr>
      </w:pPr>
    </w:p>
    <w:p w:rsidR="00E31EFB" w:rsidRDefault="00E31EFB" w:rsidP="00384884">
      <w:pPr>
        <w:tabs>
          <w:tab w:val="left" w:pos="891"/>
        </w:tabs>
        <w:jc w:val="both"/>
        <w:rPr>
          <w:rFonts w:ascii="Simplified Arabic" w:hAnsi="Simplified Arabic" w:cs="Simplified Arabic"/>
          <w:b/>
          <w:bCs/>
          <w:sz w:val="28"/>
          <w:szCs w:val="28"/>
          <w:rtl/>
          <w:lang w:bidi="ar-IQ"/>
        </w:rPr>
      </w:pPr>
      <w:r w:rsidRPr="00E31EFB">
        <w:rPr>
          <w:rFonts w:ascii="Simplified Arabic" w:hAnsi="Simplified Arabic" w:cs="Simplified Arabic" w:hint="cs"/>
          <w:b/>
          <w:bCs/>
          <w:sz w:val="28"/>
          <w:szCs w:val="28"/>
          <w:rtl/>
          <w:lang w:bidi="ar-IQ"/>
        </w:rPr>
        <w:t>بعض المراجع المختارة</w:t>
      </w:r>
      <w:r>
        <w:rPr>
          <w:rFonts w:ascii="Simplified Arabic" w:hAnsi="Simplified Arabic" w:cs="Simplified Arabic" w:hint="cs"/>
          <w:b/>
          <w:bCs/>
          <w:sz w:val="28"/>
          <w:szCs w:val="28"/>
          <w:rtl/>
          <w:lang w:bidi="ar-IQ"/>
        </w:rPr>
        <w:t xml:space="preserve"> </w:t>
      </w:r>
    </w:p>
    <w:p w:rsidR="00E31EFB" w:rsidRDefault="00E31EFB" w:rsidP="00384884">
      <w:pPr>
        <w:tabs>
          <w:tab w:val="left" w:pos="891"/>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المراجع العربية :</w:t>
      </w:r>
    </w:p>
    <w:p w:rsidR="00E31EFB" w:rsidRPr="00E31EFB" w:rsidRDefault="00E31EFB"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lang w:bidi="ar-IQ"/>
        </w:rPr>
        <w:lastRenderedPageBreak/>
        <w:t xml:space="preserve">1 </w:t>
      </w:r>
      <w:r>
        <w:rPr>
          <w:rFonts w:ascii="Simplified Arabic" w:hAnsi="Simplified Arabic" w:cs="Simplified Arabic"/>
          <w:b/>
          <w:bCs/>
          <w:sz w:val="28"/>
          <w:szCs w:val="28"/>
          <w:rtl/>
          <w:lang w:bidi="ar-IQ"/>
        </w:rPr>
        <w:t>–</w:t>
      </w:r>
      <w:r>
        <w:rPr>
          <w:rFonts w:ascii="Simplified Arabic" w:hAnsi="Simplified Arabic" w:cs="Simplified Arabic" w:hint="cs"/>
          <w:b/>
          <w:bCs/>
          <w:sz w:val="28"/>
          <w:szCs w:val="28"/>
          <w:rtl/>
          <w:lang w:bidi="ar-IQ"/>
        </w:rPr>
        <w:t xml:space="preserve"> </w:t>
      </w:r>
      <w:r>
        <w:rPr>
          <w:rFonts w:ascii="Simplified Arabic" w:hAnsi="Simplified Arabic" w:cs="Simplified Arabic" w:hint="cs"/>
          <w:sz w:val="28"/>
          <w:szCs w:val="28"/>
          <w:rtl/>
          <w:lang w:bidi="ar-IQ"/>
        </w:rPr>
        <w:t>ابراهيم العيسوي ,</w:t>
      </w:r>
      <w:r w:rsidR="00F12CF8">
        <w:rPr>
          <w:rFonts w:ascii="Simplified Arabic" w:hAnsi="Simplified Arabic" w:cs="Simplified Arabic" w:hint="cs"/>
          <w:sz w:val="28"/>
          <w:szCs w:val="28"/>
          <w:rtl/>
          <w:lang w:bidi="ar-IQ"/>
        </w:rPr>
        <w:t xml:space="preserve">  </w:t>
      </w:r>
    </w:p>
    <w:p w:rsidR="00E31EFB" w:rsidRDefault="00E31EFB"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التنمية في عالم متغير </w:t>
      </w:r>
      <w:r>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دراسة في مفهوم التنمية ومؤشراتها , القاهرة دار الشروق ,2003</w:t>
      </w:r>
      <w:r w:rsidR="00F12CF8">
        <w:rPr>
          <w:rFonts w:ascii="Simplified Arabic" w:hAnsi="Simplified Arabic" w:cs="Simplified Arabic" w:hint="cs"/>
          <w:sz w:val="28"/>
          <w:szCs w:val="28"/>
          <w:rtl/>
          <w:lang w:bidi="ar-IQ"/>
        </w:rPr>
        <w:t xml:space="preserve"> </w:t>
      </w:r>
    </w:p>
    <w:p w:rsidR="00F12CF8" w:rsidRDefault="00F12CF8" w:rsidP="00384884">
      <w:pPr>
        <w:tabs>
          <w:tab w:val="left" w:pos="891"/>
        </w:tabs>
        <w:jc w:val="both"/>
        <w:rPr>
          <w:rFonts w:ascii="Simplified Arabic" w:hAnsi="Simplified Arabic" w:cs="Simplified Arabic"/>
          <w:sz w:val="28"/>
          <w:szCs w:val="28"/>
          <w:rtl/>
          <w:lang w:bidi="ar-IQ"/>
        </w:rPr>
      </w:pPr>
      <w:r w:rsidRPr="004C5F91">
        <w:rPr>
          <w:rFonts w:ascii="Simplified Arabic" w:hAnsi="Simplified Arabic" w:cs="Simplified Arabic"/>
          <w:b/>
          <w:bCs/>
          <w:sz w:val="28"/>
          <w:szCs w:val="28"/>
          <w:lang w:bidi="ar-IQ"/>
        </w:rPr>
        <w:t>2</w:t>
      </w:r>
      <w:r w:rsidRPr="004C5F91">
        <w:rPr>
          <w:rFonts w:ascii="Simplified Arabic" w:hAnsi="Simplified Arabic" w:cs="Simplified Arabic" w:hint="cs"/>
          <w:b/>
          <w:bCs/>
          <w:sz w:val="28"/>
          <w:szCs w:val="28"/>
          <w:rtl/>
          <w:lang w:bidi="ar-IQ"/>
        </w:rPr>
        <w:t xml:space="preserve"> </w:t>
      </w:r>
      <w:r w:rsidRPr="004C5F91">
        <w:rPr>
          <w:rFonts w:ascii="Simplified Arabic" w:hAnsi="Simplified Arabic" w:cs="Simplified Arabic"/>
          <w:b/>
          <w:bCs/>
          <w:sz w:val="28"/>
          <w:szCs w:val="28"/>
          <w:rtl/>
          <w:lang w:bidi="ar-IQ"/>
        </w:rPr>
        <w:t>–</w:t>
      </w:r>
      <w:r>
        <w:rPr>
          <w:rFonts w:ascii="Simplified Arabic" w:hAnsi="Simplified Arabic" w:cs="Simplified Arabic" w:hint="cs"/>
          <w:sz w:val="28"/>
          <w:szCs w:val="28"/>
          <w:rtl/>
          <w:lang w:bidi="ar-IQ"/>
        </w:rPr>
        <w:t xml:space="preserve"> سعد الدين وعبد الفضيل (</w:t>
      </w:r>
      <w:proofErr w:type="gramStart"/>
      <w:r>
        <w:rPr>
          <w:rFonts w:ascii="Simplified Arabic" w:hAnsi="Simplified Arabic" w:cs="Simplified Arabic" w:hint="cs"/>
          <w:sz w:val="28"/>
          <w:szCs w:val="28"/>
          <w:rtl/>
          <w:lang w:bidi="ar-IQ"/>
        </w:rPr>
        <w:t>محرران )</w:t>
      </w:r>
      <w:proofErr w:type="gramEnd"/>
    </w:p>
    <w:p w:rsidR="00F12CF8" w:rsidRDefault="00F12CF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التنمية العربية :مشروع استشراف مستقبل الوطن العربي </w:t>
      </w:r>
      <w:r w:rsidR="00866838">
        <w:rPr>
          <w:rFonts w:ascii="Simplified Arabic" w:hAnsi="Simplified Arabic" w:cs="Simplified Arabic" w:hint="cs"/>
          <w:sz w:val="28"/>
          <w:szCs w:val="28"/>
          <w:rtl/>
          <w:lang w:bidi="ar-IQ"/>
        </w:rPr>
        <w:t xml:space="preserve">,مركز دراسات الوحدة العربية </w:t>
      </w:r>
    </w:p>
    <w:p w:rsidR="00866838" w:rsidRDefault="00866838" w:rsidP="00384884">
      <w:pPr>
        <w:tabs>
          <w:tab w:val="left" w:pos="891"/>
        </w:tabs>
        <w:jc w:val="both"/>
        <w:rPr>
          <w:rFonts w:ascii="Simplified Arabic" w:hAnsi="Simplified Arabic" w:cs="Simplified Arabic"/>
          <w:sz w:val="28"/>
          <w:szCs w:val="28"/>
          <w:rtl/>
          <w:lang w:bidi="ar-IQ"/>
        </w:rPr>
      </w:pPr>
      <w:r w:rsidRPr="004C5F91">
        <w:rPr>
          <w:rFonts w:ascii="Simplified Arabic" w:hAnsi="Simplified Arabic" w:cs="Simplified Arabic"/>
          <w:b/>
          <w:bCs/>
          <w:sz w:val="28"/>
          <w:szCs w:val="28"/>
          <w:lang w:bidi="ar-IQ"/>
        </w:rPr>
        <w:t>3</w:t>
      </w:r>
      <w:r w:rsidRPr="004C5F91">
        <w:rPr>
          <w:rFonts w:ascii="Simplified Arabic" w:hAnsi="Simplified Arabic" w:cs="Simplified Arabic" w:hint="cs"/>
          <w:b/>
          <w:bCs/>
          <w:sz w:val="28"/>
          <w:szCs w:val="28"/>
          <w:rtl/>
          <w:lang w:bidi="ar-IQ"/>
        </w:rPr>
        <w:t xml:space="preserve"> </w:t>
      </w:r>
      <w:r w:rsidRPr="004C5F91">
        <w:rPr>
          <w:rFonts w:ascii="Simplified Arabic" w:hAnsi="Simplified Arabic" w:cs="Simplified Arabic"/>
          <w:b/>
          <w:bCs/>
          <w:sz w:val="28"/>
          <w:szCs w:val="28"/>
          <w:rtl/>
          <w:lang w:bidi="ar-IQ"/>
        </w:rPr>
        <w:t>–</w:t>
      </w:r>
      <w:r>
        <w:rPr>
          <w:rFonts w:ascii="Simplified Arabic" w:hAnsi="Simplified Arabic" w:cs="Simplified Arabic" w:hint="cs"/>
          <w:sz w:val="28"/>
          <w:szCs w:val="28"/>
          <w:rtl/>
          <w:lang w:bidi="ar-IQ"/>
        </w:rPr>
        <w:t xml:space="preserve"> عبد الجبار محمود العبيدي </w:t>
      </w:r>
    </w:p>
    <w:p w:rsidR="00B82EF9" w:rsidRDefault="00866838"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التنمية البشرية المستدامة بين طروحات العولمة والاستقرار , مجلة الحكمة , العدد 42 ,بيت الحكمة بغداد ,2006</w:t>
      </w:r>
      <w:r w:rsidR="00B82EF9">
        <w:rPr>
          <w:rFonts w:ascii="Simplified Arabic" w:hAnsi="Simplified Arabic" w:cs="Simplified Arabic" w:hint="cs"/>
          <w:sz w:val="28"/>
          <w:szCs w:val="28"/>
          <w:rtl/>
          <w:lang w:bidi="ar-IQ"/>
        </w:rPr>
        <w:t xml:space="preserve"> </w:t>
      </w:r>
    </w:p>
    <w:p w:rsidR="00B82EF9" w:rsidRDefault="00B82EF9" w:rsidP="00384884">
      <w:pPr>
        <w:tabs>
          <w:tab w:val="left" w:pos="891"/>
        </w:tabs>
        <w:jc w:val="both"/>
        <w:rPr>
          <w:rFonts w:ascii="Simplified Arabic" w:hAnsi="Simplified Arabic" w:cs="Simplified Arabic"/>
          <w:sz w:val="28"/>
          <w:szCs w:val="28"/>
          <w:rtl/>
          <w:lang w:bidi="ar-IQ"/>
        </w:rPr>
      </w:pPr>
      <w:r w:rsidRPr="004C5F91">
        <w:rPr>
          <w:rFonts w:ascii="Simplified Arabic" w:hAnsi="Simplified Arabic" w:cs="Simplified Arabic"/>
          <w:b/>
          <w:bCs/>
          <w:sz w:val="28"/>
          <w:szCs w:val="28"/>
          <w:lang w:bidi="ar-IQ"/>
        </w:rPr>
        <w:t>4</w:t>
      </w:r>
      <w:r w:rsidRPr="004C5F91">
        <w:rPr>
          <w:rFonts w:ascii="Simplified Arabic" w:hAnsi="Simplified Arabic" w:cs="Simplified Arabic" w:hint="cs"/>
          <w:b/>
          <w:bCs/>
          <w:sz w:val="28"/>
          <w:szCs w:val="28"/>
          <w:rtl/>
          <w:lang w:bidi="ar-IQ"/>
        </w:rPr>
        <w:t xml:space="preserve"> </w:t>
      </w:r>
      <w:r w:rsidRPr="004C5F91">
        <w:rPr>
          <w:rFonts w:ascii="Simplified Arabic" w:hAnsi="Simplified Arabic" w:cs="Simplified Arabic"/>
          <w:b/>
          <w:bCs/>
          <w:sz w:val="28"/>
          <w:szCs w:val="28"/>
          <w:lang w:bidi="ar-IQ"/>
        </w:rPr>
        <w:t>–</w:t>
      </w:r>
      <w:r>
        <w:rPr>
          <w:rFonts w:ascii="Simplified Arabic" w:hAnsi="Simplified Arabic" w:cs="Simplified Arabic" w:hint="cs"/>
          <w:sz w:val="28"/>
          <w:szCs w:val="28"/>
          <w:rtl/>
          <w:lang w:bidi="ar-IQ"/>
        </w:rPr>
        <w:t xml:space="preserve"> </w:t>
      </w:r>
      <w:proofErr w:type="gramStart"/>
      <w:r>
        <w:rPr>
          <w:rFonts w:ascii="Simplified Arabic" w:hAnsi="Simplified Arabic" w:cs="Simplified Arabic" w:hint="cs"/>
          <w:sz w:val="28"/>
          <w:szCs w:val="28"/>
          <w:rtl/>
          <w:lang w:bidi="ar-IQ"/>
        </w:rPr>
        <w:t>عثمان ,</w:t>
      </w:r>
      <w:proofErr w:type="gramEnd"/>
      <w:r>
        <w:rPr>
          <w:rFonts w:ascii="Simplified Arabic" w:hAnsi="Simplified Arabic" w:cs="Simplified Arabic" w:hint="cs"/>
          <w:sz w:val="28"/>
          <w:szCs w:val="28"/>
          <w:rtl/>
          <w:lang w:bidi="ar-IQ"/>
        </w:rPr>
        <w:t xml:space="preserve"> محمد عثمان   </w:t>
      </w:r>
    </w:p>
    <w:p w:rsidR="00B82EF9" w:rsidRDefault="00B82EF9"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قياس التنمية ,مراجعة نقدية , ورقة معدة الى اجتماع خبراء التنمية </w:t>
      </w:r>
      <w:r w:rsidR="00962FC6">
        <w:rPr>
          <w:rFonts w:ascii="Simplified Arabic" w:hAnsi="Simplified Arabic" w:cs="Simplified Arabic" w:hint="cs"/>
          <w:sz w:val="28"/>
          <w:szCs w:val="28"/>
          <w:rtl/>
          <w:lang w:bidi="ar-IQ"/>
        </w:rPr>
        <w:t xml:space="preserve">, القاهرة </w:t>
      </w:r>
    </w:p>
    <w:p w:rsidR="00962FC6" w:rsidRDefault="00962FC6" w:rsidP="00384884">
      <w:pPr>
        <w:tabs>
          <w:tab w:val="left" w:pos="891"/>
        </w:tabs>
        <w:jc w:val="both"/>
        <w:rPr>
          <w:rFonts w:ascii="Simplified Arabic" w:hAnsi="Simplified Arabic" w:cs="Simplified Arabic"/>
          <w:sz w:val="28"/>
          <w:szCs w:val="28"/>
          <w:rtl/>
          <w:lang w:bidi="ar-IQ"/>
        </w:rPr>
      </w:pPr>
      <w:r w:rsidRPr="004C5F91">
        <w:rPr>
          <w:rFonts w:ascii="Simplified Arabic" w:hAnsi="Simplified Arabic" w:cs="Simplified Arabic"/>
          <w:b/>
          <w:bCs/>
          <w:sz w:val="28"/>
          <w:szCs w:val="28"/>
          <w:lang w:bidi="ar-IQ"/>
        </w:rPr>
        <w:t>5</w:t>
      </w:r>
      <w:r w:rsidRPr="004C5F91">
        <w:rPr>
          <w:rFonts w:ascii="Simplified Arabic" w:hAnsi="Simplified Arabic" w:cs="Simplified Arabic" w:hint="cs"/>
          <w:b/>
          <w:bCs/>
          <w:sz w:val="28"/>
          <w:szCs w:val="28"/>
          <w:rtl/>
          <w:lang w:bidi="ar-IQ"/>
        </w:rPr>
        <w:t xml:space="preserve"> </w:t>
      </w:r>
      <w:r w:rsidRPr="004C5F91">
        <w:rPr>
          <w:rFonts w:ascii="Simplified Arabic" w:hAnsi="Simplified Arabic" w:cs="Simplified Arabic"/>
          <w:b/>
          <w:bCs/>
          <w:sz w:val="28"/>
          <w:szCs w:val="28"/>
          <w:lang w:bidi="ar-IQ"/>
        </w:rPr>
        <w:t>–</w:t>
      </w:r>
      <w:r>
        <w:rPr>
          <w:rFonts w:ascii="Simplified Arabic" w:hAnsi="Simplified Arabic" w:cs="Simplified Arabic" w:hint="cs"/>
          <w:sz w:val="28"/>
          <w:szCs w:val="28"/>
          <w:rtl/>
          <w:lang w:bidi="ar-IQ"/>
        </w:rPr>
        <w:t xml:space="preserve"> عدنان ياسين  </w:t>
      </w:r>
    </w:p>
    <w:p w:rsidR="00962FC6" w:rsidRDefault="00962FC6"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الفقر والمشكلات الاجتماعية ,بحث مقدم في الندوة العلمية لقسم الدراسات الاجتماعية في بيت الحكمة ، 2010 </w:t>
      </w:r>
    </w:p>
    <w:p w:rsidR="00962FC6" w:rsidRDefault="00962FC6" w:rsidP="00384884">
      <w:pPr>
        <w:tabs>
          <w:tab w:val="left" w:pos="891"/>
        </w:tabs>
        <w:jc w:val="both"/>
        <w:rPr>
          <w:rFonts w:ascii="Simplified Arabic" w:hAnsi="Simplified Arabic" w:cs="Simplified Arabic"/>
          <w:sz w:val="28"/>
          <w:szCs w:val="28"/>
          <w:rtl/>
          <w:lang w:bidi="ar-IQ"/>
        </w:rPr>
      </w:pPr>
      <w:r w:rsidRPr="004C5F91">
        <w:rPr>
          <w:rFonts w:ascii="Simplified Arabic" w:hAnsi="Simplified Arabic" w:cs="Simplified Arabic"/>
          <w:b/>
          <w:bCs/>
          <w:sz w:val="28"/>
          <w:szCs w:val="28"/>
          <w:lang w:bidi="ar-IQ"/>
        </w:rPr>
        <w:t>6</w:t>
      </w:r>
      <w:r w:rsidRPr="004C5F91">
        <w:rPr>
          <w:rFonts w:ascii="Simplified Arabic" w:hAnsi="Simplified Arabic" w:cs="Simplified Arabic" w:hint="cs"/>
          <w:b/>
          <w:bCs/>
          <w:sz w:val="28"/>
          <w:szCs w:val="28"/>
          <w:rtl/>
          <w:lang w:bidi="ar-IQ"/>
        </w:rPr>
        <w:t xml:space="preserve"> </w:t>
      </w:r>
      <w:r w:rsidRPr="004C5F91">
        <w:rPr>
          <w:rFonts w:ascii="Simplified Arabic" w:hAnsi="Simplified Arabic" w:cs="Simplified Arabic"/>
          <w:b/>
          <w:bCs/>
          <w:sz w:val="28"/>
          <w:szCs w:val="28"/>
          <w:lang w:bidi="ar-IQ"/>
        </w:rPr>
        <w:t>–</w:t>
      </w:r>
      <w:r>
        <w:rPr>
          <w:rFonts w:ascii="Simplified Arabic" w:hAnsi="Simplified Arabic" w:cs="Simplified Arabic" w:hint="cs"/>
          <w:sz w:val="28"/>
          <w:szCs w:val="28"/>
          <w:rtl/>
          <w:lang w:bidi="ar-IQ"/>
        </w:rPr>
        <w:t xml:space="preserve"> </w:t>
      </w:r>
      <w:proofErr w:type="gramStart"/>
      <w:r>
        <w:rPr>
          <w:rFonts w:ascii="Simplified Arabic" w:hAnsi="Simplified Arabic" w:cs="Simplified Arabic" w:hint="cs"/>
          <w:sz w:val="28"/>
          <w:szCs w:val="28"/>
          <w:rtl/>
          <w:lang w:bidi="ar-IQ"/>
        </w:rPr>
        <w:t>فرجاني ,نادر</w:t>
      </w:r>
      <w:proofErr w:type="gramEnd"/>
      <w:r>
        <w:rPr>
          <w:rFonts w:ascii="Simplified Arabic" w:hAnsi="Simplified Arabic" w:cs="Simplified Arabic" w:hint="cs"/>
          <w:sz w:val="28"/>
          <w:szCs w:val="28"/>
          <w:rtl/>
          <w:lang w:bidi="ar-IQ"/>
        </w:rPr>
        <w:t xml:space="preserve"> </w:t>
      </w:r>
    </w:p>
    <w:p w:rsidR="000F2E19" w:rsidRDefault="00962FC6"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عن نوعية الحياة في الوطن العربي ,مركز دراسات الوحدة العربية ,2011</w:t>
      </w:r>
      <w:r w:rsidR="000F2E19">
        <w:rPr>
          <w:rFonts w:ascii="Simplified Arabic" w:hAnsi="Simplified Arabic" w:cs="Simplified Arabic" w:hint="cs"/>
          <w:sz w:val="28"/>
          <w:szCs w:val="28"/>
          <w:rtl/>
          <w:lang w:bidi="ar-IQ"/>
        </w:rPr>
        <w:t xml:space="preserve"> </w:t>
      </w:r>
    </w:p>
    <w:p w:rsidR="000F2E19" w:rsidRDefault="000F2E19" w:rsidP="00384884">
      <w:pPr>
        <w:tabs>
          <w:tab w:val="left" w:pos="891"/>
        </w:tabs>
        <w:jc w:val="both"/>
        <w:rPr>
          <w:rFonts w:ascii="Simplified Arabic" w:hAnsi="Simplified Arabic" w:cs="Simplified Arabic"/>
          <w:sz w:val="28"/>
          <w:szCs w:val="28"/>
          <w:rtl/>
          <w:lang w:bidi="ar-IQ"/>
        </w:rPr>
      </w:pPr>
      <w:r w:rsidRPr="004C5F91">
        <w:rPr>
          <w:rFonts w:ascii="Simplified Arabic" w:hAnsi="Simplified Arabic" w:cs="Simplified Arabic"/>
          <w:b/>
          <w:bCs/>
          <w:sz w:val="28"/>
          <w:szCs w:val="28"/>
          <w:lang w:bidi="ar-IQ"/>
        </w:rPr>
        <w:t>7</w:t>
      </w:r>
      <w:r w:rsidRPr="004C5F91">
        <w:rPr>
          <w:rFonts w:ascii="Simplified Arabic" w:hAnsi="Simplified Arabic" w:cs="Simplified Arabic" w:hint="cs"/>
          <w:b/>
          <w:bCs/>
          <w:sz w:val="28"/>
          <w:szCs w:val="28"/>
          <w:rtl/>
          <w:lang w:bidi="ar-IQ"/>
        </w:rPr>
        <w:t xml:space="preserve"> </w:t>
      </w:r>
      <w:r w:rsidRPr="004C5F91">
        <w:rPr>
          <w:rFonts w:ascii="Simplified Arabic" w:hAnsi="Simplified Arabic" w:cs="Simplified Arabic"/>
          <w:b/>
          <w:bCs/>
          <w:sz w:val="28"/>
          <w:szCs w:val="28"/>
          <w:lang w:bidi="ar-IQ"/>
        </w:rPr>
        <w:t>–</w:t>
      </w:r>
      <w:r>
        <w:rPr>
          <w:rFonts w:ascii="Simplified Arabic" w:hAnsi="Simplified Arabic" w:cs="Simplified Arabic" w:hint="cs"/>
          <w:sz w:val="28"/>
          <w:szCs w:val="28"/>
          <w:rtl/>
          <w:lang w:bidi="ar-IQ"/>
        </w:rPr>
        <w:t xml:space="preserve"> </w:t>
      </w:r>
      <w:proofErr w:type="gramStart"/>
      <w:r>
        <w:rPr>
          <w:rFonts w:ascii="Simplified Arabic" w:hAnsi="Simplified Arabic" w:cs="Simplified Arabic" w:hint="cs"/>
          <w:sz w:val="28"/>
          <w:szCs w:val="28"/>
          <w:rtl/>
          <w:lang w:bidi="ar-IQ"/>
        </w:rPr>
        <w:t>وديع ,محمد</w:t>
      </w:r>
      <w:proofErr w:type="gramEnd"/>
      <w:r>
        <w:rPr>
          <w:rFonts w:ascii="Simplified Arabic" w:hAnsi="Simplified Arabic" w:cs="Simplified Arabic" w:hint="cs"/>
          <w:sz w:val="28"/>
          <w:szCs w:val="28"/>
          <w:rtl/>
          <w:lang w:bidi="ar-IQ"/>
        </w:rPr>
        <w:t xml:space="preserve"> عدنان </w:t>
      </w:r>
    </w:p>
    <w:p w:rsidR="00962FC6" w:rsidRDefault="000F2E19"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مسح التطورات في مؤشرات التنمية ونظرياتها , المعهد العربي للتخطيط , الكويت</w:t>
      </w:r>
      <w:r w:rsidR="00962FC6">
        <w:rPr>
          <w:rFonts w:ascii="Simplified Arabic" w:hAnsi="Simplified Arabic" w:cs="Simplified Arabic" w:hint="cs"/>
          <w:sz w:val="28"/>
          <w:szCs w:val="28"/>
          <w:rtl/>
          <w:lang w:bidi="ar-IQ"/>
        </w:rPr>
        <w:t xml:space="preserve"> </w:t>
      </w:r>
    </w:p>
    <w:p w:rsidR="00B82EF9" w:rsidRPr="00B82EF9" w:rsidRDefault="00B82EF9" w:rsidP="00384884">
      <w:pPr>
        <w:pStyle w:val="ListParagraph"/>
        <w:tabs>
          <w:tab w:val="left" w:pos="891"/>
        </w:tabs>
        <w:ind w:left="1145"/>
        <w:jc w:val="both"/>
        <w:rPr>
          <w:rFonts w:ascii="Simplified Arabic" w:hAnsi="Simplified Arabic" w:cs="Simplified Arabic"/>
          <w:sz w:val="28"/>
          <w:szCs w:val="28"/>
          <w:rtl/>
          <w:lang w:bidi="ar-IQ"/>
        </w:rPr>
      </w:pPr>
    </w:p>
    <w:p w:rsidR="00E31EFB" w:rsidRDefault="00E31EFB" w:rsidP="00384884">
      <w:pPr>
        <w:tabs>
          <w:tab w:val="left" w:pos="891"/>
        </w:tabs>
        <w:jc w:val="both"/>
        <w:rPr>
          <w:rFonts w:ascii="Simplified Arabic" w:hAnsi="Simplified Arabic" w:cs="Simplified Arabic"/>
          <w:sz w:val="28"/>
          <w:szCs w:val="28"/>
          <w:rtl/>
          <w:lang w:bidi="ar-IQ"/>
        </w:rPr>
      </w:pPr>
    </w:p>
    <w:p w:rsidR="00E31EFB" w:rsidRDefault="00E31EFB" w:rsidP="00384884">
      <w:pPr>
        <w:tabs>
          <w:tab w:val="left" w:pos="891"/>
        </w:tabs>
        <w:jc w:val="both"/>
        <w:rPr>
          <w:rFonts w:ascii="Simplified Arabic" w:hAnsi="Simplified Arabic" w:cs="Simplified Arabic"/>
          <w:sz w:val="28"/>
          <w:szCs w:val="28"/>
          <w:rtl/>
          <w:lang w:bidi="ar-IQ"/>
        </w:rPr>
      </w:pPr>
    </w:p>
    <w:p w:rsidR="00E31EFB" w:rsidRDefault="00326BC2" w:rsidP="00384884">
      <w:pPr>
        <w:tabs>
          <w:tab w:val="left" w:pos="891"/>
        </w:tabs>
        <w:jc w:val="both"/>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المراجع الانجليزية :</w:t>
      </w:r>
    </w:p>
    <w:p w:rsidR="00326BC2" w:rsidRDefault="00326BC2" w:rsidP="00384884">
      <w:pPr>
        <w:tabs>
          <w:tab w:val="left" w:pos="891"/>
        </w:tabs>
        <w:jc w:val="both"/>
        <w:rPr>
          <w:rFonts w:ascii="Simplified Arabic" w:hAnsi="Simplified Arabic" w:cs="Simplified Arabic"/>
          <w:sz w:val="28"/>
          <w:szCs w:val="28"/>
          <w:lang w:bidi="ar-IQ"/>
        </w:rPr>
      </w:pPr>
      <w:r>
        <w:rPr>
          <w:rFonts w:ascii="Simplified Arabic" w:hAnsi="Simplified Arabic" w:cs="Simplified Arabic"/>
          <w:b/>
          <w:bCs/>
          <w:sz w:val="28"/>
          <w:szCs w:val="28"/>
          <w:lang w:bidi="ar-IQ"/>
        </w:rPr>
        <w:lastRenderedPageBreak/>
        <w:t>1-</w:t>
      </w:r>
      <w:r>
        <w:rPr>
          <w:rFonts w:ascii="Simplified Arabic" w:hAnsi="Simplified Arabic" w:cs="Simplified Arabic"/>
          <w:sz w:val="28"/>
          <w:szCs w:val="28"/>
          <w:lang w:bidi="ar-IQ"/>
        </w:rPr>
        <w:t>Anand</w:t>
      </w:r>
      <w:proofErr w:type="gramStart"/>
      <w:r>
        <w:rPr>
          <w:rFonts w:ascii="Simplified Arabic" w:hAnsi="Simplified Arabic" w:cs="Simplified Arabic"/>
          <w:sz w:val="28"/>
          <w:szCs w:val="28"/>
          <w:lang w:bidi="ar-IQ"/>
        </w:rPr>
        <w:t>,S</w:t>
      </w:r>
      <w:proofErr w:type="gramEnd"/>
      <w:r>
        <w:rPr>
          <w:rFonts w:ascii="Simplified Arabic" w:hAnsi="Simplified Arabic" w:cs="Simplified Arabic"/>
          <w:sz w:val="28"/>
          <w:szCs w:val="28"/>
          <w:lang w:bidi="ar-IQ"/>
        </w:rPr>
        <w:t>,&amp;,Harris,J.C.(1994),Choosing   a  welfare indicator.</w:t>
      </w:r>
    </w:p>
    <w:p w:rsidR="00326BC2" w:rsidRDefault="00326BC2" w:rsidP="00384884">
      <w:pPr>
        <w:tabs>
          <w:tab w:val="left" w:pos="891"/>
        </w:tabs>
        <w:jc w:val="both"/>
        <w:rPr>
          <w:rFonts w:ascii="Simplified Arabic" w:hAnsi="Simplified Arabic" w:cs="Simplified Arabic"/>
          <w:sz w:val="28"/>
          <w:szCs w:val="28"/>
          <w:lang w:bidi="ar-IQ"/>
        </w:rPr>
      </w:pPr>
      <w:r>
        <w:rPr>
          <w:rFonts w:ascii="Simplified Arabic" w:hAnsi="Simplified Arabic" w:cs="Simplified Arabic"/>
          <w:sz w:val="28"/>
          <w:szCs w:val="28"/>
          <w:lang w:bidi="ar-IQ"/>
        </w:rPr>
        <w:t>American Economic Review</w:t>
      </w:r>
      <w:proofErr w:type="gramStart"/>
      <w:r>
        <w:rPr>
          <w:rFonts w:ascii="Simplified Arabic" w:hAnsi="Simplified Arabic" w:cs="Simplified Arabic"/>
          <w:sz w:val="28"/>
          <w:szCs w:val="28"/>
          <w:lang w:bidi="ar-IQ"/>
        </w:rPr>
        <w:t>,84</w:t>
      </w:r>
      <w:proofErr w:type="gramEnd"/>
      <w:r>
        <w:rPr>
          <w:rFonts w:ascii="Simplified Arabic" w:hAnsi="Simplified Arabic" w:cs="Simplified Arabic"/>
          <w:sz w:val="28"/>
          <w:szCs w:val="28"/>
          <w:lang w:bidi="ar-IQ"/>
        </w:rPr>
        <w:t>(2)</w:t>
      </w:r>
      <w:r w:rsidR="00D967E6">
        <w:rPr>
          <w:rFonts w:ascii="Simplified Arabic" w:hAnsi="Simplified Arabic" w:cs="Simplified Arabic"/>
          <w:sz w:val="28"/>
          <w:szCs w:val="28"/>
          <w:lang w:bidi="ar-IQ"/>
        </w:rPr>
        <w:t>,226-231.</w:t>
      </w:r>
    </w:p>
    <w:p w:rsidR="00D967E6" w:rsidRDefault="00D967E6" w:rsidP="00384884">
      <w:pPr>
        <w:tabs>
          <w:tab w:val="left" w:pos="891"/>
        </w:tabs>
        <w:jc w:val="both"/>
        <w:rPr>
          <w:rFonts w:ascii="Simplified Arabic" w:hAnsi="Simplified Arabic" w:cs="Simplified Arabic"/>
          <w:sz w:val="28"/>
          <w:szCs w:val="28"/>
          <w:lang w:bidi="ar-IQ"/>
        </w:rPr>
      </w:pPr>
      <w:r w:rsidRPr="00542834">
        <w:rPr>
          <w:rFonts w:ascii="Simplified Arabic" w:hAnsi="Simplified Arabic" w:cs="Simplified Arabic"/>
          <w:b/>
          <w:bCs/>
          <w:sz w:val="28"/>
          <w:szCs w:val="28"/>
          <w:lang w:bidi="ar-IQ"/>
        </w:rPr>
        <w:t>2</w:t>
      </w:r>
      <w:r>
        <w:rPr>
          <w:rFonts w:ascii="Simplified Arabic" w:hAnsi="Simplified Arabic" w:cs="Simplified Arabic"/>
          <w:sz w:val="28"/>
          <w:szCs w:val="28"/>
          <w:lang w:bidi="ar-IQ"/>
        </w:rPr>
        <w:t>-Drewnowski</w:t>
      </w:r>
      <w:proofErr w:type="gramStart"/>
      <w:r>
        <w:rPr>
          <w:rFonts w:ascii="Simplified Arabic" w:hAnsi="Simplified Arabic" w:cs="Simplified Arabic"/>
          <w:sz w:val="28"/>
          <w:szCs w:val="28"/>
          <w:lang w:bidi="ar-IQ"/>
        </w:rPr>
        <w:t>,J</w:t>
      </w:r>
      <w:proofErr w:type="gramEnd"/>
      <w:r>
        <w:rPr>
          <w:rFonts w:ascii="Simplified Arabic" w:hAnsi="Simplified Arabic" w:cs="Simplified Arabic"/>
          <w:sz w:val="28"/>
          <w:szCs w:val="28"/>
          <w:lang w:bidi="ar-IQ"/>
        </w:rPr>
        <w:t xml:space="preserve">.,&amp;,Scott,W.(1966),The level of living </w:t>
      </w:r>
      <w:proofErr w:type="spellStart"/>
      <w:r>
        <w:rPr>
          <w:rFonts w:ascii="Simplified Arabic" w:hAnsi="Simplified Arabic" w:cs="Simplified Arabic"/>
          <w:sz w:val="28"/>
          <w:szCs w:val="28"/>
          <w:lang w:bidi="ar-IQ"/>
        </w:rPr>
        <w:t>index.UNRISD</w:t>
      </w:r>
      <w:proofErr w:type="spellEnd"/>
      <w:r>
        <w:rPr>
          <w:rFonts w:ascii="Simplified Arabic" w:hAnsi="Simplified Arabic" w:cs="Simplified Arabic"/>
          <w:sz w:val="28"/>
          <w:szCs w:val="28"/>
          <w:lang w:bidi="ar-IQ"/>
        </w:rPr>
        <w:t>,</w:t>
      </w:r>
    </w:p>
    <w:p w:rsidR="00D967E6" w:rsidRDefault="00D967E6" w:rsidP="00384884">
      <w:pPr>
        <w:tabs>
          <w:tab w:val="left" w:pos="891"/>
        </w:tabs>
        <w:jc w:val="both"/>
        <w:rPr>
          <w:rFonts w:ascii="Simplified Arabic" w:hAnsi="Simplified Arabic" w:cs="Simplified Arabic"/>
          <w:sz w:val="28"/>
          <w:szCs w:val="28"/>
          <w:rtl/>
          <w:lang w:bidi="ar-IQ"/>
        </w:rPr>
      </w:pPr>
      <w:proofErr w:type="gramStart"/>
      <w:r>
        <w:rPr>
          <w:rFonts w:ascii="Simplified Arabic" w:hAnsi="Simplified Arabic" w:cs="Simplified Arabic"/>
          <w:sz w:val="28"/>
          <w:szCs w:val="28"/>
          <w:lang w:bidi="ar-IQ"/>
        </w:rPr>
        <w:t>Report  4</w:t>
      </w:r>
      <w:proofErr w:type="gramEnd"/>
      <w:r>
        <w:rPr>
          <w:rFonts w:ascii="Simplified Arabic" w:hAnsi="Simplified Arabic" w:cs="Simplified Arabic"/>
          <w:sz w:val="28"/>
          <w:szCs w:val="28"/>
          <w:lang w:bidi="ar-IQ"/>
        </w:rPr>
        <w:t>, Geneva: United Nations Research Institute for Social Develo</w:t>
      </w:r>
      <w:r w:rsidR="00542834">
        <w:rPr>
          <w:rFonts w:ascii="Simplified Arabic" w:hAnsi="Simplified Arabic" w:cs="Simplified Arabic"/>
          <w:sz w:val="28"/>
          <w:szCs w:val="28"/>
          <w:lang w:bidi="ar-IQ"/>
        </w:rPr>
        <w:t>pment</w:t>
      </w:r>
    </w:p>
    <w:p w:rsidR="00542834" w:rsidRDefault="00542834"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b/>
          <w:bCs/>
          <w:sz w:val="28"/>
          <w:szCs w:val="28"/>
          <w:lang w:bidi="ar-IQ"/>
        </w:rPr>
        <w:t>3-</w:t>
      </w:r>
      <w:proofErr w:type="gramStart"/>
      <w:r>
        <w:rPr>
          <w:rFonts w:ascii="Simplified Arabic" w:hAnsi="Simplified Arabic" w:cs="Simplified Arabic"/>
          <w:sz w:val="28"/>
          <w:szCs w:val="28"/>
          <w:lang w:bidi="ar-IQ"/>
        </w:rPr>
        <w:t>Hicks ,</w:t>
      </w:r>
      <w:proofErr w:type="spellStart"/>
      <w:r>
        <w:rPr>
          <w:rFonts w:ascii="Simplified Arabic" w:hAnsi="Simplified Arabic" w:cs="Simplified Arabic"/>
          <w:sz w:val="28"/>
          <w:szCs w:val="28"/>
          <w:lang w:bidi="ar-IQ"/>
        </w:rPr>
        <w:t>N</w:t>
      </w:r>
      <w:proofErr w:type="gramEnd"/>
      <w:r>
        <w:rPr>
          <w:rFonts w:ascii="Simplified Arabic" w:hAnsi="Simplified Arabic" w:cs="Simplified Arabic"/>
          <w:sz w:val="28"/>
          <w:szCs w:val="28"/>
          <w:lang w:bidi="ar-IQ"/>
        </w:rPr>
        <w:t>.,&amp;,Streeten,P</w:t>
      </w:r>
      <w:proofErr w:type="spellEnd"/>
      <w:r>
        <w:rPr>
          <w:rFonts w:ascii="Simplified Arabic" w:hAnsi="Simplified Arabic" w:cs="Simplified Arabic"/>
          <w:sz w:val="28"/>
          <w:szCs w:val="28"/>
          <w:lang w:bidi="ar-IQ"/>
        </w:rPr>
        <w:t xml:space="preserve">,(1979),Indicators of development :The search for basic need yardstick . World Development, </w:t>
      </w:r>
      <w:proofErr w:type="gramStart"/>
      <w:r>
        <w:rPr>
          <w:rFonts w:ascii="Simplified Arabic" w:hAnsi="Simplified Arabic" w:cs="Simplified Arabic"/>
          <w:sz w:val="28"/>
          <w:szCs w:val="28"/>
          <w:lang w:bidi="ar-IQ"/>
        </w:rPr>
        <w:t>7 ,</w:t>
      </w:r>
      <w:proofErr w:type="gramEnd"/>
      <w:r>
        <w:rPr>
          <w:rFonts w:ascii="Simplified Arabic" w:hAnsi="Simplified Arabic" w:cs="Simplified Arabic"/>
          <w:sz w:val="28"/>
          <w:szCs w:val="28"/>
          <w:lang w:bidi="ar-IQ"/>
        </w:rPr>
        <w:t xml:space="preserve"> 567-80</w:t>
      </w:r>
    </w:p>
    <w:p w:rsidR="00542834" w:rsidRDefault="00542834"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b/>
          <w:bCs/>
          <w:sz w:val="28"/>
          <w:szCs w:val="28"/>
          <w:lang w:bidi="ar-IQ"/>
        </w:rPr>
        <w:t>4-</w:t>
      </w:r>
      <w:r>
        <w:rPr>
          <w:rFonts w:ascii="Simplified Arabic" w:hAnsi="Simplified Arabic" w:cs="Simplified Arabic"/>
          <w:sz w:val="28"/>
          <w:szCs w:val="28"/>
          <w:lang w:bidi="ar-IQ"/>
        </w:rPr>
        <w:t>Morris</w:t>
      </w:r>
      <w:proofErr w:type="gramStart"/>
      <w:r>
        <w:rPr>
          <w:rFonts w:ascii="Simplified Arabic" w:hAnsi="Simplified Arabic" w:cs="Simplified Arabic"/>
          <w:sz w:val="28"/>
          <w:szCs w:val="28"/>
          <w:lang w:bidi="ar-IQ"/>
        </w:rPr>
        <w:t>,D,M</w:t>
      </w:r>
      <w:proofErr w:type="gramEnd"/>
      <w:r>
        <w:rPr>
          <w:rFonts w:ascii="Simplified Arabic" w:hAnsi="Simplified Arabic" w:cs="Simplified Arabic"/>
          <w:sz w:val="28"/>
          <w:szCs w:val="28"/>
          <w:lang w:bidi="ar-IQ"/>
        </w:rPr>
        <w:t>,(1979),M</w:t>
      </w:r>
      <w:r w:rsidR="00F75E40">
        <w:rPr>
          <w:rFonts w:ascii="Simplified Arabic" w:hAnsi="Simplified Arabic" w:cs="Simplified Arabic"/>
          <w:sz w:val="28"/>
          <w:szCs w:val="28"/>
          <w:lang w:bidi="ar-IQ"/>
        </w:rPr>
        <w:t>easuring the condition of the world*s poor :The physical quality of life index .New York :</w:t>
      </w:r>
      <w:proofErr w:type="spellStart"/>
      <w:r w:rsidR="00F75E40">
        <w:rPr>
          <w:rFonts w:ascii="Simplified Arabic" w:hAnsi="Simplified Arabic" w:cs="Simplified Arabic"/>
          <w:sz w:val="28"/>
          <w:szCs w:val="28"/>
          <w:lang w:bidi="ar-IQ"/>
        </w:rPr>
        <w:t>Pergamon</w:t>
      </w:r>
      <w:proofErr w:type="spellEnd"/>
      <w:r w:rsidR="00F75E40">
        <w:rPr>
          <w:rFonts w:ascii="Simplified Arabic" w:hAnsi="Simplified Arabic" w:cs="Simplified Arabic"/>
          <w:sz w:val="28"/>
          <w:szCs w:val="28"/>
          <w:lang w:bidi="ar-IQ"/>
        </w:rPr>
        <w:t xml:space="preserve"> Press.</w:t>
      </w:r>
    </w:p>
    <w:p w:rsidR="00F75E40" w:rsidRPr="00F75E40" w:rsidRDefault="00F75E40" w:rsidP="00384884">
      <w:pPr>
        <w:tabs>
          <w:tab w:val="left" w:pos="891"/>
        </w:tabs>
        <w:jc w:val="both"/>
        <w:rPr>
          <w:rFonts w:ascii="Simplified Arabic" w:hAnsi="Simplified Arabic" w:cs="Simplified Arabic"/>
          <w:sz w:val="28"/>
          <w:szCs w:val="28"/>
          <w:rtl/>
          <w:lang w:bidi="ar-IQ"/>
        </w:rPr>
      </w:pPr>
      <w:r>
        <w:rPr>
          <w:rFonts w:ascii="Simplified Arabic" w:hAnsi="Simplified Arabic" w:cs="Simplified Arabic"/>
          <w:b/>
          <w:bCs/>
          <w:sz w:val="28"/>
          <w:szCs w:val="28"/>
          <w:lang w:bidi="ar-IQ"/>
        </w:rPr>
        <w:t>5-</w:t>
      </w:r>
      <w:proofErr w:type="gramStart"/>
      <w:r>
        <w:rPr>
          <w:rFonts w:ascii="Simplified Arabic" w:hAnsi="Simplified Arabic" w:cs="Simplified Arabic"/>
          <w:sz w:val="28"/>
          <w:szCs w:val="28"/>
          <w:lang w:bidi="ar-IQ"/>
        </w:rPr>
        <w:t>V</w:t>
      </w:r>
      <w:r w:rsidR="00D618F4">
        <w:rPr>
          <w:rFonts w:ascii="Simplified Arabic" w:hAnsi="Simplified Arabic" w:cs="Simplified Arabic"/>
          <w:sz w:val="28"/>
          <w:szCs w:val="28"/>
          <w:lang w:bidi="ar-IQ"/>
        </w:rPr>
        <w:t>erwayen ,H</w:t>
      </w:r>
      <w:proofErr w:type="gramEnd"/>
      <w:r w:rsidR="00D618F4">
        <w:rPr>
          <w:rFonts w:ascii="Simplified Arabic" w:hAnsi="Simplified Arabic" w:cs="Simplified Arabic"/>
          <w:sz w:val="28"/>
          <w:szCs w:val="28"/>
          <w:lang w:bidi="ar-IQ"/>
        </w:rPr>
        <w:t>.(1980), The specificat</w:t>
      </w:r>
      <w:r w:rsidR="005D5ACD">
        <w:rPr>
          <w:rFonts w:ascii="Simplified Arabic" w:hAnsi="Simplified Arabic" w:cs="Simplified Arabic"/>
          <w:sz w:val="28"/>
          <w:szCs w:val="28"/>
          <w:lang w:bidi="ar-IQ"/>
        </w:rPr>
        <w:t xml:space="preserve">ion and measurement of the quality of life in OECD countries ,In A , </w:t>
      </w:r>
      <w:proofErr w:type="spellStart"/>
      <w:r w:rsidR="005D5ACD">
        <w:rPr>
          <w:rFonts w:ascii="Simplified Arabic" w:hAnsi="Simplified Arabic" w:cs="Simplified Arabic"/>
          <w:sz w:val="28"/>
          <w:szCs w:val="28"/>
          <w:lang w:bidi="ar-IQ"/>
        </w:rPr>
        <w:t>Szalai</w:t>
      </w:r>
      <w:proofErr w:type="spellEnd"/>
      <w:r w:rsidR="005D5ACD">
        <w:rPr>
          <w:rFonts w:ascii="Simplified Arabic" w:hAnsi="Simplified Arabic" w:cs="Simplified Arabic"/>
          <w:sz w:val="28"/>
          <w:szCs w:val="28"/>
          <w:lang w:bidi="ar-IQ"/>
        </w:rPr>
        <w:t xml:space="preserve"> &amp;,F . Andrews (</w:t>
      </w:r>
      <w:proofErr w:type="spellStart"/>
      <w:r w:rsidR="005D5ACD">
        <w:rPr>
          <w:rFonts w:ascii="Simplified Arabic" w:hAnsi="Simplified Arabic" w:cs="Simplified Arabic"/>
          <w:sz w:val="28"/>
          <w:szCs w:val="28"/>
          <w:lang w:bidi="ar-IQ"/>
        </w:rPr>
        <w:t>Eds</w:t>
      </w:r>
      <w:proofErr w:type="spellEnd"/>
      <w:proofErr w:type="gramStart"/>
      <w:r w:rsidR="005D5ACD">
        <w:rPr>
          <w:rFonts w:ascii="Simplified Arabic" w:hAnsi="Simplified Arabic" w:cs="Simplified Arabic"/>
          <w:sz w:val="28"/>
          <w:szCs w:val="28"/>
          <w:lang w:bidi="ar-IQ"/>
        </w:rPr>
        <w:t>) ,</w:t>
      </w:r>
      <w:proofErr w:type="gramEnd"/>
      <w:r w:rsidR="005D5ACD">
        <w:rPr>
          <w:rFonts w:ascii="Simplified Arabic" w:hAnsi="Simplified Arabic" w:cs="Simplified Arabic"/>
          <w:sz w:val="28"/>
          <w:szCs w:val="28"/>
          <w:lang w:bidi="ar-IQ"/>
        </w:rPr>
        <w:t xml:space="preserve"> The quality of life ,Beverly Hills: Sage Publications</w:t>
      </w:r>
    </w:p>
    <w:p w:rsidR="00E31EFB" w:rsidRDefault="00E31EFB" w:rsidP="00384884">
      <w:pPr>
        <w:tabs>
          <w:tab w:val="left" w:pos="891"/>
        </w:tabs>
        <w:jc w:val="both"/>
        <w:rPr>
          <w:rFonts w:ascii="Simplified Arabic" w:hAnsi="Simplified Arabic" w:cs="Simplified Arabic"/>
          <w:sz w:val="28"/>
          <w:szCs w:val="28"/>
          <w:rtl/>
          <w:lang w:bidi="ar-IQ"/>
        </w:rPr>
      </w:pPr>
    </w:p>
    <w:p w:rsidR="00E31EFB" w:rsidRDefault="00E31EFB" w:rsidP="00384884">
      <w:pPr>
        <w:tabs>
          <w:tab w:val="left" w:pos="891"/>
        </w:tabs>
        <w:jc w:val="both"/>
        <w:rPr>
          <w:rFonts w:ascii="Simplified Arabic" w:hAnsi="Simplified Arabic" w:cs="Simplified Arabic"/>
          <w:sz w:val="28"/>
          <w:szCs w:val="28"/>
          <w:rtl/>
          <w:lang w:bidi="ar-IQ"/>
        </w:rPr>
      </w:pPr>
    </w:p>
    <w:p w:rsidR="00E31EFB" w:rsidRDefault="00E31EFB" w:rsidP="00384884">
      <w:pPr>
        <w:tabs>
          <w:tab w:val="left" w:pos="891"/>
        </w:tabs>
        <w:jc w:val="both"/>
        <w:rPr>
          <w:rFonts w:ascii="Simplified Arabic" w:hAnsi="Simplified Arabic" w:cs="Simplified Arabic"/>
          <w:sz w:val="28"/>
          <w:szCs w:val="28"/>
          <w:rtl/>
          <w:lang w:bidi="ar-IQ"/>
        </w:rPr>
      </w:pPr>
    </w:p>
    <w:p w:rsidR="00176C95" w:rsidRDefault="00176C95" w:rsidP="00384884">
      <w:pPr>
        <w:tabs>
          <w:tab w:val="left" w:pos="891"/>
        </w:tabs>
        <w:jc w:val="both"/>
        <w:rPr>
          <w:rFonts w:ascii="Simplified Arabic" w:hAnsi="Simplified Arabic" w:cs="Simplified Arabic"/>
          <w:sz w:val="28"/>
          <w:szCs w:val="28"/>
          <w:rtl/>
          <w:lang w:bidi="ar-IQ"/>
        </w:rPr>
      </w:pPr>
    </w:p>
    <w:p w:rsidR="00176C95" w:rsidRDefault="00176C95" w:rsidP="00384884">
      <w:pPr>
        <w:tabs>
          <w:tab w:val="left" w:pos="891"/>
        </w:tabs>
        <w:jc w:val="both"/>
        <w:rPr>
          <w:rFonts w:ascii="Simplified Arabic" w:hAnsi="Simplified Arabic" w:cs="Simplified Arabic"/>
          <w:sz w:val="28"/>
          <w:szCs w:val="28"/>
          <w:rtl/>
          <w:lang w:bidi="ar-IQ"/>
        </w:rPr>
      </w:pPr>
    </w:p>
    <w:p w:rsidR="00176C95" w:rsidRDefault="00176C95" w:rsidP="00384884">
      <w:pPr>
        <w:tabs>
          <w:tab w:val="left" w:pos="891"/>
        </w:tabs>
        <w:jc w:val="both"/>
        <w:rPr>
          <w:rFonts w:ascii="Simplified Arabic" w:hAnsi="Simplified Arabic" w:cs="Simplified Arabic"/>
          <w:sz w:val="28"/>
          <w:szCs w:val="28"/>
          <w:rtl/>
          <w:lang w:bidi="ar-IQ"/>
        </w:rPr>
      </w:pPr>
    </w:p>
    <w:p w:rsidR="00176C95" w:rsidRDefault="00176C95"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C51B5B" w:rsidRDefault="00C51B5B"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Default="00AE20DE" w:rsidP="00384884">
      <w:pPr>
        <w:tabs>
          <w:tab w:val="left" w:pos="891"/>
        </w:tabs>
        <w:jc w:val="both"/>
        <w:rPr>
          <w:rFonts w:ascii="Simplified Arabic" w:hAnsi="Simplified Arabic" w:cs="Simplified Arabic"/>
          <w:sz w:val="28"/>
          <w:szCs w:val="28"/>
          <w:rtl/>
          <w:lang w:bidi="ar-IQ"/>
        </w:rPr>
      </w:pPr>
    </w:p>
    <w:p w:rsidR="00AE20DE" w:rsidRPr="00AE20DE" w:rsidRDefault="00AE20DE" w:rsidP="00384884">
      <w:pPr>
        <w:tabs>
          <w:tab w:val="left" w:pos="891"/>
        </w:tabs>
        <w:jc w:val="both"/>
        <w:rPr>
          <w:rFonts w:ascii="Simplified Arabic" w:hAnsi="Simplified Arabic" w:cs="Simplified Arabic"/>
          <w:b/>
          <w:bCs/>
          <w:sz w:val="32"/>
          <w:szCs w:val="32"/>
          <w:rtl/>
          <w:lang w:bidi="ar-IQ"/>
        </w:rPr>
      </w:pPr>
    </w:p>
    <w:p w:rsidR="00913EAF" w:rsidRDefault="00913EAF" w:rsidP="00384884">
      <w:pPr>
        <w:tabs>
          <w:tab w:val="left" w:pos="891"/>
        </w:tabs>
        <w:jc w:val="both"/>
        <w:rPr>
          <w:rFonts w:ascii="Simplified Arabic" w:hAnsi="Simplified Arabic" w:cs="Simplified Arabic"/>
          <w:sz w:val="28"/>
          <w:szCs w:val="28"/>
          <w:rtl/>
          <w:lang w:bidi="ar-IQ"/>
        </w:rPr>
      </w:pPr>
    </w:p>
    <w:p w:rsidR="00176C95" w:rsidRDefault="00176C95" w:rsidP="00384884">
      <w:pPr>
        <w:tabs>
          <w:tab w:val="left" w:pos="891"/>
        </w:tabs>
        <w:jc w:val="both"/>
        <w:rPr>
          <w:rFonts w:ascii="Simplified Arabic" w:hAnsi="Simplified Arabic" w:cs="Simplified Arabic"/>
          <w:sz w:val="28"/>
          <w:szCs w:val="28"/>
          <w:rtl/>
          <w:lang w:bidi="ar-IQ"/>
        </w:rPr>
      </w:pPr>
    </w:p>
    <w:p w:rsidR="00176C95" w:rsidRDefault="00176C95" w:rsidP="00384884">
      <w:pPr>
        <w:tabs>
          <w:tab w:val="left" w:pos="891"/>
        </w:tabs>
        <w:jc w:val="both"/>
        <w:rPr>
          <w:rFonts w:ascii="Simplified Arabic" w:hAnsi="Simplified Arabic" w:cs="Simplified Arabic"/>
          <w:sz w:val="28"/>
          <w:szCs w:val="28"/>
          <w:rtl/>
          <w:lang w:bidi="ar-IQ"/>
        </w:rPr>
      </w:pPr>
    </w:p>
    <w:p w:rsidR="00176C95" w:rsidRDefault="00176C95" w:rsidP="00384884">
      <w:pPr>
        <w:tabs>
          <w:tab w:val="left" w:pos="891"/>
        </w:tabs>
        <w:jc w:val="both"/>
        <w:rPr>
          <w:rFonts w:ascii="Simplified Arabic" w:hAnsi="Simplified Arabic" w:cs="Simplified Arabic"/>
          <w:sz w:val="28"/>
          <w:szCs w:val="28"/>
          <w:rtl/>
          <w:lang w:bidi="ar-IQ"/>
        </w:rPr>
      </w:pPr>
    </w:p>
    <w:p w:rsidR="00176C95" w:rsidRPr="00E31EFB" w:rsidRDefault="00176C95" w:rsidP="00384884">
      <w:pPr>
        <w:tabs>
          <w:tab w:val="left" w:pos="891"/>
        </w:tabs>
        <w:jc w:val="both"/>
        <w:rPr>
          <w:rFonts w:ascii="Simplified Arabic" w:hAnsi="Simplified Arabic" w:cs="Simplified Arabic"/>
          <w:sz w:val="28"/>
          <w:szCs w:val="28"/>
          <w:rtl/>
          <w:lang w:bidi="ar-IQ"/>
        </w:rPr>
      </w:pPr>
    </w:p>
    <w:sectPr w:rsidR="00176C95" w:rsidRPr="00E31EFB" w:rsidSect="008A497B">
      <w:footerReference w:type="default" r:id="rId7"/>
      <w:pgSz w:w="11906" w:h="16838"/>
      <w:pgMar w:top="1135" w:right="1800" w:bottom="1440" w:left="1418" w:header="708" w:footer="708" w:gutter="0"/>
      <w:pgBorders w:offsetFrom="page">
        <w:top w:val="confetti" w:sz="20" w:space="24" w:color="auto"/>
        <w:left w:val="confetti" w:sz="20" w:space="24" w:color="auto"/>
        <w:bottom w:val="confetti" w:sz="20" w:space="24" w:color="auto"/>
        <w:right w:val="confetti" w:sz="20"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443" w:rsidRDefault="000E6443" w:rsidP="00A46ED0">
      <w:pPr>
        <w:spacing w:after="0" w:line="240" w:lineRule="auto"/>
      </w:pPr>
      <w:r>
        <w:separator/>
      </w:r>
    </w:p>
  </w:endnote>
  <w:endnote w:type="continuationSeparator" w:id="0">
    <w:p w:rsidR="000E6443" w:rsidRDefault="000E6443" w:rsidP="00A46E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altName w:val="Times New Roman"/>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69169713"/>
      <w:placeholder>
        <w:docPart w:val="466F8376ECF24C1B8E4B01D121027D85"/>
      </w:placeholder>
      <w:temporary/>
      <w:showingPlcHdr/>
    </w:sdtPr>
    <w:sdtContent>
      <w:p w:rsidR="00AC3604" w:rsidRDefault="00AC3604">
        <w:pPr>
          <w:pStyle w:val="Footer"/>
        </w:pPr>
        <w:r>
          <w:rPr>
            <w:rtl/>
            <w:lang w:val="ar-SA"/>
          </w:rPr>
          <w:t>[اكتب نصاً]</w:t>
        </w:r>
      </w:p>
    </w:sdtContent>
  </w:sdt>
  <w:p w:rsidR="00A46ED0" w:rsidRDefault="00A46E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443" w:rsidRDefault="000E6443" w:rsidP="00A46ED0">
      <w:pPr>
        <w:spacing w:after="0" w:line="240" w:lineRule="auto"/>
      </w:pPr>
      <w:r>
        <w:separator/>
      </w:r>
    </w:p>
  </w:footnote>
  <w:footnote w:type="continuationSeparator" w:id="0">
    <w:p w:rsidR="000E6443" w:rsidRDefault="000E6443" w:rsidP="00A46E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5C8D"/>
    <w:multiLevelType w:val="hybridMultilevel"/>
    <w:tmpl w:val="26329658"/>
    <w:lvl w:ilvl="0" w:tplc="445E48EE">
      <w:start w:val="1"/>
      <w:numFmt w:val="arabicAlpha"/>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1D44748"/>
    <w:multiLevelType w:val="hybridMultilevel"/>
    <w:tmpl w:val="8502014A"/>
    <w:lvl w:ilvl="0" w:tplc="47668616">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4BA0"/>
    <w:multiLevelType w:val="hybridMultilevel"/>
    <w:tmpl w:val="14AA0176"/>
    <w:lvl w:ilvl="0" w:tplc="7B6C3CC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D47AA7"/>
    <w:multiLevelType w:val="hybridMultilevel"/>
    <w:tmpl w:val="B9B03EBA"/>
    <w:lvl w:ilvl="0" w:tplc="736A0DCC">
      <w:start w:val="1"/>
      <w:numFmt w:val="decimal"/>
      <w:lvlText w:val="%1."/>
      <w:lvlJc w:val="left"/>
      <w:pPr>
        <w:ind w:left="401" w:hanging="36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4">
    <w:nsid w:val="16C653A4"/>
    <w:multiLevelType w:val="hybridMultilevel"/>
    <w:tmpl w:val="58BEF50A"/>
    <w:lvl w:ilvl="0" w:tplc="23FCF4F0">
      <w:start w:val="1"/>
      <w:numFmt w:val="decimal"/>
      <w:lvlText w:val="%1."/>
      <w:lvlJc w:val="left"/>
      <w:pPr>
        <w:ind w:left="986" w:hanging="360"/>
      </w:pPr>
      <w:rPr>
        <w:rFonts w:hint="default"/>
      </w:rPr>
    </w:lvl>
    <w:lvl w:ilvl="1" w:tplc="04090019" w:tentative="1">
      <w:start w:val="1"/>
      <w:numFmt w:val="lowerLetter"/>
      <w:lvlText w:val="%2."/>
      <w:lvlJc w:val="left"/>
      <w:pPr>
        <w:ind w:left="1706" w:hanging="360"/>
      </w:pPr>
    </w:lvl>
    <w:lvl w:ilvl="2" w:tplc="0409001B" w:tentative="1">
      <w:start w:val="1"/>
      <w:numFmt w:val="lowerRoman"/>
      <w:lvlText w:val="%3."/>
      <w:lvlJc w:val="right"/>
      <w:pPr>
        <w:ind w:left="2426" w:hanging="180"/>
      </w:pPr>
    </w:lvl>
    <w:lvl w:ilvl="3" w:tplc="0409000F" w:tentative="1">
      <w:start w:val="1"/>
      <w:numFmt w:val="decimal"/>
      <w:lvlText w:val="%4."/>
      <w:lvlJc w:val="left"/>
      <w:pPr>
        <w:ind w:left="3146" w:hanging="360"/>
      </w:pPr>
    </w:lvl>
    <w:lvl w:ilvl="4" w:tplc="04090019" w:tentative="1">
      <w:start w:val="1"/>
      <w:numFmt w:val="lowerLetter"/>
      <w:lvlText w:val="%5."/>
      <w:lvlJc w:val="left"/>
      <w:pPr>
        <w:ind w:left="3866" w:hanging="360"/>
      </w:pPr>
    </w:lvl>
    <w:lvl w:ilvl="5" w:tplc="0409001B" w:tentative="1">
      <w:start w:val="1"/>
      <w:numFmt w:val="lowerRoman"/>
      <w:lvlText w:val="%6."/>
      <w:lvlJc w:val="right"/>
      <w:pPr>
        <w:ind w:left="4586" w:hanging="180"/>
      </w:pPr>
    </w:lvl>
    <w:lvl w:ilvl="6" w:tplc="0409000F" w:tentative="1">
      <w:start w:val="1"/>
      <w:numFmt w:val="decimal"/>
      <w:lvlText w:val="%7."/>
      <w:lvlJc w:val="left"/>
      <w:pPr>
        <w:ind w:left="5306" w:hanging="360"/>
      </w:pPr>
    </w:lvl>
    <w:lvl w:ilvl="7" w:tplc="04090019" w:tentative="1">
      <w:start w:val="1"/>
      <w:numFmt w:val="lowerLetter"/>
      <w:lvlText w:val="%8."/>
      <w:lvlJc w:val="left"/>
      <w:pPr>
        <w:ind w:left="6026" w:hanging="360"/>
      </w:pPr>
    </w:lvl>
    <w:lvl w:ilvl="8" w:tplc="0409001B" w:tentative="1">
      <w:start w:val="1"/>
      <w:numFmt w:val="lowerRoman"/>
      <w:lvlText w:val="%9."/>
      <w:lvlJc w:val="right"/>
      <w:pPr>
        <w:ind w:left="6746" w:hanging="180"/>
      </w:pPr>
    </w:lvl>
  </w:abstractNum>
  <w:abstractNum w:abstractNumId="5">
    <w:nsid w:val="17571554"/>
    <w:multiLevelType w:val="hybridMultilevel"/>
    <w:tmpl w:val="D49603C8"/>
    <w:lvl w:ilvl="0" w:tplc="07FE0B8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381FBC"/>
    <w:multiLevelType w:val="hybridMultilevel"/>
    <w:tmpl w:val="CC02ED26"/>
    <w:lvl w:ilvl="0" w:tplc="371ECA2E">
      <w:start w:val="1"/>
      <w:numFmt w:val="decimal"/>
      <w:lvlText w:val="%1."/>
      <w:lvlJc w:val="left"/>
      <w:pPr>
        <w:ind w:left="675" w:hanging="360"/>
      </w:pPr>
      <w:rPr>
        <w:rFonts w:hint="default"/>
      </w:r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7">
    <w:nsid w:val="27546D34"/>
    <w:multiLevelType w:val="hybridMultilevel"/>
    <w:tmpl w:val="627C9A98"/>
    <w:lvl w:ilvl="0" w:tplc="A1A4B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F933D8"/>
    <w:multiLevelType w:val="hybridMultilevel"/>
    <w:tmpl w:val="612C4842"/>
    <w:lvl w:ilvl="0" w:tplc="BB4E0DA8">
      <w:start w:val="2"/>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65392"/>
    <w:multiLevelType w:val="hybridMultilevel"/>
    <w:tmpl w:val="306632EC"/>
    <w:lvl w:ilvl="0" w:tplc="24B810CE">
      <w:start w:val="1"/>
      <w:numFmt w:val="arabicAlpha"/>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337C675B"/>
    <w:multiLevelType w:val="hybridMultilevel"/>
    <w:tmpl w:val="E77405FC"/>
    <w:lvl w:ilvl="0" w:tplc="9A40349E">
      <w:start w:val="1"/>
      <w:numFmt w:val="arabicAlpha"/>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33F277C8"/>
    <w:multiLevelType w:val="hybridMultilevel"/>
    <w:tmpl w:val="612C4842"/>
    <w:lvl w:ilvl="0" w:tplc="BB4E0DA8">
      <w:start w:val="2"/>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276822"/>
    <w:multiLevelType w:val="hybridMultilevel"/>
    <w:tmpl w:val="84CAC7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5286CD3"/>
    <w:multiLevelType w:val="hybridMultilevel"/>
    <w:tmpl w:val="4D844C98"/>
    <w:lvl w:ilvl="0" w:tplc="4C90A1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184086"/>
    <w:multiLevelType w:val="hybridMultilevel"/>
    <w:tmpl w:val="383CBC84"/>
    <w:lvl w:ilvl="0" w:tplc="3730A584">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5">
    <w:nsid w:val="3DA10280"/>
    <w:multiLevelType w:val="hybridMultilevel"/>
    <w:tmpl w:val="DCC4FB74"/>
    <w:lvl w:ilvl="0" w:tplc="B2944FE0">
      <w:start w:val="1"/>
      <w:numFmt w:val="arabicAlpha"/>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A5089A"/>
    <w:multiLevelType w:val="hybridMultilevel"/>
    <w:tmpl w:val="37923DCC"/>
    <w:lvl w:ilvl="0" w:tplc="EF8A4728">
      <w:start w:val="1"/>
      <w:numFmt w:val="arabicAlpha"/>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4C90414"/>
    <w:multiLevelType w:val="hybridMultilevel"/>
    <w:tmpl w:val="D3B0998A"/>
    <w:lvl w:ilvl="0" w:tplc="7A627E8A">
      <w:start w:val="1"/>
      <w:numFmt w:val="arabicAlpha"/>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8">
    <w:nsid w:val="46FE3AD4"/>
    <w:multiLevelType w:val="hybridMultilevel"/>
    <w:tmpl w:val="05E4419C"/>
    <w:lvl w:ilvl="0" w:tplc="1A7C71AA">
      <w:start w:val="1"/>
      <w:numFmt w:val="arabicAlpha"/>
      <w:lvlText w:val="%1-"/>
      <w:lvlJc w:val="left"/>
      <w:pPr>
        <w:ind w:left="643"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19">
    <w:nsid w:val="4A99220C"/>
    <w:multiLevelType w:val="hybridMultilevel"/>
    <w:tmpl w:val="6AE2FCBA"/>
    <w:lvl w:ilvl="0" w:tplc="D076FBA4">
      <w:start w:val="1"/>
      <w:numFmt w:val="arabicAlpha"/>
      <w:lvlText w:val="%1-"/>
      <w:lvlJc w:val="left"/>
      <w:pPr>
        <w:ind w:left="360" w:hanging="360"/>
      </w:pPr>
      <w:rPr>
        <w:rFonts w:hint="default"/>
      </w:rPr>
    </w:lvl>
    <w:lvl w:ilvl="1" w:tplc="04090019" w:tentative="1">
      <w:start w:val="1"/>
      <w:numFmt w:val="lowerLetter"/>
      <w:lvlText w:val="%2."/>
      <w:lvlJc w:val="left"/>
      <w:pPr>
        <w:ind w:left="1609" w:hanging="360"/>
      </w:pPr>
    </w:lvl>
    <w:lvl w:ilvl="2" w:tplc="0409001B" w:tentative="1">
      <w:start w:val="1"/>
      <w:numFmt w:val="lowerRoman"/>
      <w:lvlText w:val="%3."/>
      <w:lvlJc w:val="right"/>
      <w:pPr>
        <w:ind w:left="2329" w:hanging="180"/>
      </w:pPr>
    </w:lvl>
    <w:lvl w:ilvl="3" w:tplc="0409000F" w:tentative="1">
      <w:start w:val="1"/>
      <w:numFmt w:val="decimal"/>
      <w:lvlText w:val="%4."/>
      <w:lvlJc w:val="left"/>
      <w:pPr>
        <w:ind w:left="3049" w:hanging="360"/>
      </w:pPr>
    </w:lvl>
    <w:lvl w:ilvl="4" w:tplc="04090019" w:tentative="1">
      <w:start w:val="1"/>
      <w:numFmt w:val="lowerLetter"/>
      <w:lvlText w:val="%5."/>
      <w:lvlJc w:val="left"/>
      <w:pPr>
        <w:ind w:left="3769" w:hanging="360"/>
      </w:pPr>
    </w:lvl>
    <w:lvl w:ilvl="5" w:tplc="0409001B" w:tentative="1">
      <w:start w:val="1"/>
      <w:numFmt w:val="lowerRoman"/>
      <w:lvlText w:val="%6."/>
      <w:lvlJc w:val="right"/>
      <w:pPr>
        <w:ind w:left="4489" w:hanging="180"/>
      </w:pPr>
    </w:lvl>
    <w:lvl w:ilvl="6" w:tplc="0409000F" w:tentative="1">
      <w:start w:val="1"/>
      <w:numFmt w:val="decimal"/>
      <w:lvlText w:val="%7."/>
      <w:lvlJc w:val="left"/>
      <w:pPr>
        <w:ind w:left="5209" w:hanging="360"/>
      </w:pPr>
    </w:lvl>
    <w:lvl w:ilvl="7" w:tplc="04090019" w:tentative="1">
      <w:start w:val="1"/>
      <w:numFmt w:val="lowerLetter"/>
      <w:lvlText w:val="%8."/>
      <w:lvlJc w:val="left"/>
      <w:pPr>
        <w:ind w:left="5929" w:hanging="360"/>
      </w:pPr>
    </w:lvl>
    <w:lvl w:ilvl="8" w:tplc="0409001B" w:tentative="1">
      <w:start w:val="1"/>
      <w:numFmt w:val="lowerRoman"/>
      <w:lvlText w:val="%9."/>
      <w:lvlJc w:val="right"/>
      <w:pPr>
        <w:ind w:left="6649" w:hanging="180"/>
      </w:pPr>
    </w:lvl>
  </w:abstractNum>
  <w:abstractNum w:abstractNumId="20">
    <w:nsid w:val="4D9D5600"/>
    <w:multiLevelType w:val="hybridMultilevel"/>
    <w:tmpl w:val="2844034C"/>
    <w:lvl w:ilvl="0" w:tplc="D1E282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F0C62"/>
    <w:multiLevelType w:val="hybridMultilevel"/>
    <w:tmpl w:val="7414838A"/>
    <w:lvl w:ilvl="0" w:tplc="EB608172">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162B5A"/>
    <w:multiLevelType w:val="hybridMultilevel"/>
    <w:tmpl w:val="2A4E7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01651A"/>
    <w:multiLevelType w:val="hybridMultilevel"/>
    <w:tmpl w:val="DED64092"/>
    <w:lvl w:ilvl="0" w:tplc="99C6BADA">
      <w:start w:val="1"/>
      <w:numFmt w:val="arabicAlpha"/>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nsid w:val="54B55E17"/>
    <w:multiLevelType w:val="hybridMultilevel"/>
    <w:tmpl w:val="FA36B482"/>
    <w:lvl w:ilvl="0" w:tplc="F47E42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32164F"/>
    <w:multiLevelType w:val="hybridMultilevel"/>
    <w:tmpl w:val="8362E1EA"/>
    <w:lvl w:ilvl="0" w:tplc="7FB6D3FE">
      <w:start w:val="1"/>
      <w:numFmt w:val="arabicAlpha"/>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7F67AF"/>
    <w:multiLevelType w:val="hybridMultilevel"/>
    <w:tmpl w:val="772AF668"/>
    <w:lvl w:ilvl="0" w:tplc="689A3910">
      <w:start w:val="1"/>
      <w:numFmt w:val="arabicAlpha"/>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C3B7BE8"/>
    <w:multiLevelType w:val="hybridMultilevel"/>
    <w:tmpl w:val="CB0C3A72"/>
    <w:lvl w:ilvl="0" w:tplc="99EC866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D001D59"/>
    <w:multiLevelType w:val="hybridMultilevel"/>
    <w:tmpl w:val="37925CCE"/>
    <w:lvl w:ilvl="0" w:tplc="C06CAAFC">
      <w:start w:val="1"/>
      <w:numFmt w:val="decimal"/>
      <w:lvlText w:val="%1-"/>
      <w:lvlJc w:val="left"/>
      <w:pPr>
        <w:ind w:left="643"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9">
    <w:nsid w:val="5EAD4E74"/>
    <w:multiLevelType w:val="hybridMultilevel"/>
    <w:tmpl w:val="CFD80784"/>
    <w:lvl w:ilvl="0" w:tplc="754A0706">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0">
    <w:nsid w:val="6E0466C3"/>
    <w:multiLevelType w:val="hybridMultilevel"/>
    <w:tmpl w:val="441075B6"/>
    <w:lvl w:ilvl="0" w:tplc="7362FACE">
      <w:start w:val="1"/>
      <w:numFmt w:val="arabicAlpha"/>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31">
    <w:nsid w:val="70AD7B31"/>
    <w:multiLevelType w:val="hybridMultilevel"/>
    <w:tmpl w:val="2D5CAA82"/>
    <w:lvl w:ilvl="0" w:tplc="E980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3862C1"/>
    <w:multiLevelType w:val="hybridMultilevel"/>
    <w:tmpl w:val="3AEA8E4E"/>
    <w:lvl w:ilvl="0" w:tplc="6164D7C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4C214DA"/>
    <w:multiLevelType w:val="hybridMultilevel"/>
    <w:tmpl w:val="F9A6DD46"/>
    <w:lvl w:ilvl="0" w:tplc="9FB2E9EE">
      <w:start w:val="1"/>
      <w:numFmt w:val="arabicAlpha"/>
      <w:lvlText w:val="%1-"/>
      <w:lvlJc w:val="left"/>
      <w:pPr>
        <w:ind w:left="1031" w:hanging="360"/>
      </w:pPr>
      <w:rPr>
        <w:rFonts w:hint="default"/>
      </w:rPr>
    </w:lvl>
    <w:lvl w:ilvl="1" w:tplc="04090019" w:tentative="1">
      <w:start w:val="1"/>
      <w:numFmt w:val="lowerLetter"/>
      <w:lvlText w:val="%2."/>
      <w:lvlJc w:val="left"/>
      <w:pPr>
        <w:ind w:left="1751" w:hanging="360"/>
      </w:pPr>
    </w:lvl>
    <w:lvl w:ilvl="2" w:tplc="0409001B" w:tentative="1">
      <w:start w:val="1"/>
      <w:numFmt w:val="lowerRoman"/>
      <w:lvlText w:val="%3."/>
      <w:lvlJc w:val="right"/>
      <w:pPr>
        <w:ind w:left="2471" w:hanging="180"/>
      </w:pPr>
    </w:lvl>
    <w:lvl w:ilvl="3" w:tplc="0409000F" w:tentative="1">
      <w:start w:val="1"/>
      <w:numFmt w:val="decimal"/>
      <w:lvlText w:val="%4."/>
      <w:lvlJc w:val="left"/>
      <w:pPr>
        <w:ind w:left="3191" w:hanging="360"/>
      </w:pPr>
    </w:lvl>
    <w:lvl w:ilvl="4" w:tplc="04090019" w:tentative="1">
      <w:start w:val="1"/>
      <w:numFmt w:val="lowerLetter"/>
      <w:lvlText w:val="%5."/>
      <w:lvlJc w:val="left"/>
      <w:pPr>
        <w:ind w:left="3911" w:hanging="360"/>
      </w:pPr>
    </w:lvl>
    <w:lvl w:ilvl="5" w:tplc="0409001B" w:tentative="1">
      <w:start w:val="1"/>
      <w:numFmt w:val="lowerRoman"/>
      <w:lvlText w:val="%6."/>
      <w:lvlJc w:val="right"/>
      <w:pPr>
        <w:ind w:left="4631" w:hanging="180"/>
      </w:pPr>
    </w:lvl>
    <w:lvl w:ilvl="6" w:tplc="0409000F" w:tentative="1">
      <w:start w:val="1"/>
      <w:numFmt w:val="decimal"/>
      <w:lvlText w:val="%7."/>
      <w:lvlJc w:val="left"/>
      <w:pPr>
        <w:ind w:left="5351" w:hanging="360"/>
      </w:pPr>
    </w:lvl>
    <w:lvl w:ilvl="7" w:tplc="04090019" w:tentative="1">
      <w:start w:val="1"/>
      <w:numFmt w:val="lowerLetter"/>
      <w:lvlText w:val="%8."/>
      <w:lvlJc w:val="left"/>
      <w:pPr>
        <w:ind w:left="6071" w:hanging="360"/>
      </w:pPr>
    </w:lvl>
    <w:lvl w:ilvl="8" w:tplc="0409001B" w:tentative="1">
      <w:start w:val="1"/>
      <w:numFmt w:val="lowerRoman"/>
      <w:lvlText w:val="%9."/>
      <w:lvlJc w:val="right"/>
      <w:pPr>
        <w:ind w:left="6791" w:hanging="180"/>
      </w:pPr>
    </w:lvl>
  </w:abstractNum>
  <w:abstractNum w:abstractNumId="34">
    <w:nsid w:val="7501044A"/>
    <w:multiLevelType w:val="hybridMultilevel"/>
    <w:tmpl w:val="1A0EF5FC"/>
    <w:lvl w:ilvl="0" w:tplc="292E127A">
      <w:start w:val="1"/>
      <w:numFmt w:val="decimal"/>
      <w:lvlText w:val="%1-"/>
      <w:lvlJc w:val="left"/>
      <w:pPr>
        <w:ind w:left="36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78261492"/>
    <w:multiLevelType w:val="hybridMultilevel"/>
    <w:tmpl w:val="BB041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2C0C24"/>
    <w:multiLevelType w:val="hybridMultilevel"/>
    <w:tmpl w:val="E7B8310A"/>
    <w:lvl w:ilvl="0" w:tplc="13D6592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12403D"/>
    <w:multiLevelType w:val="hybridMultilevel"/>
    <w:tmpl w:val="13B43AB4"/>
    <w:lvl w:ilvl="0" w:tplc="125A51EA">
      <w:start w:val="1"/>
      <w:numFmt w:val="decimal"/>
      <w:lvlText w:val="%1."/>
      <w:lvlJc w:val="left"/>
      <w:pPr>
        <w:ind w:left="754" w:hanging="360"/>
      </w:pPr>
      <w:rPr>
        <w:rFonts w:hint="default"/>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8">
    <w:nsid w:val="7BCA3BA6"/>
    <w:multiLevelType w:val="hybridMultilevel"/>
    <w:tmpl w:val="D16E0DA4"/>
    <w:lvl w:ilvl="0" w:tplc="B7F4AA04">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BE83FCC"/>
    <w:multiLevelType w:val="hybridMultilevel"/>
    <w:tmpl w:val="13C00CDC"/>
    <w:lvl w:ilvl="0" w:tplc="F3745540">
      <w:start w:val="1"/>
      <w:numFmt w:val="arabicAlpha"/>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40">
    <w:nsid w:val="7C9D5B0A"/>
    <w:multiLevelType w:val="hybridMultilevel"/>
    <w:tmpl w:val="8A1A89F8"/>
    <w:lvl w:ilvl="0" w:tplc="1EE835E8">
      <w:start w:val="3"/>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7CC55B37"/>
    <w:multiLevelType w:val="hybridMultilevel"/>
    <w:tmpl w:val="A6FEE13A"/>
    <w:lvl w:ilvl="0" w:tplc="5EE27C08">
      <w:start w:val="3"/>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2">
    <w:nsid w:val="7F970DE6"/>
    <w:multiLevelType w:val="hybridMultilevel"/>
    <w:tmpl w:val="AD808096"/>
    <w:lvl w:ilvl="0" w:tplc="F746EF72">
      <w:start w:val="1"/>
      <w:numFmt w:val="decimal"/>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num w:numId="1">
    <w:abstractNumId w:val="7"/>
  </w:num>
  <w:num w:numId="2">
    <w:abstractNumId w:val="4"/>
  </w:num>
  <w:num w:numId="3">
    <w:abstractNumId w:val="14"/>
  </w:num>
  <w:num w:numId="4">
    <w:abstractNumId w:val="39"/>
  </w:num>
  <w:num w:numId="5">
    <w:abstractNumId w:val="38"/>
  </w:num>
  <w:num w:numId="6">
    <w:abstractNumId w:val="12"/>
  </w:num>
  <w:num w:numId="7">
    <w:abstractNumId w:val="1"/>
  </w:num>
  <w:num w:numId="8">
    <w:abstractNumId w:val="21"/>
  </w:num>
  <w:num w:numId="9">
    <w:abstractNumId w:val="42"/>
  </w:num>
  <w:num w:numId="10">
    <w:abstractNumId w:val="32"/>
  </w:num>
  <w:num w:numId="11">
    <w:abstractNumId w:val="10"/>
  </w:num>
  <w:num w:numId="12">
    <w:abstractNumId w:val="16"/>
  </w:num>
  <w:num w:numId="13">
    <w:abstractNumId w:val="23"/>
  </w:num>
  <w:num w:numId="14">
    <w:abstractNumId w:val="0"/>
  </w:num>
  <w:num w:numId="15">
    <w:abstractNumId w:val="2"/>
  </w:num>
  <w:num w:numId="16">
    <w:abstractNumId w:val="25"/>
  </w:num>
  <w:num w:numId="17">
    <w:abstractNumId w:val="36"/>
  </w:num>
  <w:num w:numId="18">
    <w:abstractNumId w:val="5"/>
  </w:num>
  <w:num w:numId="19">
    <w:abstractNumId w:val="27"/>
  </w:num>
  <w:num w:numId="20">
    <w:abstractNumId w:val="26"/>
  </w:num>
  <w:num w:numId="21">
    <w:abstractNumId w:val="37"/>
  </w:num>
  <w:num w:numId="22">
    <w:abstractNumId w:val="18"/>
  </w:num>
  <w:num w:numId="23">
    <w:abstractNumId w:val="19"/>
  </w:num>
  <w:num w:numId="24">
    <w:abstractNumId w:val="9"/>
  </w:num>
  <w:num w:numId="25">
    <w:abstractNumId w:val="28"/>
  </w:num>
  <w:num w:numId="26">
    <w:abstractNumId w:val="30"/>
  </w:num>
  <w:num w:numId="27">
    <w:abstractNumId w:val="17"/>
  </w:num>
  <w:num w:numId="28">
    <w:abstractNumId w:val="3"/>
  </w:num>
  <w:num w:numId="29">
    <w:abstractNumId w:val="33"/>
  </w:num>
  <w:num w:numId="30">
    <w:abstractNumId w:val="6"/>
  </w:num>
  <w:num w:numId="31">
    <w:abstractNumId w:val="35"/>
  </w:num>
  <w:num w:numId="32">
    <w:abstractNumId w:val="22"/>
  </w:num>
  <w:num w:numId="33">
    <w:abstractNumId w:val="29"/>
  </w:num>
  <w:num w:numId="34">
    <w:abstractNumId w:val="34"/>
  </w:num>
  <w:num w:numId="35">
    <w:abstractNumId w:val="40"/>
  </w:num>
  <w:num w:numId="36">
    <w:abstractNumId w:val="41"/>
  </w:num>
  <w:num w:numId="37">
    <w:abstractNumId w:val="11"/>
  </w:num>
  <w:num w:numId="38">
    <w:abstractNumId w:val="31"/>
  </w:num>
  <w:num w:numId="39">
    <w:abstractNumId w:val="13"/>
  </w:num>
  <w:num w:numId="40">
    <w:abstractNumId w:val="8"/>
  </w:num>
  <w:num w:numId="41">
    <w:abstractNumId w:val="20"/>
  </w:num>
  <w:num w:numId="42">
    <w:abstractNumId w:val="15"/>
  </w:num>
  <w:num w:numId="43">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BA4E3E"/>
    <w:rsid w:val="00000841"/>
    <w:rsid w:val="000010A9"/>
    <w:rsid w:val="00003A6F"/>
    <w:rsid w:val="0000580F"/>
    <w:rsid w:val="00007734"/>
    <w:rsid w:val="0001009C"/>
    <w:rsid w:val="00015AC8"/>
    <w:rsid w:val="000224B1"/>
    <w:rsid w:val="00031DAD"/>
    <w:rsid w:val="0003466F"/>
    <w:rsid w:val="000357D5"/>
    <w:rsid w:val="00035F4F"/>
    <w:rsid w:val="00036273"/>
    <w:rsid w:val="0004106E"/>
    <w:rsid w:val="00041C42"/>
    <w:rsid w:val="00047D9B"/>
    <w:rsid w:val="000516C5"/>
    <w:rsid w:val="000557D5"/>
    <w:rsid w:val="000604A9"/>
    <w:rsid w:val="0007027B"/>
    <w:rsid w:val="0008329E"/>
    <w:rsid w:val="000861FE"/>
    <w:rsid w:val="00093C7A"/>
    <w:rsid w:val="00094611"/>
    <w:rsid w:val="000A4960"/>
    <w:rsid w:val="000A64C4"/>
    <w:rsid w:val="000B669B"/>
    <w:rsid w:val="000B7C3F"/>
    <w:rsid w:val="000C1804"/>
    <w:rsid w:val="000D29FE"/>
    <w:rsid w:val="000E6443"/>
    <w:rsid w:val="000E6A41"/>
    <w:rsid w:val="000E6E89"/>
    <w:rsid w:val="000E747B"/>
    <w:rsid w:val="000F0EBE"/>
    <w:rsid w:val="000F2E19"/>
    <w:rsid w:val="000F6AFA"/>
    <w:rsid w:val="000F7750"/>
    <w:rsid w:val="00104185"/>
    <w:rsid w:val="00106E99"/>
    <w:rsid w:val="001107F2"/>
    <w:rsid w:val="0011588A"/>
    <w:rsid w:val="00116151"/>
    <w:rsid w:val="001161B7"/>
    <w:rsid w:val="001224C1"/>
    <w:rsid w:val="00124380"/>
    <w:rsid w:val="00124B73"/>
    <w:rsid w:val="00126C12"/>
    <w:rsid w:val="00126E22"/>
    <w:rsid w:val="00133771"/>
    <w:rsid w:val="00134374"/>
    <w:rsid w:val="00143D67"/>
    <w:rsid w:val="001459CC"/>
    <w:rsid w:val="00145F96"/>
    <w:rsid w:val="00155A27"/>
    <w:rsid w:val="001631A2"/>
    <w:rsid w:val="0016466E"/>
    <w:rsid w:val="001678A3"/>
    <w:rsid w:val="00175682"/>
    <w:rsid w:val="00176038"/>
    <w:rsid w:val="00176C95"/>
    <w:rsid w:val="00191590"/>
    <w:rsid w:val="00191CAE"/>
    <w:rsid w:val="00197D9E"/>
    <w:rsid w:val="001A0E05"/>
    <w:rsid w:val="001A684A"/>
    <w:rsid w:val="001B09FC"/>
    <w:rsid w:val="001B3C4A"/>
    <w:rsid w:val="001B7219"/>
    <w:rsid w:val="001B7D22"/>
    <w:rsid w:val="001C19EB"/>
    <w:rsid w:val="001C1E30"/>
    <w:rsid w:val="001C42E9"/>
    <w:rsid w:val="001D1D19"/>
    <w:rsid w:val="001D76BE"/>
    <w:rsid w:val="001D78BF"/>
    <w:rsid w:val="001E46AA"/>
    <w:rsid w:val="001E46DD"/>
    <w:rsid w:val="001E72BC"/>
    <w:rsid w:val="001F1639"/>
    <w:rsid w:val="001F4A42"/>
    <w:rsid w:val="001F6CF6"/>
    <w:rsid w:val="001F6E3B"/>
    <w:rsid w:val="001F72F7"/>
    <w:rsid w:val="002067DF"/>
    <w:rsid w:val="00207990"/>
    <w:rsid w:val="00210A0E"/>
    <w:rsid w:val="00211C8D"/>
    <w:rsid w:val="00212438"/>
    <w:rsid w:val="00213F5A"/>
    <w:rsid w:val="00216030"/>
    <w:rsid w:val="0022326F"/>
    <w:rsid w:val="002255D9"/>
    <w:rsid w:val="00227389"/>
    <w:rsid w:val="00236674"/>
    <w:rsid w:val="00237D37"/>
    <w:rsid w:val="00243617"/>
    <w:rsid w:val="00243A8F"/>
    <w:rsid w:val="00245BE7"/>
    <w:rsid w:val="00256C01"/>
    <w:rsid w:val="002574B3"/>
    <w:rsid w:val="0026064B"/>
    <w:rsid w:val="00265375"/>
    <w:rsid w:val="002700BA"/>
    <w:rsid w:val="00274B97"/>
    <w:rsid w:val="00275C40"/>
    <w:rsid w:val="00276195"/>
    <w:rsid w:val="00277F7E"/>
    <w:rsid w:val="002822F3"/>
    <w:rsid w:val="00282B7D"/>
    <w:rsid w:val="00286C1D"/>
    <w:rsid w:val="002901AB"/>
    <w:rsid w:val="002904DB"/>
    <w:rsid w:val="0029345E"/>
    <w:rsid w:val="00293B6C"/>
    <w:rsid w:val="00293FC1"/>
    <w:rsid w:val="002958B7"/>
    <w:rsid w:val="00295EC2"/>
    <w:rsid w:val="002A43FD"/>
    <w:rsid w:val="002A4CC7"/>
    <w:rsid w:val="002B1B09"/>
    <w:rsid w:val="002B35BA"/>
    <w:rsid w:val="002B46D7"/>
    <w:rsid w:val="002B4ADD"/>
    <w:rsid w:val="002B6B51"/>
    <w:rsid w:val="002B6B81"/>
    <w:rsid w:val="002B7B12"/>
    <w:rsid w:val="002C1059"/>
    <w:rsid w:val="002C12CE"/>
    <w:rsid w:val="002C239F"/>
    <w:rsid w:val="002D31C6"/>
    <w:rsid w:val="002D40C7"/>
    <w:rsid w:val="002E07B3"/>
    <w:rsid w:val="002E2637"/>
    <w:rsid w:val="002E5390"/>
    <w:rsid w:val="002F0C1A"/>
    <w:rsid w:val="002F16CF"/>
    <w:rsid w:val="002F37CA"/>
    <w:rsid w:val="00316EB1"/>
    <w:rsid w:val="00324A90"/>
    <w:rsid w:val="00326BC2"/>
    <w:rsid w:val="00327FF6"/>
    <w:rsid w:val="0033009E"/>
    <w:rsid w:val="00330E55"/>
    <w:rsid w:val="00336658"/>
    <w:rsid w:val="00337E31"/>
    <w:rsid w:val="003414B0"/>
    <w:rsid w:val="00342956"/>
    <w:rsid w:val="00343013"/>
    <w:rsid w:val="003458CB"/>
    <w:rsid w:val="0035026C"/>
    <w:rsid w:val="00352967"/>
    <w:rsid w:val="003572D4"/>
    <w:rsid w:val="00363C2C"/>
    <w:rsid w:val="00365149"/>
    <w:rsid w:val="0036749F"/>
    <w:rsid w:val="00370FDD"/>
    <w:rsid w:val="00371A4B"/>
    <w:rsid w:val="00374B94"/>
    <w:rsid w:val="0037769C"/>
    <w:rsid w:val="00380272"/>
    <w:rsid w:val="00382885"/>
    <w:rsid w:val="00382C9E"/>
    <w:rsid w:val="00383247"/>
    <w:rsid w:val="00384884"/>
    <w:rsid w:val="003935DD"/>
    <w:rsid w:val="00396A02"/>
    <w:rsid w:val="003A0343"/>
    <w:rsid w:val="003A4F9F"/>
    <w:rsid w:val="003A532E"/>
    <w:rsid w:val="003A54C0"/>
    <w:rsid w:val="003B3CAF"/>
    <w:rsid w:val="003B62CF"/>
    <w:rsid w:val="003D4A31"/>
    <w:rsid w:val="003E1500"/>
    <w:rsid w:val="003E16FD"/>
    <w:rsid w:val="003F54C9"/>
    <w:rsid w:val="003F77C0"/>
    <w:rsid w:val="004003A1"/>
    <w:rsid w:val="00402834"/>
    <w:rsid w:val="00404CD7"/>
    <w:rsid w:val="004060D1"/>
    <w:rsid w:val="00406CF8"/>
    <w:rsid w:val="004075E5"/>
    <w:rsid w:val="00407B34"/>
    <w:rsid w:val="00411149"/>
    <w:rsid w:val="0041589B"/>
    <w:rsid w:val="004223E4"/>
    <w:rsid w:val="00426627"/>
    <w:rsid w:val="0043289B"/>
    <w:rsid w:val="00432DA8"/>
    <w:rsid w:val="00433B30"/>
    <w:rsid w:val="004350F4"/>
    <w:rsid w:val="004368C8"/>
    <w:rsid w:val="00440B8A"/>
    <w:rsid w:val="0044386B"/>
    <w:rsid w:val="00443E6B"/>
    <w:rsid w:val="00450984"/>
    <w:rsid w:val="004558A4"/>
    <w:rsid w:val="0046317B"/>
    <w:rsid w:val="004757A4"/>
    <w:rsid w:val="00480CA4"/>
    <w:rsid w:val="00481060"/>
    <w:rsid w:val="00484C3A"/>
    <w:rsid w:val="00486356"/>
    <w:rsid w:val="00494C90"/>
    <w:rsid w:val="00494E9D"/>
    <w:rsid w:val="00495058"/>
    <w:rsid w:val="004A5FAB"/>
    <w:rsid w:val="004A63DF"/>
    <w:rsid w:val="004B78A8"/>
    <w:rsid w:val="004C5F91"/>
    <w:rsid w:val="004D2E86"/>
    <w:rsid w:val="004D3E17"/>
    <w:rsid w:val="004D4111"/>
    <w:rsid w:val="004E01E1"/>
    <w:rsid w:val="004E2F53"/>
    <w:rsid w:val="004E51B9"/>
    <w:rsid w:val="004E5414"/>
    <w:rsid w:val="004E6F45"/>
    <w:rsid w:val="004E74C0"/>
    <w:rsid w:val="004E7E67"/>
    <w:rsid w:val="004F48D9"/>
    <w:rsid w:val="005039A0"/>
    <w:rsid w:val="00505808"/>
    <w:rsid w:val="00514FAD"/>
    <w:rsid w:val="005159E6"/>
    <w:rsid w:val="00516516"/>
    <w:rsid w:val="00517577"/>
    <w:rsid w:val="00520F8B"/>
    <w:rsid w:val="00521EA4"/>
    <w:rsid w:val="00521EFF"/>
    <w:rsid w:val="005243B6"/>
    <w:rsid w:val="0052722A"/>
    <w:rsid w:val="00537316"/>
    <w:rsid w:val="00537514"/>
    <w:rsid w:val="00542834"/>
    <w:rsid w:val="00543015"/>
    <w:rsid w:val="00543E87"/>
    <w:rsid w:val="0054542D"/>
    <w:rsid w:val="005518F0"/>
    <w:rsid w:val="00553DB8"/>
    <w:rsid w:val="00557192"/>
    <w:rsid w:val="00566C9C"/>
    <w:rsid w:val="005716B2"/>
    <w:rsid w:val="00581742"/>
    <w:rsid w:val="00583169"/>
    <w:rsid w:val="00583860"/>
    <w:rsid w:val="00585A43"/>
    <w:rsid w:val="0058697C"/>
    <w:rsid w:val="00586FC8"/>
    <w:rsid w:val="00591CF3"/>
    <w:rsid w:val="00591EE1"/>
    <w:rsid w:val="005921F8"/>
    <w:rsid w:val="00594399"/>
    <w:rsid w:val="0059590F"/>
    <w:rsid w:val="00595F20"/>
    <w:rsid w:val="00596405"/>
    <w:rsid w:val="005A040C"/>
    <w:rsid w:val="005A3FDA"/>
    <w:rsid w:val="005B02E2"/>
    <w:rsid w:val="005B125E"/>
    <w:rsid w:val="005B1F1B"/>
    <w:rsid w:val="005B709F"/>
    <w:rsid w:val="005C57C1"/>
    <w:rsid w:val="005C6B29"/>
    <w:rsid w:val="005D1A7C"/>
    <w:rsid w:val="005D5ACD"/>
    <w:rsid w:val="005E02CB"/>
    <w:rsid w:val="005E2A0E"/>
    <w:rsid w:val="005E2EB3"/>
    <w:rsid w:val="005E7D0E"/>
    <w:rsid w:val="005F461E"/>
    <w:rsid w:val="005F7BC6"/>
    <w:rsid w:val="00603B00"/>
    <w:rsid w:val="00604B3C"/>
    <w:rsid w:val="00610EF2"/>
    <w:rsid w:val="006143F3"/>
    <w:rsid w:val="00623338"/>
    <w:rsid w:val="00624E93"/>
    <w:rsid w:val="00631663"/>
    <w:rsid w:val="00631C15"/>
    <w:rsid w:val="00637A9D"/>
    <w:rsid w:val="00652C2B"/>
    <w:rsid w:val="00652F29"/>
    <w:rsid w:val="006575CE"/>
    <w:rsid w:val="00661379"/>
    <w:rsid w:val="0066280E"/>
    <w:rsid w:val="00662AD9"/>
    <w:rsid w:val="00666165"/>
    <w:rsid w:val="006670AC"/>
    <w:rsid w:val="00677685"/>
    <w:rsid w:val="00677B9F"/>
    <w:rsid w:val="0068011B"/>
    <w:rsid w:val="006862A2"/>
    <w:rsid w:val="00686427"/>
    <w:rsid w:val="00690AE1"/>
    <w:rsid w:val="00690F8C"/>
    <w:rsid w:val="00691A12"/>
    <w:rsid w:val="00693EB1"/>
    <w:rsid w:val="00694737"/>
    <w:rsid w:val="006960CE"/>
    <w:rsid w:val="00696DA2"/>
    <w:rsid w:val="006A1033"/>
    <w:rsid w:val="006A78D2"/>
    <w:rsid w:val="006B5F69"/>
    <w:rsid w:val="006C2219"/>
    <w:rsid w:val="006C533E"/>
    <w:rsid w:val="006C55C1"/>
    <w:rsid w:val="006C5E4E"/>
    <w:rsid w:val="006D38EF"/>
    <w:rsid w:val="006D5F1B"/>
    <w:rsid w:val="006E1866"/>
    <w:rsid w:val="006F062D"/>
    <w:rsid w:val="006F35FE"/>
    <w:rsid w:val="006F48FE"/>
    <w:rsid w:val="006F5052"/>
    <w:rsid w:val="006F6AF3"/>
    <w:rsid w:val="00702168"/>
    <w:rsid w:val="00703AB4"/>
    <w:rsid w:val="007051D8"/>
    <w:rsid w:val="00713131"/>
    <w:rsid w:val="0072420C"/>
    <w:rsid w:val="00724FCC"/>
    <w:rsid w:val="007309AB"/>
    <w:rsid w:val="00730AF1"/>
    <w:rsid w:val="00736084"/>
    <w:rsid w:val="00737D63"/>
    <w:rsid w:val="00744335"/>
    <w:rsid w:val="0074444E"/>
    <w:rsid w:val="00747A8A"/>
    <w:rsid w:val="0075053A"/>
    <w:rsid w:val="00753378"/>
    <w:rsid w:val="007614E5"/>
    <w:rsid w:val="007616DA"/>
    <w:rsid w:val="00772976"/>
    <w:rsid w:val="0077348E"/>
    <w:rsid w:val="00775D72"/>
    <w:rsid w:val="00781E66"/>
    <w:rsid w:val="00782A21"/>
    <w:rsid w:val="00787BD4"/>
    <w:rsid w:val="00787D84"/>
    <w:rsid w:val="00791868"/>
    <w:rsid w:val="007973A9"/>
    <w:rsid w:val="0079756C"/>
    <w:rsid w:val="007A5981"/>
    <w:rsid w:val="007B2F2A"/>
    <w:rsid w:val="007B7371"/>
    <w:rsid w:val="007C2A61"/>
    <w:rsid w:val="007C32BF"/>
    <w:rsid w:val="007D20EE"/>
    <w:rsid w:val="007D3546"/>
    <w:rsid w:val="007D438E"/>
    <w:rsid w:val="007E3276"/>
    <w:rsid w:val="007F0E32"/>
    <w:rsid w:val="007F5066"/>
    <w:rsid w:val="007F635C"/>
    <w:rsid w:val="007F7D19"/>
    <w:rsid w:val="0080316C"/>
    <w:rsid w:val="00803993"/>
    <w:rsid w:val="00807652"/>
    <w:rsid w:val="00811F5C"/>
    <w:rsid w:val="00813105"/>
    <w:rsid w:val="00822888"/>
    <w:rsid w:val="00826326"/>
    <w:rsid w:val="00826C42"/>
    <w:rsid w:val="00831203"/>
    <w:rsid w:val="00843B2E"/>
    <w:rsid w:val="00847793"/>
    <w:rsid w:val="008529D3"/>
    <w:rsid w:val="008534A1"/>
    <w:rsid w:val="008602B9"/>
    <w:rsid w:val="008615F0"/>
    <w:rsid w:val="00862AA3"/>
    <w:rsid w:val="008645FA"/>
    <w:rsid w:val="00866838"/>
    <w:rsid w:val="008719DC"/>
    <w:rsid w:val="00873F20"/>
    <w:rsid w:val="0087431C"/>
    <w:rsid w:val="00894DCA"/>
    <w:rsid w:val="008A1330"/>
    <w:rsid w:val="008A2323"/>
    <w:rsid w:val="008A298A"/>
    <w:rsid w:val="008A2DA6"/>
    <w:rsid w:val="008A497B"/>
    <w:rsid w:val="008C3DF0"/>
    <w:rsid w:val="008C50AA"/>
    <w:rsid w:val="008D033E"/>
    <w:rsid w:val="008D101A"/>
    <w:rsid w:val="008D1D35"/>
    <w:rsid w:val="008E26FF"/>
    <w:rsid w:val="008F071E"/>
    <w:rsid w:val="008F53F4"/>
    <w:rsid w:val="0090064B"/>
    <w:rsid w:val="00902900"/>
    <w:rsid w:val="00902A86"/>
    <w:rsid w:val="009121C2"/>
    <w:rsid w:val="00913EAF"/>
    <w:rsid w:val="00914225"/>
    <w:rsid w:val="00914671"/>
    <w:rsid w:val="00914E50"/>
    <w:rsid w:val="00914E80"/>
    <w:rsid w:val="00916527"/>
    <w:rsid w:val="00916E8B"/>
    <w:rsid w:val="00917BD1"/>
    <w:rsid w:val="00917D4B"/>
    <w:rsid w:val="0092155C"/>
    <w:rsid w:val="00921F4C"/>
    <w:rsid w:val="009255A0"/>
    <w:rsid w:val="0093792A"/>
    <w:rsid w:val="00942C02"/>
    <w:rsid w:val="00945EED"/>
    <w:rsid w:val="00946B30"/>
    <w:rsid w:val="00951BA4"/>
    <w:rsid w:val="0095285F"/>
    <w:rsid w:val="00960A39"/>
    <w:rsid w:val="00962FC6"/>
    <w:rsid w:val="009665A3"/>
    <w:rsid w:val="00967307"/>
    <w:rsid w:val="00967B8D"/>
    <w:rsid w:val="009704E3"/>
    <w:rsid w:val="00971560"/>
    <w:rsid w:val="00975DA5"/>
    <w:rsid w:val="00980402"/>
    <w:rsid w:val="00982550"/>
    <w:rsid w:val="00982862"/>
    <w:rsid w:val="009840A6"/>
    <w:rsid w:val="00986F46"/>
    <w:rsid w:val="009917C6"/>
    <w:rsid w:val="009922AE"/>
    <w:rsid w:val="00993A68"/>
    <w:rsid w:val="00995B3C"/>
    <w:rsid w:val="009B4F98"/>
    <w:rsid w:val="009C6B86"/>
    <w:rsid w:val="009C77A5"/>
    <w:rsid w:val="009D0719"/>
    <w:rsid w:val="009D2A9D"/>
    <w:rsid w:val="009D332D"/>
    <w:rsid w:val="009D50E8"/>
    <w:rsid w:val="009E060D"/>
    <w:rsid w:val="009E16F4"/>
    <w:rsid w:val="009E7AA5"/>
    <w:rsid w:val="009F3F22"/>
    <w:rsid w:val="009F5042"/>
    <w:rsid w:val="009F54E1"/>
    <w:rsid w:val="009F5843"/>
    <w:rsid w:val="009F7654"/>
    <w:rsid w:val="00A0034C"/>
    <w:rsid w:val="00A05698"/>
    <w:rsid w:val="00A05883"/>
    <w:rsid w:val="00A05D89"/>
    <w:rsid w:val="00A05FBB"/>
    <w:rsid w:val="00A069AD"/>
    <w:rsid w:val="00A07CA6"/>
    <w:rsid w:val="00A15F92"/>
    <w:rsid w:val="00A235ED"/>
    <w:rsid w:val="00A3108E"/>
    <w:rsid w:val="00A33B08"/>
    <w:rsid w:val="00A41715"/>
    <w:rsid w:val="00A43953"/>
    <w:rsid w:val="00A44071"/>
    <w:rsid w:val="00A4589D"/>
    <w:rsid w:val="00A46ED0"/>
    <w:rsid w:val="00A472F8"/>
    <w:rsid w:val="00A5376D"/>
    <w:rsid w:val="00A5483C"/>
    <w:rsid w:val="00A55934"/>
    <w:rsid w:val="00A5780A"/>
    <w:rsid w:val="00A57D02"/>
    <w:rsid w:val="00A6197B"/>
    <w:rsid w:val="00A633D0"/>
    <w:rsid w:val="00A64F17"/>
    <w:rsid w:val="00A67C2D"/>
    <w:rsid w:val="00A70379"/>
    <w:rsid w:val="00A745F4"/>
    <w:rsid w:val="00A76537"/>
    <w:rsid w:val="00A76732"/>
    <w:rsid w:val="00A81A78"/>
    <w:rsid w:val="00A82D31"/>
    <w:rsid w:val="00A87805"/>
    <w:rsid w:val="00A933DE"/>
    <w:rsid w:val="00A94828"/>
    <w:rsid w:val="00AA080D"/>
    <w:rsid w:val="00AA0FB1"/>
    <w:rsid w:val="00AA1680"/>
    <w:rsid w:val="00AA181F"/>
    <w:rsid w:val="00AA2595"/>
    <w:rsid w:val="00AA79C8"/>
    <w:rsid w:val="00AA7F60"/>
    <w:rsid w:val="00AB0E55"/>
    <w:rsid w:val="00AB2D01"/>
    <w:rsid w:val="00AC1815"/>
    <w:rsid w:val="00AC22C1"/>
    <w:rsid w:val="00AC2CBC"/>
    <w:rsid w:val="00AC3604"/>
    <w:rsid w:val="00AC4D60"/>
    <w:rsid w:val="00AC58EA"/>
    <w:rsid w:val="00AD0779"/>
    <w:rsid w:val="00AD0BA3"/>
    <w:rsid w:val="00AD46AE"/>
    <w:rsid w:val="00AD503C"/>
    <w:rsid w:val="00AD65F8"/>
    <w:rsid w:val="00AD674D"/>
    <w:rsid w:val="00AE02B3"/>
    <w:rsid w:val="00AE06F0"/>
    <w:rsid w:val="00AE20DE"/>
    <w:rsid w:val="00AE3CF0"/>
    <w:rsid w:val="00AE72D1"/>
    <w:rsid w:val="00AF075C"/>
    <w:rsid w:val="00AF4EDF"/>
    <w:rsid w:val="00B02C03"/>
    <w:rsid w:val="00B03F52"/>
    <w:rsid w:val="00B076ED"/>
    <w:rsid w:val="00B23D9C"/>
    <w:rsid w:val="00B260D9"/>
    <w:rsid w:val="00B30205"/>
    <w:rsid w:val="00B31235"/>
    <w:rsid w:val="00B3669B"/>
    <w:rsid w:val="00B36F3C"/>
    <w:rsid w:val="00B60FA0"/>
    <w:rsid w:val="00B65777"/>
    <w:rsid w:val="00B67347"/>
    <w:rsid w:val="00B70683"/>
    <w:rsid w:val="00B714BA"/>
    <w:rsid w:val="00B73133"/>
    <w:rsid w:val="00B76454"/>
    <w:rsid w:val="00B76FEC"/>
    <w:rsid w:val="00B82EF9"/>
    <w:rsid w:val="00B8605F"/>
    <w:rsid w:val="00B9295E"/>
    <w:rsid w:val="00B92DF3"/>
    <w:rsid w:val="00B95984"/>
    <w:rsid w:val="00B966C6"/>
    <w:rsid w:val="00BA16E3"/>
    <w:rsid w:val="00BA4E3E"/>
    <w:rsid w:val="00BA5A44"/>
    <w:rsid w:val="00BA637A"/>
    <w:rsid w:val="00BB1974"/>
    <w:rsid w:val="00BB4AD6"/>
    <w:rsid w:val="00BB70AB"/>
    <w:rsid w:val="00BC4324"/>
    <w:rsid w:val="00BC6982"/>
    <w:rsid w:val="00BD4591"/>
    <w:rsid w:val="00BD487F"/>
    <w:rsid w:val="00BD725F"/>
    <w:rsid w:val="00BE7F24"/>
    <w:rsid w:val="00BF354B"/>
    <w:rsid w:val="00C023CF"/>
    <w:rsid w:val="00C04CEC"/>
    <w:rsid w:val="00C072B0"/>
    <w:rsid w:val="00C10F8B"/>
    <w:rsid w:val="00C119D8"/>
    <w:rsid w:val="00C166F9"/>
    <w:rsid w:val="00C17691"/>
    <w:rsid w:val="00C233F5"/>
    <w:rsid w:val="00C2472C"/>
    <w:rsid w:val="00C24F81"/>
    <w:rsid w:val="00C33C6F"/>
    <w:rsid w:val="00C36DD0"/>
    <w:rsid w:val="00C446CC"/>
    <w:rsid w:val="00C50D45"/>
    <w:rsid w:val="00C51028"/>
    <w:rsid w:val="00C51B5B"/>
    <w:rsid w:val="00C55F14"/>
    <w:rsid w:val="00C60304"/>
    <w:rsid w:val="00C61C7D"/>
    <w:rsid w:val="00C6393D"/>
    <w:rsid w:val="00C80E0D"/>
    <w:rsid w:val="00C87389"/>
    <w:rsid w:val="00C907AA"/>
    <w:rsid w:val="00C91FF8"/>
    <w:rsid w:val="00CA094D"/>
    <w:rsid w:val="00CA5382"/>
    <w:rsid w:val="00CB20A7"/>
    <w:rsid w:val="00CB5819"/>
    <w:rsid w:val="00CB5DAF"/>
    <w:rsid w:val="00CB5DD0"/>
    <w:rsid w:val="00CC28C2"/>
    <w:rsid w:val="00CC5F2C"/>
    <w:rsid w:val="00CD08EB"/>
    <w:rsid w:val="00CD61E7"/>
    <w:rsid w:val="00CD62B0"/>
    <w:rsid w:val="00CE33C5"/>
    <w:rsid w:val="00CE4803"/>
    <w:rsid w:val="00D00A4A"/>
    <w:rsid w:val="00D01598"/>
    <w:rsid w:val="00D05E3F"/>
    <w:rsid w:val="00D06A55"/>
    <w:rsid w:val="00D07A1A"/>
    <w:rsid w:val="00D10E83"/>
    <w:rsid w:val="00D10FA8"/>
    <w:rsid w:val="00D11237"/>
    <w:rsid w:val="00D14369"/>
    <w:rsid w:val="00D162FC"/>
    <w:rsid w:val="00D2311F"/>
    <w:rsid w:val="00D2324B"/>
    <w:rsid w:val="00D3043A"/>
    <w:rsid w:val="00D32051"/>
    <w:rsid w:val="00D327CD"/>
    <w:rsid w:val="00D329A7"/>
    <w:rsid w:val="00D469C5"/>
    <w:rsid w:val="00D47ADE"/>
    <w:rsid w:val="00D5223D"/>
    <w:rsid w:val="00D54F99"/>
    <w:rsid w:val="00D60699"/>
    <w:rsid w:val="00D618F4"/>
    <w:rsid w:val="00D61A79"/>
    <w:rsid w:val="00D6291A"/>
    <w:rsid w:val="00D66496"/>
    <w:rsid w:val="00D7130D"/>
    <w:rsid w:val="00D832DE"/>
    <w:rsid w:val="00D8666D"/>
    <w:rsid w:val="00D870A9"/>
    <w:rsid w:val="00D87541"/>
    <w:rsid w:val="00D90A51"/>
    <w:rsid w:val="00D90D0B"/>
    <w:rsid w:val="00D92331"/>
    <w:rsid w:val="00D92F06"/>
    <w:rsid w:val="00D939DE"/>
    <w:rsid w:val="00D953EB"/>
    <w:rsid w:val="00D95528"/>
    <w:rsid w:val="00D967E6"/>
    <w:rsid w:val="00DA1CBF"/>
    <w:rsid w:val="00DA1D3C"/>
    <w:rsid w:val="00DA76BC"/>
    <w:rsid w:val="00DB6318"/>
    <w:rsid w:val="00DC0D3A"/>
    <w:rsid w:val="00DC1208"/>
    <w:rsid w:val="00DC1C42"/>
    <w:rsid w:val="00DC4AA9"/>
    <w:rsid w:val="00DC70C9"/>
    <w:rsid w:val="00DD07BA"/>
    <w:rsid w:val="00DD1570"/>
    <w:rsid w:val="00DD7484"/>
    <w:rsid w:val="00DE34DC"/>
    <w:rsid w:val="00DE5A93"/>
    <w:rsid w:val="00DF1661"/>
    <w:rsid w:val="00DF2AB7"/>
    <w:rsid w:val="00DF4D5C"/>
    <w:rsid w:val="00E01C29"/>
    <w:rsid w:val="00E02DE7"/>
    <w:rsid w:val="00E03068"/>
    <w:rsid w:val="00E03B78"/>
    <w:rsid w:val="00E0443A"/>
    <w:rsid w:val="00E050A1"/>
    <w:rsid w:val="00E06698"/>
    <w:rsid w:val="00E12A7B"/>
    <w:rsid w:val="00E14255"/>
    <w:rsid w:val="00E16A81"/>
    <w:rsid w:val="00E3088B"/>
    <w:rsid w:val="00E310B4"/>
    <w:rsid w:val="00E31EFB"/>
    <w:rsid w:val="00E336E8"/>
    <w:rsid w:val="00E36F52"/>
    <w:rsid w:val="00E468D7"/>
    <w:rsid w:val="00E47AEE"/>
    <w:rsid w:val="00E5115E"/>
    <w:rsid w:val="00E526B5"/>
    <w:rsid w:val="00E600F0"/>
    <w:rsid w:val="00E607C4"/>
    <w:rsid w:val="00E64BE5"/>
    <w:rsid w:val="00E66DB2"/>
    <w:rsid w:val="00E66F32"/>
    <w:rsid w:val="00E67929"/>
    <w:rsid w:val="00E700B8"/>
    <w:rsid w:val="00E709BB"/>
    <w:rsid w:val="00E715B4"/>
    <w:rsid w:val="00E744BA"/>
    <w:rsid w:val="00E761C6"/>
    <w:rsid w:val="00E875F7"/>
    <w:rsid w:val="00E9072A"/>
    <w:rsid w:val="00E908A1"/>
    <w:rsid w:val="00E93102"/>
    <w:rsid w:val="00E94CB4"/>
    <w:rsid w:val="00E9792E"/>
    <w:rsid w:val="00EA25A9"/>
    <w:rsid w:val="00EA31DC"/>
    <w:rsid w:val="00EA4765"/>
    <w:rsid w:val="00EB1E51"/>
    <w:rsid w:val="00EB279E"/>
    <w:rsid w:val="00EB42C9"/>
    <w:rsid w:val="00EC19C0"/>
    <w:rsid w:val="00EC4164"/>
    <w:rsid w:val="00EC424F"/>
    <w:rsid w:val="00EC5DB1"/>
    <w:rsid w:val="00EC647D"/>
    <w:rsid w:val="00EC6549"/>
    <w:rsid w:val="00ED0BCC"/>
    <w:rsid w:val="00ED3A4E"/>
    <w:rsid w:val="00ED4B39"/>
    <w:rsid w:val="00EE108E"/>
    <w:rsid w:val="00EE5A38"/>
    <w:rsid w:val="00EE5CBA"/>
    <w:rsid w:val="00EE708C"/>
    <w:rsid w:val="00EF3218"/>
    <w:rsid w:val="00EF4D59"/>
    <w:rsid w:val="00EF5427"/>
    <w:rsid w:val="00F01B01"/>
    <w:rsid w:val="00F020FE"/>
    <w:rsid w:val="00F12579"/>
    <w:rsid w:val="00F12CF8"/>
    <w:rsid w:val="00F1402E"/>
    <w:rsid w:val="00F16270"/>
    <w:rsid w:val="00F21287"/>
    <w:rsid w:val="00F2545C"/>
    <w:rsid w:val="00F31BF9"/>
    <w:rsid w:val="00F3590A"/>
    <w:rsid w:val="00F36AE5"/>
    <w:rsid w:val="00F374E7"/>
    <w:rsid w:val="00F42BDF"/>
    <w:rsid w:val="00F43864"/>
    <w:rsid w:val="00F51789"/>
    <w:rsid w:val="00F52774"/>
    <w:rsid w:val="00F534A8"/>
    <w:rsid w:val="00F56A99"/>
    <w:rsid w:val="00F60B11"/>
    <w:rsid w:val="00F6640B"/>
    <w:rsid w:val="00F736F8"/>
    <w:rsid w:val="00F75E40"/>
    <w:rsid w:val="00F765A7"/>
    <w:rsid w:val="00F77B90"/>
    <w:rsid w:val="00F8448C"/>
    <w:rsid w:val="00F939E4"/>
    <w:rsid w:val="00F9501A"/>
    <w:rsid w:val="00F96D19"/>
    <w:rsid w:val="00FA2185"/>
    <w:rsid w:val="00FA3269"/>
    <w:rsid w:val="00FA7460"/>
    <w:rsid w:val="00FB252A"/>
    <w:rsid w:val="00FB41E7"/>
    <w:rsid w:val="00FB6270"/>
    <w:rsid w:val="00FC0EC0"/>
    <w:rsid w:val="00FD265E"/>
    <w:rsid w:val="00FD39E3"/>
    <w:rsid w:val="00FD642F"/>
    <w:rsid w:val="00FD643D"/>
    <w:rsid w:val="00FE5597"/>
    <w:rsid w:val="00FF0585"/>
    <w:rsid w:val="00FF48F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631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279E"/>
    <w:pPr>
      <w:ind w:left="720"/>
      <w:contextualSpacing/>
    </w:pPr>
  </w:style>
  <w:style w:type="table" w:styleId="TableGrid">
    <w:name w:val="Table Grid"/>
    <w:basedOn w:val="TableNormal"/>
    <w:uiPriority w:val="59"/>
    <w:rsid w:val="00A05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46ED0"/>
    <w:pPr>
      <w:tabs>
        <w:tab w:val="center" w:pos="4153"/>
        <w:tab w:val="right" w:pos="8306"/>
      </w:tabs>
      <w:spacing w:after="0" w:line="240" w:lineRule="auto"/>
    </w:pPr>
  </w:style>
  <w:style w:type="character" w:customStyle="1" w:styleId="HeaderChar">
    <w:name w:val="Header Char"/>
    <w:basedOn w:val="DefaultParagraphFont"/>
    <w:link w:val="Header"/>
    <w:uiPriority w:val="99"/>
    <w:rsid w:val="00A46ED0"/>
  </w:style>
  <w:style w:type="paragraph" w:styleId="Footer">
    <w:name w:val="footer"/>
    <w:basedOn w:val="Normal"/>
    <w:link w:val="FooterChar"/>
    <w:uiPriority w:val="99"/>
    <w:unhideWhenUsed/>
    <w:rsid w:val="00A46ED0"/>
    <w:pPr>
      <w:tabs>
        <w:tab w:val="center" w:pos="4153"/>
        <w:tab w:val="right" w:pos="8306"/>
      </w:tabs>
      <w:spacing w:after="0" w:line="240" w:lineRule="auto"/>
    </w:pPr>
  </w:style>
  <w:style w:type="character" w:customStyle="1" w:styleId="FooterChar">
    <w:name w:val="Footer Char"/>
    <w:basedOn w:val="DefaultParagraphFont"/>
    <w:link w:val="Footer"/>
    <w:uiPriority w:val="99"/>
    <w:rsid w:val="00A46ED0"/>
  </w:style>
  <w:style w:type="paragraph" w:styleId="BalloonText">
    <w:name w:val="Balloon Text"/>
    <w:basedOn w:val="Normal"/>
    <w:link w:val="BalloonTextChar"/>
    <w:uiPriority w:val="99"/>
    <w:semiHidden/>
    <w:unhideWhenUsed/>
    <w:rsid w:val="00AC36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36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79E"/>
    <w:pPr>
      <w:ind w:left="720"/>
      <w:contextualSpacing/>
    </w:pPr>
  </w:style>
  <w:style w:type="table" w:styleId="a4">
    <w:name w:val="Table Grid"/>
    <w:basedOn w:val="a1"/>
    <w:uiPriority w:val="59"/>
    <w:rsid w:val="00A056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A46ED0"/>
    <w:pPr>
      <w:tabs>
        <w:tab w:val="center" w:pos="4153"/>
        <w:tab w:val="right" w:pos="8306"/>
      </w:tabs>
      <w:spacing w:after="0" w:line="240" w:lineRule="auto"/>
    </w:pPr>
  </w:style>
  <w:style w:type="character" w:customStyle="1" w:styleId="Char">
    <w:name w:val="رأس الصفحة Char"/>
    <w:basedOn w:val="a0"/>
    <w:link w:val="a5"/>
    <w:uiPriority w:val="99"/>
    <w:rsid w:val="00A46ED0"/>
  </w:style>
  <w:style w:type="paragraph" w:styleId="a6">
    <w:name w:val="footer"/>
    <w:basedOn w:val="a"/>
    <w:link w:val="Char0"/>
    <w:uiPriority w:val="99"/>
    <w:unhideWhenUsed/>
    <w:rsid w:val="00A46ED0"/>
    <w:pPr>
      <w:tabs>
        <w:tab w:val="center" w:pos="4153"/>
        <w:tab w:val="right" w:pos="8306"/>
      </w:tabs>
      <w:spacing w:after="0" w:line="240" w:lineRule="auto"/>
    </w:pPr>
  </w:style>
  <w:style w:type="character" w:customStyle="1" w:styleId="Char0">
    <w:name w:val="تذييل الصفحة Char"/>
    <w:basedOn w:val="a0"/>
    <w:link w:val="a6"/>
    <w:uiPriority w:val="99"/>
    <w:rsid w:val="00A46ED0"/>
  </w:style>
  <w:style w:type="paragraph" w:styleId="a7">
    <w:name w:val="Balloon Text"/>
    <w:basedOn w:val="a"/>
    <w:link w:val="Char1"/>
    <w:uiPriority w:val="99"/>
    <w:semiHidden/>
    <w:unhideWhenUsed/>
    <w:rsid w:val="00AC3604"/>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AC36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66F8376ECF24C1B8E4B01D121027D85"/>
        <w:category>
          <w:name w:val="عام"/>
          <w:gallery w:val="placeholder"/>
        </w:category>
        <w:types>
          <w:type w:val="bbPlcHdr"/>
        </w:types>
        <w:behaviors>
          <w:behavior w:val="content"/>
        </w:behaviors>
        <w:guid w:val="{62109F23-F2AC-4187-8C50-62D36009186F}"/>
      </w:docPartPr>
      <w:docPartBody>
        <w:p w:rsidR="004800CC" w:rsidRDefault="0063499F" w:rsidP="0063499F">
          <w:pPr>
            <w:pStyle w:val="466F8376ECF24C1B8E4B01D121027D85"/>
          </w:pPr>
          <w:r>
            <w:rPr>
              <w:rtl/>
              <w:lang w:val="ar-SA"/>
            </w:rPr>
            <w:t>[اكتب نصاً]</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altName w:val="Times New Roman"/>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3499F"/>
    <w:rsid w:val="00180117"/>
    <w:rsid w:val="004800CC"/>
    <w:rsid w:val="00553B5C"/>
    <w:rsid w:val="0063499F"/>
    <w:rsid w:val="006602AB"/>
    <w:rsid w:val="00691FD7"/>
    <w:rsid w:val="007B050B"/>
    <w:rsid w:val="007C75E8"/>
    <w:rsid w:val="00844AA1"/>
    <w:rsid w:val="00920934"/>
    <w:rsid w:val="00B35ECD"/>
    <w:rsid w:val="00D1028C"/>
    <w:rsid w:val="00DA6140"/>
    <w:rsid w:val="00E1008A"/>
    <w:rsid w:val="00E375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5E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66F8376ECF24C1B8E4B01D121027D85">
    <w:name w:val="466F8376ECF24C1B8E4B01D121027D85"/>
    <w:rsid w:val="0063499F"/>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6887</Words>
  <Characters>39261</Characters>
  <Application>Microsoft Office Word</Application>
  <DocSecurity>0</DocSecurity>
  <Lines>327</Lines>
  <Paragraphs>92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46056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iraq</dc:creator>
  <cp:lastModifiedBy>pc2</cp:lastModifiedBy>
  <cp:revision>2</cp:revision>
  <cp:lastPrinted>2019-01-26T20:19:00Z</cp:lastPrinted>
  <dcterms:created xsi:type="dcterms:W3CDTF">2019-04-22T07:53:00Z</dcterms:created>
  <dcterms:modified xsi:type="dcterms:W3CDTF">2019-04-22T07:53:00Z</dcterms:modified>
</cp:coreProperties>
</file>